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76677" w:rsidRPr="00E76677" w:rsidRDefault="00E76677" w:rsidP="00E76677">
      <w:pPr>
        <w:tabs>
          <w:tab w:val="left" w:pos="4580"/>
          <w:tab w:val="left" w:pos="4880"/>
          <w:tab w:val="center" w:pos="7072"/>
        </w:tabs>
        <w:spacing w:after="0"/>
        <w:ind w:left="1416"/>
        <w:jc w:val="right"/>
        <w:rPr>
          <w:rFonts w:ascii="Times New Roman" w:hAnsi="Times New Roman"/>
          <w:sz w:val="28"/>
          <w:szCs w:val="28"/>
        </w:rPr>
      </w:pPr>
      <w:r w:rsidRPr="00E76677">
        <w:rPr>
          <w:rFonts w:ascii="Times New Roman" w:hAnsi="Times New Roman"/>
          <w:sz w:val="28"/>
          <w:szCs w:val="28"/>
        </w:rPr>
        <w:t xml:space="preserve">Утверждено </w:t>
      </w:r>
    </w:p>
    <w:p w:rsidR="00E76677" w:rsidRPr="00E76677" w:rsidRDefault="00E76677" w:rsidP="00E76677">
      <w:pPr>
        <w:tabs>
          <w:tab w:val="left" w:pos="4580"/>
          <w:tab w:val="left" w:pos="4880"/>
          <w:tab w:val="center" w:pos="7072"/>
        </w:tabs>
        <w:spacing w:after="0"/>
        <w:ind w:left="1416"/>
        <w:jc w:val="right"/>
        <w:rPr>
          <w:rFonts w:ascii="Times New Roman" w:hAnsi="Times New Roman"/>
          <w:sz w:val="28"/>
          <w:szCs w:val="28"/>
        </w:rPr>
      </w:pPr>
      <w:r w:rsidRPr="00E76677">
        <w:rPr>
          <w:rFonts w:ascii="Times New Roman" w:hAnsi="Times New Roman"/>
          <w:sz w:val="28"/>
          <w:szCs w:val="28"/>
        </w:rPr>
        <w:t xml:space="preserve">приказом директора </w:t>
      </w:r>
    </w:p>
    <w:p w:rsidR="00E76677" w:rsidRPr="00E76677" w:rsidRDefault="00E76677" w:rsidP="00E76677">
      <w:pPr>
        <w:tabs>
          <w:tab w:val="left" w:pos="4580"/>
          <w:tab w:val="left" w:pos="4880"/>
          <w:tab w:val="center" w:pos="7072"/>
        </w:tabs>
        <w:spacing w:after="0"/>
        <w:ind w:left="1416"/>
        <w:jc w:val="right"/>
        <w:rPr>
          <w:rFonts w:ascii="Times New Roman" w:hAnsi="Times New Roman"/>
          <w:sz w:val="28"/>
          <w:szCs w:val="28"/>
        </w:rPr>
      </w:pPr>
      <w:r w:rsidRPr="00E76677">
        <w:rPr>
          <w:rFonts w:ascii="Times New Roman" w:hAnsi="Times New Roman"/>
          <w:sz w:val="28"/>
          <w:szCs w:val="28"/>
        </w:rPr>
        <w:t xml:space="preserve">МБОУ «Шибылгинская СОШ» </w:t>
      </w:r>
    </w:p>
    <w:p w:rsidR="00E76677" w:rsidRPr="00E76677" w:rsidRDefault="00E76677" w:rsidP="00E76677">
      <w:pPr>
        <w:tabs>
          <w:tab w:val="left" w:pos="4580"/>
          <w:tab w:val="left" w:pos="4880"/>
          <w:tab w:val="center" w:pos="7072"/>
        </w:tabs>
        <w:spacing w:after="0"/>
        <w:ind w:left="1416"/>
        <w:jc w:val="right"/>
        <w:rPr>
          <w:rFonts w:ascii="Times New Roman" w:hAnsi="Times New Roman"/>
          <w:b/>
          <w:sz w:val="28"/>
          <w:szCs w:val="28"/>
        </w:rPr>
      </w:pPr>
      <w:r w:rsidRPr="00E76677">
        <w:rPr>
          <w:rFonts w:ascii="Times New Roman" w:hAnsi="Times New Roman"/>
          <w:sz w:val="28"/>
          <w:szCs w:val="28"/>
        </w:rPr>
        <w:t>Приказ № 116 от 01.09.2017 г.</w:t>
      </w:r>
    </w:p>
    <w:p w:rsidR="00E76677" w:rsidRPr="00E76677" w:rsidRDefault="00E76677" w:rsidP="00E76677">
      <w:pPr>
        <w:tabs>
          <w:tab w:val="left" w:pos="4580"/>
          <w:tab w:val="left" w:pos="4880"/>
          <w:tab w:val="center" w:pos="7072"/>
        </w:tabs>
        <w:spacing w:after="0"/>
        <w:ind w:left="1416"/>
        <w:rPr>
          <w:rFonts w:ascii="Times New Roman" w:hAnsi="Times New Roman"/>
          <w:b/>
          <w:sz w:val="24"/>
          <w:szCs w:val="24"/>
        </w:rPr>
      </w:pPr>
    </w:p>
    <w:p w:rsidR="00E76677" w:rsidRPr="00E76677" w:rsidRDefault="00E76677" w:rsidP="00E76677">
      <w:pPr>
        <w:tabs>
          <w:tab w:val="left" w:pos="4580"/>
          <w:tab w:val="left" w:pos="4880"/>
          <w:tab w:val="center" w:pos="7072"/>
        </w:tabs>
        <w:spacing w:after="0"/>
        <w:ind w:left="1416"/>
        <w:rPr>
          <w:rFonts w:ascii="Times New Roman" w:hAnsi="Times New Roman"/>
          <w:b/>
          <w:sz w:val="32"/>
          <w:szCs w:val="32"/>
        </w:rPr>
      </w:pPr>
    </w:p>
    <w:p w:rsidR="00E76677" w:rsidRPr="00E76677" w:rsidRDefault="00E76677" w:rsidP="00E76677">
      <w:pPr>
        <w:tabs>
          <w:tab w:val="left" w:pos="4580"/>
          <w:tab w:val="left" w:pos="4880"/>
          <w:tab w:val="center" w:pos="7072"/>
        </w:tabs>
        <w:spacing w:after="0"/>
        <w:ind w:left="1416"/>
        <w:rPr>
          <w:rFonts w:ascii="Times New Roman" w:hAnsi="Times New Roman"/>
          <w:b/>
          <w:sz w:val="32"/>
          <w:szCs w:val="32"/>
        </w:rPr>
      </w:pPr>
    </w:p>
    <w:p w:rsidR="00E76677" w:rsidRPr="00E76677" w:rsidRDefault="00E76677" w:rsidP="00E76677">
      <w:pPr>
        <w:tabs>
          <w:tab w:val="left" w:pos="4580"/>
          <w:tab w:val="left" w:pos="4880"/>
          <w:tab w:val="center" w:pos="7072"/>
        </w:tabs>
        <w:spacing w:after="0"/>
        <w:ind w:left="1416"/>
        <w:rPr>
          <w:rFonts w:ascii="Times New Roman" w:hAnsi="Times New Roman"/>
          <w:b/>
          <w:sz w:val="32"/>
          <w:szCs w:val="32"/>
        </w:rPr>
      </w:pPr>
    </w:p>
    <w:p w:rsidR="00E76677" w:rsidRPr="00E76677" w:rsidRDefault="00E76677" w:rsidP="00E76677">
      <w:pPr>
        <w:tabs>
          <w:tab w:val="left" w:pos="4580"/>
          <w:tab w:val="left" w:pos="4880"/>
          <w:tab w:val="center" w:pos="7072"/>
        </w:tabs>
        <w:spacing w:after="0"/>
        <w:ind w:left="1416"/>
        <w:rPr>
          <w:rFonts w:ascii="Times New Roman" w:hAnsi="Times New Roman"/>
          <w:b/>
          <w:sz w:val="32"/>
          <w:szCs w:val="32"/>
        </w:rPr>
      </w:pPr>
    </w:p>
    <w:p w:rsidR="00E76677" w:rsidRPr="00E76677" w:rsidRDefault="00E76677" w:rsidP="00E76677">
      <w:pPr>
        <w:tabs>
          <w:tab w:val="left" w:pos="4580"/>
          <w:tab w:val="left" w:pos="4880"/>
          <w:tab w:val="center" w:pos="7072"/>
        </w:tabs>
        <w:spacing w:after="0"/>
        <w:ind w:left="1416"/>
        <w:rPr>
          <w:rFonts w:ascii="Times New Roman" w:hAnsi="Times New Roman"/>
          <w:b/>
          <w:sz w:val="32"/>
          <w:szCs w:val="32"/>
        </w:rPr>
      </w:pPr>
    </w:p>
    <w:p w:rsidR="00E76677" w:rsidRPr="00E76677" w:rsidRDefault="00E76677" w:rsidP="00E76677">
      <w:pPr>
        <w:tabs>
          <w:tab w:val="left" w:pos="4580"/>
          <w:tab w:val="left" w:pos="4880"/>
          <w:tab w:val="center" w:pos="7072"/>
        </w:tabs>
        <w:spacing w:after="0"/>
        <w:ind w:left="1416"/>
        <w:rPr>
          <w:rFonts w:ascii="Times New Roman" w:hAnsi="Times New Roman"/>
          <w:b/>
          <w:sz w:val="32"/>
          <w:szCs w:val="32"/>
        </w:rPr>
      </w:pPr>
    </w:p>
    <w:p w:rsidR="00E76677" w:rsidRPr="00E76677" w:rsidRDefault="00E76677" w:rsidP="00E76677">
      <w:pPr>
        <w:tabs>
          <w:tab w:val="left" w:pos="4580"/>
          <w:tab w:val="left" w:pos="4880"/>
          <w:tab w:val="center" w:pos="7072"/>
        </w:tabs>
        <w:spacing w:after="0"/>
        <w:ind w:left="1416"/>
        <w:rPr>
          <w:rFonts w:ascii="Times New Roman" w:hAnsi="Times New Roman"/>
          <w:b/>
          <w:sz w:val="32"/>
          <w:szCs w:val="32"/>
        </w:rPr>
      </w:pPr>
    </w:p>
    <w:p w:rsidR="00E76677" w:rsidRPr="00E76677" w:rsidRDefault="00E76677" w:rsidP="00E76677">
      <w:pPr>
        <w:tabs>
          <w:tab w:val="left" w:pos="4580"/>
          <w:tab w:val="left" w:pos="4880"/>
          <w:tab w:val="center" w:pos="7072"/>
        </w:tabs>
        <w:spacing w:after="0"/>
        <w:ind w:left="1416"/>
        <w:rPr>
          <w:rFonts w:ascii="Times New Roman" w:hAnsi="Times New Roman"/>
          <w:b/>
          <w:sz w:val="32"/>
          <w:szCs w:val="32"/>
        </w:rPr>
      </w:pPr>
    </w:p>
    <w:p w:rsidR="00E76677" w:rsidRPr="00E76677" w:rsidRDefault="00E76677" w:rsidP="00E76677">
      <w:pPr>
        <w:tabs>
          <w:tab w:val="left" w:pos="4580"/>
          <w:tab w:val="left" w:pos="4880"/>
          <w:tab w:val="center" w:pos="7072"/>
        </w:tabs>
        <w:spacing w:after="0"/>
        <w:ind w:left="1416"/>
        <w:rPr>
          <w:rFonts w:ascii="Times New Roman" w:hAnsi="Times New Roman"/>
          <w:b/>
          <w:sz w:val="32"/>
          <w:szCs w:val="32"/>
        </w:rPr>
      </w:pPr>
    </w:p>
    <w:p w:rsidR="00E76677" w:rsidRPr="00E76677" w:rsidRDefault="00E76677" w:rsidP="00E76677">
      <w:pPr>
        <w:tabs>
          <w:tab w:val="left" w:pos="4580"/>
          <w:tab w:val="left" w:pos="4880"/>
          <w:tab w:val="center" w:pos="7072"/>
        </w:tabs>
        <w:spacing w:after="0"/>
        <w:ind w:left="1416"/>
        <w:jc w:val="center"/>
        <w:rPr>
          <w:rFonts w:ascii="Times New Roman" w:hAnsi="Times New Roman"/>
          <w:b/>
          <w:sz w:val="32"/>
          <w:szCs w:val="32"/>
        </w:rPr>
      </w:pPr>
      <w:r w:rsidRPr="00E76677">
        <w:rPr>
          <w:rFonts w:ascii="Times New Roman" w:hAnsi="Times New Roman"/>
          <w:b/>
          <w:sz w:val="32"/>
          <w:szCs w:val="32"/>
        </w:rPr>
        <w:t>Рабочая программа</w:t>
      </w:r>
    </w:p>
    <w:p w:rsidR="00E76677" w:rsidRDefault="00E76677" w:rsidP="00E76677">
      <w:pPr>
        <w:tabs>
          <w:tab w:val="left" w:pos="4580"/>
          <w:tab w:val="left" w:pos="4880"/>
          <w:tab w:val="center" w:pos="7072"/>
        </w:tabs>
        <w:spacing w:after="0"/>
        <w:ind w:left="1416"/>
        <w:jc w:val="center"/>
        <w:rPr>
          <w:rFonts w:ascii="Times New Roman" w:hAnsi="Times New Roman"/>
          <w:b/>
          <w:sz w:val="32"/>
          <w:szCs w:val="32"/>
        </w:rPr>
      </w:pPr>
      <w:r w:rsidRPr="00E76677">
        <w:rPr>
          <w:rFonts w:ascii="Times New Roman" w:hAnsi="Times New Roman"/>
          <w:b/>
          <w:sz w:val="32"/>
          <w:szCs w:val="32"/>
        </w:rPr>
        <w:t xml:space="preserve"> по учебному предмету «Родная (чувашская) литература»</w:t>
      </w:r>
    </w:p>
    <w:p w:rsidR="00473470" w:rsidRPr="00E76677" w:rsidRDefault="00473470" w:rsidP="00E76677">
      <w:pPr>
        <w:tabs>
          <w:tab w:val="left" w:pos="4580"/>
          <w:tab w:val="left" w:pos="4880"/>
          <w:tab w:val="center" w:pos="7072"/>
        </w:tabs>
        <w:spacing w:after="0"/>
        <w:ind w:left="1416"/>
        <w:jc w:val="center"/>
        <w:rPr>
          <w:rFonts w:ascii="Times New Roman" w:hAnsi="Times New Roman"/>
          <w:b/>
          <w:sz w:val="32"/>
          <w:szCs w:val="32"/>
        </w:rPr>
      </w:pPr>
    </w:p>
    <w:p w:rsidR="00E76677" w:rsidRPr="00E76677" w:rsidRDefault="00473470" w:rsidP="00E76677">
      <w:pPr>
        <w:tabs>
          <w:tab w:val="left" w:pos="4580"/>
          <w:tab w:val="left" w:pos="4880"/>
          <w:tab w:val="center" w:pos="7072"/>
        </w:tabs>
        <w:spacing w:after="0"/>
        <w:ind w:left="1416"/>
        <w:jc w:val="center"/>
        <w:rPr>
          <w:rFonts w:ascii="Times New Roman" w:hAnsi="Times New Roman"/>
          <w:b/>
          <w:sz w:val="32"/>
          <w:szCs w:val="32"/>
        </w:rPr>
      </w:pPr>
      <w:r>
        <w:rPr>
          <w:rFonts w:ascii="Times New Roman" w:hAnsi="Times New Roman"/>
          <w:b/>
          <w:sz w:val="32"/>
          <w:szCs w:val="32"/>
        </w:rPr>
        <w:t>6</w:t>
      </w:r>
      <w:r w:rsidR="00E76677" w:rsidRPr="00E76677">
        <w:rPr>
          <w:rFonts w:ascii="Times New Roman" w:hAnsi="Times New Roman"/>
          <w:b/>
          <w:sz w:val="32"/>
          <w:szCs w:val="32"/>
        </w:rPr>
        <w:t xml:space="preserve"> класс</w:t>
      </w:r>
    </w:p>
    <w:p w:rsidR="00E76677" w:rsidRPr="00E76677" w:rsidRDefault="00E76677" w:rsidP="00E76677">
      <w:pPr>
        <w:tabs>
          <w:tab w:val="left" w:pos="4580"/>
          <w:tab w:val="left" w:pos="4880"/>
          <w:tab w:val="center" w:pos="7072"/>
        </w:tabs>
        <w:spacing w:after="0"/>
        <w:ind w:left="1416"/>
        <w:jc w:val="center"/>
        <w:rPr>
          <w:rFonts w:ascii="Times New Roman" w:hAnsi="Times New Roman"/>
          <w:b/>
          <w:sz w:val="32"/>
          <w:szCs w:val="32"/>
        </w:rPr>
      </w:pPr>
    </w:p>
    <w:p w:rsidR="00E76677" w:rsidRPr="00E76677" w:rsidRDefault="00E76677" w:rsidP="00E76677">
      <w:pPr>
        <w:tabs>
          <w:tab w:val="left" w:pos="4580"/>
          <w:tab w:val="left" w:pos="4880"/>
          <w:tab w:val="center" w:pos="7072"/>
        </w:tabs>
        <w:spacing w:after="0"/>
        <w:ind w:left="1416"/>
        <w:jc w:val="center"/>
        <w:rPr>
          <w:rFonts w:ascii="Times New Roman" w:hAnsi="Times New Roman"/>
          <w:sz w:val="28"/>
          <w:szCs w:val="28"/>
        </w:rPr>
      </w:pPr>
      <w:r w:rsidRPr="00E76677">
        <w:rPr>
          <w:rFonts w:ascii="Times New Roman" w:hAnsi="Times New Roman"/>
          <w:sz w:val="28"/>
          <w:szCs w:val="28"/>
        </w:rPr>
        <w:t>Реализуемые сроки: 2017-2018 учебный год</w:t>
      </w:r>
    </w:p>
    <w:p w:rsidR="00E76677" w:rsidRPr="00E76677" w:rsidRDefault="00E76677" w:rsidP="00E76677">
      <w:pPr>
        <w:tabs>
          <w:tab w:val="left" w:pos="4580"/>
          <w:tab w:val="left" w:pos="4880"/>
          <w:tab w:val="center" w:pos="7072"/>
        </w:tabs>
        <w:spacing w:after="0"/>
        <w:ind w:left="1416"/>
        <w:jc w:val="center"/>
        <w:rPr>
          <w:rFonts w:ascii="Times New Roman" w:hAnsi="Times New Roman"/>
          <w:b/>
          <w:sz w:val="24"/>
          <w:szCs w:val="24"/>
        </w:rPr>
      </w:pPr>
    </w:p>
    <w:p w:rsidR="00E76677" w:rsidRPr="00E76677" w:rsidRDefault="00E76677" w:rsidP="00E76677">
      <w:pPr>
        <w:tabs>
          <w:tab w:val="left" w:pos="4580"/>
          <w:tab w:val="left" w:pos="4880"/>
          <w:tab w:val="center" w:pos="7072"/>
        </w:tabs>
        <w:spacing w:after="0"/>
        <w:rPr>
          <w:rFonts w:ascii="Times New Roman" w:hAnsi="Times New Roman"/>
          <w:b/>
        </w:rPr>
      </w:pPr>
    </w:p>
    <w:p w:rsidR="00E76677" w:rsidRPr="00E76677" w:rsidRDefault="00E76677" w:rsidP="00E76677">
      <w:pPr>
        <w:tabs>
          <w:tab w:val="left" w:pos="4580"/>
          <w:tab w:val="left" w:pos="4880"/>
          <w:tab w:val="center" w:pos="7072"/>
        </w:tabs>
        <w:spacing w:after="0"/>
        <w:ind w:left="1416"/>
        <w:jc w:val="center"/>
        <w:rPr>
          <w:rFonts w:ascii="Times New Roman" w:hAnsi="Times New Roman"/>
          <w:b/>
        </w:rPr>
      </w:pPr>
    </w:p>
    <w:p w:rsidR="00E76677" w:rsidRPr="00E76677" w:rsidRDefault="00E76677" w:rsidP="00E76677">
      <w:pPr>
        <w:tabs>
          <w:tab w:val="left" w:pos="4580"/>
          <w:tab w:val="left" w:pos="4880"/>
          <w:tab w:val="center" w:pos="7072"/>
        </w:tabs>
        <w:spacing w:after="0"/>
        <w:ind w:left="1416"/>
        <w:jc w:val="center"/>
        <w:rPr>
          <w:rFonts w:ascii="Times New Roman" w:hAnsi="Times New Roman"/>
          <w:b/>
        </w:rPr>
      </w:pPr>
    </w:p>
    <w:p w:rsidR="00E76677" w:rsidRPr="00E76677" w:rsidRDefault="00E76677" w:rsidP="00E76677">
      <w:pPr>
        <w:tabs>
          <w:tab w:val="left" w:pos="4580"/>
          <w:tab w:val="left" w:pos="4880"/>
          <w:tab w:val="center" w:pos="7072"/>
        </w:tabs>
        <w:spacing w:after="0"/>
        <w:ind w:left="1416"/>
        <w:jc w:val="center"/>
        <w:rPr>
          <w:rFonts w:ascii="Times New Roman" w:hAnsi="Times New Roman"/>
          <w:b/>
        </w:rPr>
      </w:pPr>
    </w:p>
    <w:p w:rsidR="00E76677" w:rsidRPr="00E76677" w:rsidRDefault="00E76677" w:rsidP="00E76677">
      <w:pPr>
        <w:tabs>
          <w:tab w:val="left" w:pos="4580"/>
          <w:tab w:val="left" w:pos="4880"/>
          <w:tab w:val="center" w:pos="7072"/>
        </w:tabs>
        <w:spacing w:after="0"/>
        <w:ind w:left="1416"/>
        <w:jc w:val="center"/>
        <w:rPr>
          <w:rFonts w:ascii="Times New Roman" w:hAnsi="Times New Roman"/>
          <w:b/>
        </w:rPr>
      </w:pPr>
    </w:p>
    <w:p w:rsidR="00E76677" w:rsidRPr="00E76677" w:rsidRDefault="00E76677" w:rsidP="00E76677">
      <w:pPr>
        <w:tabs>
          <w:tab w:val="left" w:pos="4580"/>
          <w:tab w:val="left" w:pos="4880"/>
          <w:tab w:val="center" w:pos="7072"/>
        </w:tabs>
        <w:spacing w:after="0"/>
        <w:ind w:left="1416"/>
        <w:jc w:val="center"/>
        <w:rPr>
          <w:rFonts w:ascii="Times New Roman" w:hAnsi="Times New Roman"/>
          <w:b/>
        </w:rPr>
      </w:pPr>
    </w:p>
    <w:p w:rsidR="00E76677" w:rsidRPr="00E76677" w:rsidRDefault="00E76677" w:rsidP="00E76677">
      <w:pPr>
        <w:tabs>
          <w:tab w:val="left" w:pos="4580"/>
          <w:tab w:val="left" w:pos="4880"/>
          <w:tab w:val="center" w:pos="7072"/>
        </w:tabs>
        <w:spacing w:after="0"/>
        <w:ind w:left="1416"/>
        <w:jc w:val="center"/>
        <w:rPr>
          <w:rFonts w:ascii="Times New Roman" w:hAnsi="Times New Roman"/>
          <w:b/>
        </w:rPr>
      </w:pPr>
    </w:p>
    <w:p w:rsidR="00E76677" w:rsidRPr="00E76677" w:rsidRDefault="00E76677" w:rsidP="00E76677">
      <w:pPr>
        <w:tabs>
          <w:tab w:val="left" w:pos="4580"/>
          <w:tab w:val="left" w:pos="4880"/>
          <w:tab w:val="center" w:pos="7072"/>
        </w:tabs>
        <w:spacing w:after="0"/>
        <w:ind w:left="1416"/>
        <w:jc w:val="center"/>
        <w:rPr>
          <w:rFonts w:ascii="Times New Roman" w:hAnsi="Times New Roman"/>
          <w:b/>
        </w:rPr>
      </w:pPr>
    </w:p>
    <w:p w:rsidR="00E76677" w:rsidRPr="00E76677" w:rsidRDefault="00E76677" w:rsidP="00E76677">
      <w:pPr>
        <w:tabs>
          <w:tab w:val="left" w:pos="4580"/>
          <w:tab w:val="left" w:pos="4880"/>
          <w:tab w:val="center" w:pos="7072"/>
        </w:tabs>
        <w:spacing w:after="0"/>
        <w:ind w:left="1416"/>
        <w:jc w:val="center"/>
        <w:rPr>
          <w:rFonts w:ascii="Times New Roman" w:hAnsi="Times New Roman"/>
          <w:b/>
        </w:rPr>
      </w:pPr>
    </w:p>
    <w:p w:rsidR="00E76677" w:rsidRPr="00E76677" w:rsidRDefault="00E76677" w:rsidP="00E76677">
      <w:pPr>
        <w:tabs>
          <w:tab w:val="left" w:pos="4580"/>
          <w:tab w:val="left" w:pos="4880"/>
          <w:tab w:val="center" w:pos="7072"/>
        </w:tabs>
        <w:spacing w:after="0"/>
        <w:ind w:left="1416"/>
        <w:jc w:val="center"/>
        <w:rPr>
          <w:rFonts w:ascii="Times New Roman" w:hAnsi="Times New Roman"/>
          <w:b/>
        </w:rPr>
      </w:pPr>
    </w:p>
    <w:p w:rsidR="00E76677" w:rsidRPr="00E76677" w:rsidRDefault="00E76677" w:rsidP="00E76677">
      <w:pPr>
        <w:tabs>
          <w:tab w:val="left" w:pos="4580"/>
          <w:tab w:val="left" w:pos="4880"/>
          <w:tab w:val="center" w:pos="7072"/>
        </w:tabs>
        <w:spacing w:after="0"/>
        <w:ind w:left="1416"/>
        <w:jc w:val="center"/>
        <w:rPr>
          <w:rFonts w:ascii="Times New Roman" w:hAnsi="Times New Roman"/>
          <w:b/>
        </w:rPr>
      </w:pPr>
    </w:p>
    <w:p w:rsidR="00E76677" w:rsidRPr="00E76677" w:rsidRDefault="00E76677" w:rsidP="00E76677">
      <w:pPr>
        <w:tabs>
          <w:tab w:val="left" w:pos="4580"/>
          <w:tab w:val="left" w:pos="4880"/>
          <w:tab w:val="center" w:pos="7072"/>
        </w:tabs>
        <w:spacing w:after="0"/>
        <w:ind w:left="1416"/>
        <w:jc w:val="center"/>
        <w:rPr>
          <w:rFonts w:ascii="Times New Roman" w:hAnsi="Times New Roman"/>
          <w:b/>
        </w:rPr>
      </w:pPr>
    </w:p>
    <w:p w:rsidR="00E76677" w:rsidRPr="00E76677" w:rsidRDefault="00E76677" w:rsidP="00E76677">
      <w:pPr>
        <w:tabs>
          <w:tab w:val="left" w:pos="4580"/>
          <w:tab w:val="left" w:pos="4880"/>
          <w:tab w:val="center" w:pos="7072"/>
        </w:tabs>
        <w:spacing w:after="0"/>
        <w:jc w:val="both"/>
        <w:rPr>
          <w:rFonts w:ascii="Times New Roman" w:hAnsi="Times New Roman"/>
          <w:b/>
        </w:rPr>
      </w:pPr>
    </w:p>
    <w:p w:rsidR="00E76677" w:rsidRPr="00E76677" w:rsidRDefault="00E76677" w:rsidP="00E76677">
      <w:pPr>
        <w:tabs>
          <w:tab w:val="left" w:pos="4580"/>
          <w:tab w:val="left" w:pos="4880"/>
          <w:tab w:val="center" w:pos="7072"/>
        </w:tabs>
        <w:spacing w:after="0"/>
        <w:ind w:left="1416"/>
        <w:jc w:val="both"/>
        <w:rPr>
          <w:rFonts w:ascii="Times New Roman" w:hAnsi="Times New Roman"/>
          <w:sz w:val="28"/>
          <w:szCs w:val="28"/>
        </w:rPr>
      </w:pPr>
      <w:r w:rsidRPr="00E76677">
        <w:rPr>
          <w:rFonts w:ascii="Times New Roman" w:hAnsi="Times New Roman"/>
          <w:b/>
        </w:rPr>
        <w:t xml:space="preserve">        </w:t>
      </w:r>
      <w:r w:rsidRPr="00E76677">
        <w:rPr>
          <w:rFonts w:ascii="Times New Roman" w:hAnsi="Times New Roman"/>
          <w:sz w:val="28"/>
          <w:szCs w:val="28"/>
        </w:rPr>
        <w:t>Составитель: учитель чувашского языка и литературы МБОУ «Шибылгинская СОШ» Федорова Ирина Петровна</w:t>
      </w:r>
    </w:p>
    <w:p w:rsidR="00E76677" w:rsidRDefault="00E76677" w:rsidP="00203D70">
      <w:pPr>
        <w:spacing w:after="0"/>
        <w:jc w:val="center"/>
        <w:rPr>
          <w:rFonts w:ascii="Times New Roman" w:hAnsi="Times New Roman"/>
          <w:b/>
          <w:sz w:val="28"/>
          <w:szCs w:val="28"/>
        </w:rPr>
      </w:pPr>
    </w:p>
    <w:p w:rsidR="00E76677" w:rsidRDefault="00E76677" w:rsidP="00203D70">
      <w:pPr>
        <w:spacing w:after="0"/>
        <w:jc w:val="center"/>
        <w:rPr>
          <w:rFonts w:ascii="Times New Roman" w:hAnsi="Times New Roman"/>
          <w:b/>
          <w:sz w:val="28"/>
          <w:szCs w:val="28"/>
        </w:rPr>
      </w:pPr>
    </w:p>
    <w:p w:rsidR="00E76677" w:rsidRDefault="00E76677" w:rsidP="00203D70">
      <w:pPr>
        <w:spacing w:after="0"/>
        <w:jc w:val="center"/>
        <w:rPr>
          <w:rFonts w:ascii="Times New Roman" w:hAnsi="Times New Roman"/>
          <w:b/>
          <w:sz w:val="28"/>
          <w:szCs w:val="28"/>
        </w:rPr>
      </w:pPr>
      <w:bookmarkStart w:id="0" w:name="_GoBack"/>
      <w:bookmarkEnd w:id="0"/>
    </w:p>
    <w:p w:rsidR="00315D8F" w:rsidRDefault="00315D8F" w:rsidP="00203D70">
      <w:pPr>
        <w:spacing w:after="0"/>
        <w:jc w:val="center"/>
        <w:rPr>
          <w:rFonts w:ascii="Times New Roman" w:hAnsi="Times New Roman"/>
          <w:b/>
          <w:sz w:val="28"/>
          <w:szCs w:val="28"/>
        </w:rPr>
      </w:pPr>
      <w:r>
        <w:rPr>
          <w:rFonts w:ascii="Times New Roman" w:hAnsi="Times New Roman"/>
          <w:b/>
          <w:sz w:val="28"/>
          <w:szCs w:val="28"/>
        </w:rPr>
        <w:lastRenderedPageBreak/>
        <w:t>Вĕренÿ результачĕсем</w:t>
      </w:r>
    </w:p>
    <w:p w:rsidR="00203D70" w:rsidRPr="00203D70" w:rsidRDefault="00203D70" w:rsidP="00203D70">
      <w:pPr>
        <w:spacing w:after="0"/>
        <w:jc w:val="both"/>
        <w:rPr>
          <w:rFonts w:ascii="Times New Roman" w:hAnsi="Times New Roman"/>
        </w:rPr>
      </w:pPr>
    </w:p>
    <w:p w:rsidR="00315D8F" w:rsidRPr="00203D70" w:rsidRDefault="00315D8F" w:rsidP="00203D70">
      <w:pPr>
        <w:pStyle w:val="Default"/>
        <w:jc w:val="both"/>
      </w:pPr>
      <w:r w:rsidRPr="00203D70">
        <w:rPr>
          <w:b/>
          <w:bCs/>
        </w:rPr>
        <w:t xml:space="preserve">Пĕлÿ, пултару, хăнăху </w:t>
      </w:r>
    </w:p>
    <w:p w:rsidR="00315D8F" w:rsidRPr="00203D70" w:rsidRDefault="00315D8F" w:rsidP="00203D70">
      <w:pPr>
        <w:pStyle w:val="Default"/>
        <w:jc w:val="both"/>
      </w:pPr>
      <w:r w:rsidRPr="00203D70">
        <w:rPr>
          <w:b/>
          <w:bCs/>
        </w:rPr>
        <w:t>1. Пайăррăн</w:t>
      </w:r>
      <w:r w:rsidR="00E76677">
        <w:rPr>
          <w:b/>
          <w:bCs/>
        </w:rPr>
        <w:t xml:space="preserve"> пĕлÿ илмелли вĕренÿ ĕçĕ-хĕлĕ (</w:t>
      </w:r>
      <w:r w:rsidRPr="00203D70">
        <w:rPr>
          <w:b/>
          <w:bCs/>
        </w:rPr>
        <w:t xml:space="preserve">кашни ачан хăй тĕллĕн пĕлÿ илмелли ĕçĕ-хĕлĕ) </w:t>
      </w:r>
    </w:p>
    <w:p w:rsidR="00315D8F" w:rsidRPr="00203D70" w:rsidRDefault="00315D8F" w:rsidP="00203D70">
      <w:pPr>
        <w:pStyle w:val="Default"/>
        <w:spacing w:after="27"/>
        <w:jc w:val="both"/>
      </w:pPr>
      <w:r w:rsidRPr="00203D70">
        <w:t xml:space="preserve">- Астăвăм ирĕклĕхне, тимлĕхне, фантазие аталантарни, тĕрлĕ танлаштарусем туса шухăшлама, пĕтĕмлетÿсем тума вĕрентни; </w:t>
      </w:r>
    </w:p>
    <w:p w:rsidR="00315D8F" w:rsidRPr="00203D70" w:rsidRDefault="00315D8F" w:rsidP="00203D70">
      <w:pPr>
        <w:pStyle w:val="Default"/>
        <w:spacing w:after="27"/>
        <w:jc w:val="both"/>
      </w:pPr>
      <w:r w:rsidRPr="00203D70">
        <w:t xml:space="preserve">- Лартнă ыйту пирки тĕллевлĕн шухăшлама, ăна ăсра явма, шухăшлав ĕçне йĕркепе, çыхăнуллă туса пыма вĕрентни; </w:t>
      </w:r>
    </w:p>
    <w:p w:rsidR="00315D8F" w:rsidRPr="00203D70" w:rsidRDefault="00315D8F" w:rsidP="00203D70">
      <w:pPr>
        <w:pStyle w:val="Default"/>
        <w:spacing w:after="27"/>
        <w:jc w:val="both"/>
      </w:pPr>
      <w:r w:rsidRPr="00203D70">
        <w:t xml:space="preserve">- Харпăр хăй ĕçне, унăн результачĕсене хак пама пĕлни; </w:t>
      </w:r>
    </w:p>
    <w:p w:rsidR="00315D8F" w:rsidRPr="00203D70" w:rsidRDefault="00315D8F" w:rsidP="00203D70">
      <w:pPr>
        <w:pStyle w:val="Default"/>
        <w:spacing w:after="27"/>
        <w:jc w:val="both"/>
      </w:pPr>
      <w:r w:rsidRPr="00203D70">
        <w:t xml:space="preserve">- Илнĕ пĕлÿсене анлăлатса тарăнлатни, çирĕплетни, вĕсене системăласа пĕтĕмлетни; </w:t>
      </w:r>
    </w:p>
    <w:p w:rsidR="00315D8F" w:rsidRPr="00203D70" w:rsidRDefault="00315D8F" w:rsidP="00203D70">
      <w:pPr>
        <w:pStyle w:val="Default"/>
        <w:spacing w:after="27"/>
        <w:jc w:val="both"/>
      </w:pPr>
      <w:r w:rsidRPr="00203D70">
        <w:t>- Вĕреннĕ хайлавсем тăрăх план тума тата сăнарсене е сăнар ушкăнĕ</w:t>
      </w:r>
      <w:proofErr w:type="gramStart"/>
      <w:r w:rsidRPr="00203D70">
        <w:t>сене,илемл</w:t>
      </w:r>
      <w:proofErr w:type="gramEnd"/>
      <w:r w:rsidRPr="00203D70">
        <w:t xml:space="preserve">ĕ пулăмсемпе ĕç-пуçсене танлаштарса хаклама, тишкерсе сочинениçырма; </w:t>
      </w:r>
    </w:p>
    <w:p w:rsidR="00315D8F" w:rsidRPr="00203D70" w:rsidRDefault="00315D8F" w:rsidP="00203D70">
      <w:pPr>
        <w:pStyle w:val="Default"/>
        <w:spacing w:after="27"/>
        <w:jc w:val="both"/>
      </w:pPr>
      <w:r w:rsidRPr="00203D70">
        <w:t xml:space="preserve">- Класра е килте вуланă хайлавсен ретне, тĕсне, жанрне уйăрма, уйрăм хайлавăн шухăшпа илемлĕх тата наци хăй евĕрлĕхне палăртма; </w:t>
      </w:r>
    </w:p>
    <w:p w:rsidR="00315D8F" w:rsidRPr="00203D70" w:rsidRDefault="00315D8F" w:rsidP="00203D70">
      <w:pPr>
        <w:pStyle w:val="Default"/>
        <w:spacing w:after="27"/>
        <w:jc w:val="both"/>
      </w:pPr>
      <w:r w:rsidRPr="00203D70">
        <w:t xml:space="preserve">- Хăй вуланă кĕнеке çинчен шухăшланине çирĕплетсе пама; </w:t>
      </w:r>
    </w:p>
    <w:p w:rsidR="00315D8F" w:rsidRPr="00203D70" w:rsidRDefault="00315D8F" w:rsidP="00203D70">
      <w:pPr>
        <w:pStyle w:val="Default"/>
        <w:spacing w:after="27"/>
        <w:jc w:val="both"/>
      </w:pPr>
      <w:r w:rsidRPr="00203D70">
        <w:t xml:space="preserve">- Хайлавăн тĕп проблематикине тĕшмĕртме, автор ăна еплерех татса панине сăнама, çавна май композицие, сăнарлă пуплев уйрăмлăхĕсене шута илсе хайлава харпăр хăй тĕллĕн хак пама; </w:t>
      </w:r>
    </w:p>
    <w:p w:rsidR="00315D8F" w:rsidRPr="00203D70" w:rsidRDefault="00315D8F" w:rsidP="00203D70">
      <w:pPr>
        <w:pStyle w:val="Default"/>
        <w:spacing w:after="27"/>
        <w:jc w:val="both"/>
      </w:pPr>
      <w:r w:rsidRPr="00203D70">
        <w:t xml:space="preserve">- Класра палăртман хайлавсене, çав шутрах пĕтĕмĕшле паллашмаллисене те, харпăр хăй тĕллĕн вуласси, вĕсен уйрăм сценисене, эпизочĕсене, уйрăм сыпăкĕсене аса илсе тĕп проблемăпа çыхăнтарса каласси; </w:t>
      </w:r>
    </w:p>
    <w:p w:rsidR="00315D8F" w:rsidRPr="00203D70" w:rsidRDefault="00315D8F" w:rsidP="00203D70">
      <w:pPr>
        <w:pStyle w:val="Default"/>
        <w:spacing w:after="27"/>
        <w:jc w:val="both"/>
      </w:pPr>
      <w:r w:rsidRPr="00203D70">
        <w:t xml:space="preserve">- Вĕреннĕ хайлавсене учитель ертсе пынипе </w:t>
      </w:r>
      <w:proofErr w:type="gramStart"/>
      <w:r w:rsidRPr="00203D70">
        <w:t>тишкересси(</w:t>
      </w:r>
      <w:proofErr w:type="gramEnd"/>
      <w:r w:rsidRPr="00203D70">
        <w:t xml:space="preserve">тĕп сценăсемпе эпизодсене йĕркипе, умлăн-хыçлăн е суйлавлăн каласа парасси, сăнарсене, композици уйрăмлăхĕсене, хайлавăн тĕп шухăшне, автор тĕллевĕсене наци сăн-сăпачĕн шухăшлавĕ урлă палăртма вĕрентесси); </w:t>
      </w:r>
    </w:p>
    <w:p w:rsidR="00315D8F" w:rsidRPr="00203D70" w:rsidRDefault="00315D8F" w:rsidP="00203D70">
      <w:pPr>
        <w:pStyle w:val="Default"/>
        <w:jc w:val="both"/>
      </w:pPr>
      <w:r w:rsidRPr="00203D70">
        <w:t xml:space="preserve">- Вуласа тухнă хайлаври сăнарсемпе проблемăсем пирки панă ыйтусене çырса хуравланипе, çыравçă сăнласа кăтартнă пулăмсемпе сăнарсем çине вĕренекен хăй мĕнле пăхнине палăртма пултармалла. </w:t>
      </w:r>
    </w:p>
    <w:p w:rsidR="00315D8F" w:rsidRPr="00203D70" w:rsidRDefault="00315D8F" w:rsidP="00203D70">
      <w:pPr>
        <w:pStyle w:val="Default"/>
        <w:jc w:val="both"/>
      </w:pPr>
    </w:p>
    <w:p w:rsidR="00315D8F" w:rsidRPr="00203D70" w:rsidRDefault="00315D8F" w:rsidP="00203D70">
      <w:pPr>
        <w:pStyle w:val="Default"/>
        <w:jc w:val="both"/>
      </w:pPr>
      <w:r w:rsidRPr="00203D70">
        <w:rPr>
          <w:b/>
          <w:bCs/>
        </w:rPr>
        <w:t xml:space="preserve">Ачасен пултараяслăхĕ </w:t>
      </w:r>
    </w:p>
    <w:p w:rsidR="00315D8F" w:rsidRPr="00203D70" w:rsidRDefault="00315D8F" w:rsidP="00203D70">
      <w:pPr>
        <w:pStyle w:val="Default"/>
        <w:spacing w:after="25"/>
        <w:jc w:val="both"/>
      </w:pPr>
      <w:r w:rsidRPr="00203D70">
        <w:t>- -в</w:t>
      </w:r>
      <w:r w:rsidR="00203D70">
        <w:t>ĕ</w:t>
      </w:r>
      <w:r w:rsidRPr="00203D70">
        <w:t>ренн</w:t>
      </w:r>
      <w:r w:rsidR="00203D70">
        <w:t>ĕ</w:t>
      </w:r>
      <w:r w:rsidRPr="00203D70">
        <w:t xml:space="preserve"> хайлавсенчи п</w:t>
      </w:r>
      <w:r w:rsidR="00203D70">
        <w:t>ĕ</w:t>
      </w:r>
      <w:r w:rsidRPr="00203D70">
        <w:t>ч</w:t>
      </w:r>
      <w:r w:rsidR="00203D70">
        <w:t>ĕ</w:t>
      </w:r>
      <w:r w:rsidRPr="00203D70">
        <w:t xml:space="preserve">к куранусене (эпизодсене) уйарса илме; </w:t>
      </w:r>
    </w:p>
    <w:p w:rsidR="00315D8F" w:rsidRPr="00203D70" w:rsidRDefault="00315D8F" w:rsidP="00203D70">
      <w:pPr>
        <w:pStyle w:val="Default"/>
        <w:spacing w:after="25"/>
        <w:jc w:val="both"/>
      </w:pPr>
      <w:r w:rsidRPr="00203D70">
        <w:t xml:space="preserve">- -хайлавсенчи </w:t>
      </w:r>
      <w:r w:rsidR="00203D70">
        <w:t>ĕç</w:t>
      </w:r>
      <w:r w:rsidRPr="00203D70">
        <w:t xml:space="preserve">семпе пуламсен </w:t>
      </w:r>
      <w:r w:rsidR="00203D70">
        <w:t>ç</w:t>
      </w:r>
      <w:r w:rsidRPr="00203D70">
        <w:t xml:space="preserve">ыханавне катартма; </w:t>
      </w:r>
    </w:p>
    <w:p w:rsidR="00315D8F" w:rsidRPr="00203D70" w:rsidRDefault="00315D8F" w:rsidP="00203D70">
      <w:pPr>
        <w:pStyle w:val="Default"/>
        <w:spacing w:after="25"/>
        <w:jc w:val="both"/>
      </w:pPr>
      <w:r w:rsidRPr="00203D70">
        <w:t>- -учитель хушнипе хайлаври санарсене у</w:t>
      </w:r>
      <w:r w:rsidR="00203D70">
        <w:t>ç</w:t>
      </w:r>
      <w:r w:rsidRPr="00203D70">
        <w:t xml:space="preserve">са пама; </w:t>
      </w:r>
    </w:p>
    <w:p w:rsidR="00315D8F" w:rsidRPr="00203D70" w:rsidRDefault="00315D8F" w:rsidP="00203D70">
      <w:pPr>
        <w:pStyle w:val="Default"/>
        <w:spacing w:after="25"/>
        <w:jc w:val="both"/>
      </w:pPr>
      <w:r w:rsidRPr="00203D70">
        <w:t>- -малтан паллашна хайлавсемпе в</w:t>
      </w:r>
      <w:r w:rsidR="00203D70">
        <w:t>ĕ</w:t>
      </w:r>
      <w:r w:rsidRPr="00203D70">
        <w:t>рену тексч</w:t>
      </w:r>
      <w:r w:rsidR="00203D70">
        <w:t>ĕ</w:t>
      </w:r>
      <w:r w:rsidRPr="00203D70">
        <w:t>сене т</w:t>
      </w:r>
      <w:r w:rsidR="00203D70">
        <w:t>ĕ</w:t>
      </w:r>
      <w:r w:rsidRPr="00203D70">
        <w:t>р</w:t>
      </w:r>
      <w:r w:rsidR="00203D70">
        <w:t>ĕ</w:t>
      </w:r>
      <w:r w:rsidRPr="00203D70">
        <w:t xml:space="preserve">с вулама; </w:t>
      </w:r>
    </w:p>
    <w:p w:rsidR="00315D8F" w:rsidRPr="00203D70" w:rsidRDefault="00315D8F" w:rsidP="00203D70">
      <w:pPr>
        <w:pStyle w:val="Default"/>
        <w:spacing w:after="25"/>
        <w:jc w:val="both"/>
      </w:pPr>
      <w:r w:rsidRPr="00203D70">
        <w:t>- -пахмасар калама в</w:t>
      </w:r>
      <w:r w:rsidR="00203D70">
        <w:t>ĕ</w:t>
      </w:r>
      <w:r w:rsidRPr="00203D70">
        <w:t>ренн</w:t>
      </w:r>
      <w:r w:rsidR="00203D70">
        <w:t>ĕ</w:t>
      </w:r>
      <w:r w:rsidRPr="00203D70">
        <w:t xml:space="preserve"> хайлавсене илемл</w:t>
      </w:r>
      <w:r w:rsidR="00203D70">
        <w:t>ĕ</w:t>
      </w:r>
      <w:r w:rsidRPr="00203D70">
        <w:t xml:space="preserve"> калама; </w:t>
      </w:r>
    </w:p>
    <w:p w:rsidR="00315D8F" w:rsidRPr="00203D70" w:rsidRDefault="00315D8F" w:rsidP="00203D70">
      <w:pPr>
        <w:pStyle w:val="Default"/>
        <w:spacing w:after="25"/>
        <w:jc w:val="both"/>
      </w:pPr>
      <w:r w:rsidRPr="00203D70">
        <w:t>- -эпикалла хайлавсен е п</w:t>
      </w:r>
      <w:r w:rsidR="00203D70">
        <w:t>ĕ</w:t>
      </w:r>
      <w:r w:rsidRPr="00203D70">
        <w:t>р-п</w:t>
      </w:r>
      <w:r w:rsidR="00203D70">
        <w:t>ĕ</w:t>
      </w:r>
      <w:r w:rsidRPr="00203D70">
        <w:t>р сыпакан содержанине к</w:t>
      </w:r>
      <w:r w:rsidR="00203D70">
        <w:t>ĕ</w:t>
      </w:r>
      <w:r w:rsidRPr="00203D70">
        <w:t xml:space="preserve">скен, туллин каласа е </w:t>
      </w:r>
      <w:r w:rsidR="00203D70">
        <w:t>ç</w:t>
      </w:r>
      <w:r w:rsidRPr="00203D70">
        <w:t xml:space="preserve">ырса пама; -пысаках мар хайлаван е пысак хайлав сыпакан планне тума; </w:t>
      </w:r>
    </w:p>
    <w:p w:rsidR="00315D8F" w:rsidRPr="00203D70" w:rsidRDefault="00315D8F" w:rsidP="00203D70">
      <w:pPr>
        <w:pStyle w:val="Default"/>
        <w:spacing w:after="25"/>
        <w:jc w:val="both"/>
      </w:pPr>
      <w:r w:rsidRPr="00203D70">
        <w:t>- -в</w:t>
      </w:r>
      <w:r w:rsidR="00203D70">
        <w:t>ĕ</w:t>
      </w:r>
      <w:r w:rsidRPr="00203D70">
        <w:t>рену к</w:t>
      </w:r>
      <w:r w:rsidR="00203D70">
        <w:t>ĕ</w:t>
      </w:r>
      <w:r w:rsidRPr="00203D70">
        <w:t xml:space="preserve">некисенчи анлантарусемпе уса курма; </w:t>
      </w:r>
    </w:p>
    <w:p w:rsidR="00315D8F" w:rsidRPr="00203D70" w:rsidRDefault="00315D8F" w:rsidP="00203D70">
      <w:pPr>
        <w:pStyle w:val="Default"/>
        <w:spacing w:after="25"/>
        <w:jc w:val="both"/>
      </w:pPr>
      <w:r w:rsidRPr="00203D70">
        <w:t>- -пу</w:t>
      </w:r>
      <w:r w:rsidR="00203D70">
        <w:t>ç</w:t>
      </w:r>
      <w:r w:rsidRPr="00203D70">
        <w:t xml:space="preserve">арулах </w:t>
      </w:r>
      <w:r w:rsidR="00203D70">
        <w:t>ĕçĕ</w:t>
      </w:r>
      <w:r w:rsidRPr="00203D70">
        <w:t xml:space="preserve"> (сава, тарленчак, статья т. ыт. те) </w:t>
      </w:r>
      <w:r w:rsidR="00203D70">
        <w:t>ç</w:t>
      </w:r>
      <w:r w:rsidRPr="00203D70">
        <w:t xml:space="preserve">ырма; </w:t>
      </w:r>
    </w:p>
    <w:p w:rsidR="00315D8F" w:rsidRPr="00203D70" w:rsidRDefault="00315D8F" w:rsidP="00203D70">
      <w:pPr>
        <w:pStyle w:val="Default"/>
        <w:spacing w:after="25"/>
        <w:jc w:val="both"/>
      </w:pPr>
      <w:r w:rsidRPr="00203D70">
        <w:t>- -текстсен пай</w:t>
      </w:r>
      <w:r w:rsidR="00203D70">
        <w:t>ĕ</w:t>
      </w:r>
      <w:r w:rsidRPr="00203D70">
        <w:t xml:space="preserve">сене ят пама, цитаталла, анла, ансар, тулли план тума; </w:t>
      </w:r>
    </w:p>
    <w:p w:rsidR="00315D8F" w:rsidRPr="00203D70" w:rsidRDefault="00315D8F" w:rsidP="00203D70">
      <w:pPr>
        <w:pStyle w:val="Default"/>
        <w:spacing w:after="25"/>
        <w:jc w:val="both"/>
      </w:pPr>
      <w:r w:rsidRPr="00203D70">
        <w:t xml:space="preserve">- -хайлав содержанине калана чухне санарла самахсемпе уса </w:t>
      </w:r>
      <w:proofErr w:type="gramStart"/>
      <w:r w:rsidRPr="00203D70">
        <w:t>курм;а</w:t>
      </w:r>
      <w:proofErr w:type="gramEnd"/>
      <w:r w:rsidRPr="00203D70">
        <w:t xml:space="preserve">; </w:t>
      </w:r>
    </w:p>
    <w:p w:rsidR="00315D8F" w:rsidRPr="00203D70" w:rsidRDefault="00315D8F" w:rsidP="00203D70">
      <w:pPr>
        <w:pStyle w:val="Default"/>
        <w:spacing w:after="25"/>
        <w:jc w:val="both"/>
      </w:pPr>
      <w:r w:rsidRPr="00203D70">
        <w:t>- -хайлавсен т</w:t>
      </w:r>
      <w:r w:rsidR="00203D70">
        <w:t>ĕ</w:t>
      </w:r>
      <w:r w:rsidRPr="00203D70">
        <w:t>п шухашне ваттисен самах</w:t>
      </w:r>
      <w:r w:rsidR="00203D70">
        <w:t>ĕ</w:t>
      </w:r>
      <w:r w:rsidRPr="00203D70">
        <w:t xml:space="preserve">семпе палартма; </w:t>
      </w:r>
    </w:p>
    <w:p w:rsidR="00315D8F" w:rsidRPr="00203D70" w:rsidRDefault="00315D8F" w:rsidP="00203D70">
      <w:pPr>
        <w:pStyle w:val="Default"/>
        <w:spacing w:after="25"/>
        <w:jc w:val="both"/>
      </w:pPr>
      <w:r w:rsidRPr="00203D70">
        <w:t xml:space="preserve">- -пуплев пахалахне лайахлатма; </w:t>
      </w:r>
    </w:p>
    <w:p w:rsidR="00315D8F" w:rsidRPr="00203D70" w:rsidRDefault="00315D8F" w:rsidP="00203D70">
      <w:pPr>
        <w:pStyle w:val="Default"/>
        <w:spacing w:after="25"/>
        <w:jc w:val="both"/>
      </w:pPr>
      <w:r w:rsidRPr="00203D70">
        <w:t>- -шухашсене текстри т</w:t>
      </w:r>
      <w:r w:rsidR="00203D70">
        <w:t>ĕ</w:t>
      </w:r>
      <w:r w:rsidRPr="00203D70">
        <w:t>сл</w:t>
      </w:r>
      <w:r w:rsidR="00203D70">
        <w:t>ĕ</w:t>
      </w:r>
      <w:r w:rsidRPr="00203D70">
        <w:t xml:space="preserve">хсемпе </w:t>
      </w:r>
      <w:r w:rsidR="00203D70">
        <w:t>ç</w:t>
      </w:r>
      <w:r w:rsidRPr="00203D70">
        <w:t>ир</w:t>
      </w:r>
      <w:r w:rsidR="00203D70">
        <w:t>ĕ</w:t>
      </w:r>
      <w:r w:rsidRPr="00203D70">
        <w:t xml:space="preserve">плетме; </w:t>
      </w:r>
    </w:p>
    <w:p w:rsidR="00315D8F" w:rsidRPr="00203D70" w:rsidRDefault="00315D8F" w:rsidP="00203D70">
      <w:pPr>
        <w:pStyle w:val="Default"/>
        <w:jc w:val="both"/>
      </w:pPr>
      <w:r w:rsidRPr="00203D70">
        <w:t>- -кала</w:t>
      </w:r>
      <w:r w:rsidR="00203D70">
        <w:t>ç</w:t>
      </w:r>
      <w:r w:rsidRPr="00203D70">
        <w:t>упа вулава интонации мел</w:t>
      </w:r>
      <w:r w:rsidR="00203D70">
        <w:t>ĕ</w:t>
      </w:r>
      <w:r w:rsidRPr="00203D70">
        <w:t>семпе т</w:t>
      </w:r>
      <w:r w:rsidR="00203D70">
        <w:t>ĕ</w:t>
      </w:r>
      <w:r w:rsidRPr="00203D70">
        <w:t>р</w:t>
      </w:r>
      <w:r w:rsidR="00203D70">
        <w:t>ĕ</w:t>
      </w:r>
      <w:r w:rsidRPr="00203D70">
        <w:t xml:space="preserve">с палартма </w:t>
      </w:r>
    </w:p>
    <w:p w:rsidR="00203D70" w:rsidRDefault="00203D70" w:rsidP="00203D70">
      <w:pPr>
        <w:spacing w:line="240" w:lineRule="auto"/>
        <w:contextualSpacing/>
        <w:rPr>
          <w:rFonts w:ascii="Times New Roman" w:hAnsi="Times New Roman"/>
          <w:b/>
          <w:sz w:val="28"/>
          <w:szCs w:val="28"/>
        </w:rPr>
      </w:pPr>
    </w:p>
    <w:p w:rsidR="00203D70" w:rsidRDefault="00203D70" w:rsidP="00203D70">
      <w:pPr>
        <w:spacing w:line="240" w:lineRule="auto"/>
        <w:contextualSpacing/>
        <w:rPr>
          <w:rFonts w:ascii="Times New Roman" w:hAnsi="Times New Roman"/>
          <w:b/>
          <w:sz w:val="28"/>
          <w:szCs w:val="28"/>
        </w:rPr>
      </w:pPr>
    </w:p>
    <w:p w:rsidR="00203D70" w:rsidRDefault="00203D70" w:rsidP="00315D8F">
      <w:pPr>
        <w:spacing w:line="240" w:lineRule="auto"/>
        <w:contextualSpacing/>
        <w:jc w:val="center"/>
        <w:rPr>
          <w:rFonts w:ascii="Times New Roman" w:hAnsi="Times New Roman"/>
          <w:b/>
          <w:sz w:val="28"/>
          <w:szCs w:val="28"/>
        </w:rPr>
      </w:pPr>
    </w:p>
    <w:p w:rsidR="00315D8F" w:rsidRDefault="00315D8F" w:rsidP="00315D8F">
      <w:pPr>
        <w:spacing w:line="240" w:lineRule="auto"/>
        <w:contextualSpacing/>
        <w:jc w:val="center"/>
        <w:rPr>
          <w:rFonts w:ascii="Times New Roman" w:hAnsi="Times New Roman"/>
          <w:b/>
          <w:sz w:val="28"/>
          <w:szCs w:val="28"/>
        </w:rPr>
      </w:pPr>
      <w:r w:rsidRPr="00C03D4E">
        <w:rPr>
          <w:rFonts w:ascii="Times New Roman" w:hAnsi="Times New Roman"/>
          <w:b/>
          <w:sz w:val="28"/>
          <w:szCs w:val="28"/>
        </w:rPr>
        <w:lastRenderedPageBreak/>
        <w:t>Программа содержанийĕ</w:t>
      </w:r>
    </w:p>
    <w:p w:rsidR="00315D8F" w:rsidRPr="00C03D4E" w:rsidRDefault="00315D8F" w:rsidP="00315D8F">
      <w:pPr>
        <w:spacing w:line="240" w:lineRule="auto"/>
        <w:contextualSpacing/>
        <w:jc w:val="center"/>
        <w:rPr>
          <w:rFonts w:ascii="Times New Roman" w:hAnsi="Times New Roman"/>
          <w:b/>
          <w:sz w:val="28"/>
          <w:szCs w:val="28"/>
        </w:rPr>
      </w:pPr>
    </w:p>
    <w:p w:rsidR="00315D8F" w:rsidRPr="001428AD" w:rsidRDefault="00315D8F" w:rsidP="00315D8F">
      <w:pPr>
        <w:spacing w:line="240" w:lineRule="auto"/>
        <w:ind w:left="360"/>
        <w:contextualSpacing/>
        <w:jc w:val="center"/>
        <w:rPr>
          <w:rFonts w:ascii="Times New Roman" w:hAnsi="Times New Roman"/>
          <w:b/>
          <w:sz w:val="24"/>
          <w:szCs w:val="24"/>
        </w:rPr>
      </w:pPr>
      <w:r w:rsidRPr="001428AD">
        <w:rPr>
          <w:rFonts w:ascii="Times New Roman" w:hAnsi="Times New Roman"/>
          <w:b/>
          <w:sz w:val="24"/>
          <w:szCs w:val="24"/>
        </w:rPr>
        <w:t>Халǎх сǎмахлǎхĕ</w:t>
      </w:r>
    </w:p>
    <w:p w:rsidR="00315D8F" w:rsidRPr="00315D8F" w:rsidRDefault="00315D8F" w:rsidP="00315D8F">
      <w:pPr>
        <w:numPr>
          <w:ilvl w:val="0"/>
          <w:numId w:val="1"/>
        </w:numPr>
        <w:spacing w:after="0" w:line="240" w:lineRule="auto"/>
        <w:contextualSpacing/>
        <w:jc w:val="center"/>
        <w:rPr>
          <w:rFonts w:ascii="Times New Roman" w:hAnsi="Times New Roman"/>
          <w:b/>
          <w:sz w:val="24"/>
          <w:szCs w:val="24"/>
        </w:rPr>
      </w:pPr>
      <w:r w:rsidRPr="001428AD">
        <w:rPr>
          <w:rFonts w:ascii="Times New Roman" w:hAnsi="Times New Roman"/>
          <w:b/>
          <w:sz w:val="24"/>
          <w:szCs w:val="24"/>
        </w:rPr>
        <w:t>Юрǎ – халǎх чунĕ (4 сехет</w:t>
      </w:r>
      <w:r>
        <w:rPr>
          <w:rFonts w:ascii="Times New Roman" w:hAnsi="Times New Roman"/>
          <w:b/>
          <w:sz w:val="24"/>
          <w:szCs w:val="24"/>
        </w:rPr>
        <w:t xml:space="preserve">) </w:t>
      </w:r>
    </w:p>
    <w:p w:rsidR="00315D8F" w:rsidRPr="001428AD" w:rsidRDefault="00315D8F" w:rsidP="00315D8F">
      <w:pPr>
        <w:spacing w:line="240" w:lineRule="auto"/>
        <w:contextualSpacing/>
        <w:jc w:val="both"/>
        <w:rPr>
          <w:rFonts w:ascii="Times New Roman" w:hAnsi="Times New Roman"/>
          <w:sz w:val="24"/>
          <w:szCs w:val="24"/>
        </w:rPr>
      </w:pPr>
      <w:r w:rsidRPr="001428AD">
        <w:rPr>
          <w:rFonts w:ascii="Times New Roman" w:hAnsi="Times New Roman"/>
          <w:sz w:val="24"/>
          <w:szCs w:val="24"/>
        </w:rPr>
        <w:t xml:space="preserve"> Юрǎ – халǎхǎн пысǎк пуянлǎхĕ, сǎмахлǎхǎн вайлǎ аталаннǎ, анлǎ сарǎлнǎ тĕсĕ. Авалхи çынсем сǎмах асамлǎхне ĕненни, сǎвǎ-юрǎпа кулленхи пурнǎса илемлетни.</w:t>
      </w:r>
    </w:p>
    <w:p w:rsidR="00315D8F" w:rsidRPr="001428AD" w:rsidRDefault="00315D8F" w:rsidP="00315D8F">
      <w:pPr>
        <w:spacing w:line="240" w:lineRule="auto"/>
        <w:contextualSpacing/>
        <w:jc w:val="both"/>
        <w:rPr>
          <w:rFonts w:ascii="Times New Roman" w:hAnsi="Times New Roman"/>
          <w:sz w:val="24"/>
          <w:szCs w:val="24"/>
        </w:rPr>
      </w:pPr>
      <w:r w:rsidRPr="001428AD">
        <w:rPr>
          <w:rFonts w:ascii="Times New Roman" w:hAnsi="Times New Roman"/>
          <w:b/>
          <w:i/>
          <w:sz w:val="24"/>
          <w:szCs w:val="24"/>
        </w:rPr>
        <w:t>а) Халǎх юррисем.</w:t>
      </w:r>
      <w:r w:rsidRPr="001428AD">
        <w:rPr>
          <w:rFonts w:ascii="Times New Roman" w:hAnsi="Times New Roman"/>
          <w:sz w:val="24"/>
          <w:szCs w:val="24"/>
        </w:rPr>
        <w:t xml:space="preserve">Халǎх юррисенче çынсен пурнǎçĕ, шухǎш-ĕмĕчĕ, кǎмǎл-туйǎмĕ сǎнланса юлни. Юрǎ жанрĕсемпе тĕсĕсем. Самана улшǎннǎçемĕн юрǎ жанрĕсем çĕнелсе пыни. Ĕлĕкхи юрǎсем. </w:t>
      </w:r>
      <w:r w:rsidRPr="001428AD">
        <w:rPr>
          <w:rFonts w:ascii="Times New Roman" w:hAnsi="Times New Roman"/>
          <w:b/>
          <w:sz w:val="24"/>
          <w:szCs w:val="24"/>
        </w:rPr>
        <w:t xml:space="preserve">Вуласа вĕренме: </w:t>
      </w:r>
      <w:r w:rsidRPr="001428AD">
        <w:rPr>
          <w:rFonts w:ascii="Times New Roman" w:hAnsi="Times New Roman"/>
          <w:sz w:val="24"/>
          <w:szCs w:val="24"/>
        </w:rPr>
        <w:t xml:space="preserve">«Алран кайми аки-сухи», «Уй варринче», «Пир çапакансен юрри». «Хурǎн çулçи». </w:t>
      </w:r>
      <w:r w:rsidRPr="001428AD">
        <w:rPr>
          <w:rFonts w:ascii="Times New Roman" w:hAnsi="Times New Roman"/>
          <w:b/>
          <w:sz w:val="24"/>
          <w:szCs w:val="24"/>
        </w:rPr>
        <w:t>Килте вулама:</w:t>
      </w:r>
      <w:r w:rsidRPr="001428AD">
        <w:rPr>
          <w:rFonts w:ascii="Times New Roman" w:hAnsi="Times New Roman"/>
          <w:sz w:val="24"/>
          <w:szCs w:val="24"/>
        </w:rPr>
        <w:t xml:space="preserve"> «Шǎнкǎр-шǎнкǎр шыв юхать», «Çерем пǎсса вир акрǎм». </w:t>
      </w:r>
      <w:r w:rsidRPr="001428AD">
        <w:rPr>
          <w:rFonts w:ascii="Times New Roman" w:hAnsi="Times New Roman"/>
          <w:b/>
          <w:sz w:val="24"/>
          <w:szCs w:val="24"/>
        </w:rPr>
        <w:t xml:space="preserve">Ǎсталǎхпа илем тĕнчи: </w:t>
      </w:r>
      <w:r w:rsidRPr="001428AD">
        <w:rPr>
          <w:rFonts w:ascii="Times New Roman" w:hAnsi="Times New Roman"/>
          <w:sz w:val="24"/>
          <w:szCs w:val="24"/>
        </w:rPr>
        <w:t xml:space="preserve">Халǎх юррисен сǎнарлǎхĕпе илемлĕхĕ. </w:t>
      </w:r>
    </w:p>
    <w:p w:rsidR="00315D8F" w:rsidRPr="001428AD" w:rsidRDefault="00E76677" w:rsidP="00315D8F">
      <w:pPr>
        <w:spacing w:line="240" w:lineRule="auto"/>
        <w:contextualSpacing/>
        <w:jc w:val="both"/>
        <w:rPr>
          <w:rFonts w:ascii="Times New Roman" w:hAnsi="Times New Roman"/>
          <w:sz w:val="24"/>
          <w:szCs w:val="24"/>
        </w:rPr>
      </w:pPr>
      <w:r>
        <w:rPr>
          <w:rFonts w:ascii="Times New Roman" w:hAnsi="Times New Roman"/>
          <w:b/>
          <w:i/>
          <w:sz w:val="24"/>
          <w:szCs w:val="24"/>
        </w:rPr>
        <w:t>ǎ</w:t>
      </w:r>
      <w:r w:rsidR="00315D8F" w:rsidRPr="001428AD">
        <w:rPr>
          <w:rFonts w:ascii="Times New Roman" w:hAnsi="Times New Roman"/>
          <w:b/>
          <w:i/>
          <w:sz w:val="24"/>
          <w:szCs w:val="24"/>
        </w:rPr>
        <w:t xml:space="preserve">) Литература юррисем. </w:t>
      </w:r>
      <w:r w:rsidR="00315D8F" w:rsidRPr="001428AD">
        <w:rPr>
          <w:rFonts w:ascii="Times New Roman" w:hAnsi="Times New Roman"/>
          <w:sz w:val="24"/>
          <w:szCs w:val="24"/>
        </w:rPr>
        <w:t xml:space="preserve">Литература юррисем, вĕсен тематикипе тĕп шухǎшĕ, тытǎмĕ, сǎнарлǎхĕ. Юрǎ ǎстисем, вĕсен тематикипе тĕп шухǎшĕ, тытǎмĕ, сǎнарлǎхĕ. Юрǎ ǎстисем, юрǎçсем, юрǎ сǎвǎлакансем, юрǎ кĕввине хывакансем. </w:t>
      </w:r>
      <w:r w:rsidR="00315D8F" w:rsidRPr="001428AD">
        <w:rPr>
          <w:rFonts w:ascii="Times New Roman" w:hAnsi="Times New Roman"/>
          <w:b/>
          <w:sz w:val="24"/>
          <w:szCs w:val="24"/>
        </w:rPr>
        <w:t xml:space="preserve">Вуласа вĕренме: </w:t>
      </w:r>
      <w:r w:rsidR="00315D8F" w:rsidRPr="001428AD">
        <w:rPr>
          <w:rFonts w:ascii="Times New Roman" w:hAnsi="Times New Roman"/>
          <w:sz w:val="24"/>
          <w:szCs w:val="24"/>
        </w:rPr>
        <w:t>Ф. Павлов «Хитр</w:t>
      </w:r>
      <w:r>
        <w:rPr>
          <w:rFonts w:ascii="Times New Roman" w:hAnsi="Times New Roman"/>
          <w:sz w:val="24"/>
          <w:szCs w:val="24"/>
        </w:rPr>
        <w:t>е», «Вĕлле хурчĕ». И. Тукташ «</w:t>
      </w:r>
      <w:r w:rsidR="00315D8F" w:rsidRPr="001428AD">
        <w:rPr>
          <w:rFonts w:ascii="Times New Roman" w:hAnsi="Times New Roman"/>
          <w:sz w:val="24"/>
          <w:szCs w:val="24"/>
        </w:rPr>
        <w:t xml:space="preserve">Хĕл илемĕ». </w:t>
      </w:r>
      <w:r w:rsidR="00315D8F" w:rsidRPr="001428AD">
        <w:rPr>
          <w:rFonts w:ascii="Times New Roman" w:hAnsi="Times New Roman"/>
          <w:b/>
          <w:sz w:val="24"/>
          <w:szCs w:val="24"/>
        </w:rPr>
        <w:t xml:space="preserve">Вуласа паллашма: </w:t>
      </w:r>
      <w:r w:rsidR="00315D8F" w:rsidRPr="001428AD">
        <w:rPr>
          <w:rFonts w:ascii="Times New Roman" w:hAnsi="Times New Roman"/>
          <w:sz w:val="24"/>
          <w:szCs w:val="24"/>
        </w:rPr>
        <w:t xml:space="preserve">Валентин Урташ «Çунат хушассǎм килет». Раиса Сарпи «Мухтав юрри». </w:t>
      </w:r>
      <w:r w:rsidR="00315D8F" w:rsidRPr="001428AD">
        <w:rPr>
          <w:rFonts w:ascii="Times New Roman" w:hAnsi="Times New Roman"/>
          <w:b/>
          <w:sz w:val="24"/>
          <w:szCs w:val="24"/>
        </w:rPr>
        <w:t xml:space="preserve">Килте вулама: </w:t>
      </w:r>
      <w:r w:rsidR="00315D8F" w:rsidRPr="001428AD">
        <w:rPr>
          <w:rFonts w:ascii="Times New Roman" w:hAnsi="Times New Roman"/>
          <w:sz w:val="24"/>
          <w:szCs w:val="24"/>
        </w:rPr>
        <w:t xml:space="preserve">Юрий Плотников «Лар, аннеçĕм, юнашар». Александр Гордеев «Анне сǎнарĕ».  </w:t>
      </w:r>
      <w:r w:rsidR="00315D8F" w:rsidRPr="001428AD">
        <w:rPr>
          <w:rFonts w:ascii="Times New Roman" w:hAnsi="Times New Roman"/>
          <w:b/>
          <w:sz w:val="24"/>
          <w:szCs w:val="24"/>
        </w:rPr>
        <w:t xml:space="preserve">Ǎсталǎхпа илем тĕнчи. </w:t>
      </w:r>
      <w:r w:rsidR="00315D8F" w:rsidRPr="001428AD">
        <w:rPr>
          <w:rFonts w:ascii="Times New Roman" w:hAnsi="Times New Roman"/>
          <w:sz w:val="24"/>
          <w:szCs w:val="24"/>
        </w:rPr>
        <w:t>Литература юррисенчи илемлĕх мелĕсем. Юрǎ янǎравлǎхĕ сǎмахпа кĕвĕ уй</w:t>
      </w:r>
      <w:r>
        <w:rPr>
          <w:rFonts w:ascii="Times New Roman" w:hAnsi="Times New Roman"/>
          <w:sz w:val="24"/>
          <w:szCs w:val="24"/>
        </w:rPr>
        <w:t>рǎлми çыхǎннинчен килни: çемĕ (</w:t>
      </w:r>
      <w:r w:rsidR="00315D8F" w:rsidRPr="001428AD">
        <w:rPr>
          <w:rFonts w:ascii="Times New Roman" w:hAnsi="Times New Roman"/>
          <w:sz w:val="24"/>
          <w:szCs w:val="24"/>
        </w:rPr>
        <w:t>ритм) – ассонанс, аллитерации, анафорǎпа эпиф</w:t>
      </w:r>
      <w:r>
        <w:rPr>
          <w:rFonts w:ascii="Times New Roman" w:hAnsi="Times New Roman"/>
          <w:sz w:val="24"/>
          <w:szCs w:val="24"/>
        </w:rPr>
        <w:t>ора, сǎмах вылянǎвĕ, рифмǎсем (</w:t>
      </w:r>
      <w:r w:rsidR="00315D8F" w:rsidRPr="001428AD">
        <w:rPr>
          <w:rFonts w:ascii="Times New Roman" w:hAnsi="Times New Roman"/>
          <w:sz w:val="24"/>
          <w:szCs w:val="24"/>
        </w:rPr>
        <w:t xml:space="preserve">састаш) – мǎшǎр, хĕресле, çавра.                                                                                                       </w:t>
      </w:r>
    </w:p>
    <w:p w:rsidR="00315D8F" w:rsidRPr="001428AD" w:rsidRDefault="00315D8F" w:rsidP="00315D8F">
      <w:pPr>
        <w:spacing w:line="240" w:lineRule="auto"/>
        <w:contextualSpacing/>
        <w:jc w:val="center"/>
        <w:rPr>
          <w:rFonts w:ascii="Times New Roman" w:hAnsi="Times New Roman"/>
          <w:sz w:val="24"/>
          <w:szCs w:val="24"/>
        </w:rPr>
      </w:pPr>
      <w:r w:rsidRPr="001428AD">
        <w:rPr>
          <w:rFonts w:ascii="Times New Roman" w:hAnsi="Times New Roman"/>
          <w:b/>
          <w:sz w:val="24"/>
          <w:szCs w:val="24"/>
        </w:rPr>
        <w:t>Çыруллǎ сǎмахлǎх</w:t>
      </w:r>
    </w:p>
    <w:p w:rsidR="00315D8F" w:rsidRPr="001428AD" w:rsidRDefault="00315D8F" w:rsidP="00315D8F">
      <w:pPr>
        <w:spacing w:after="0" w:line="240" w:lineRule="auto"/>
        <w:ind w:left="720"/>
        <w:contextualSpacing/>
        <w:jc w:val="center"/>
        <w:rPr>
          <w:rFonts w:ascii="Times New Roman" w:hAnsi="Times New Roman"/>
          <w:b/>
          <w:sz w:val="24"/>
          <w:szCs w:val="24"/>
        </w:rPr>
      </w:pPr>
      <w:r w:rsidRPr="001428AD">
        <w:rPr>
          <w:rFonts w:ascii="Times New Roman" w:hAnsi="Times New Roman"/>
          <w:b/>
          <w:sz w:val="24"/>
          <w:szCs w:val="24"/>
        </w:rPr>
        <w:t>2.</w:t>
      </w:r>
      <w:r w:rsidR="00E76677">
        <w:rPr>
          <w:rFonts w:ascii="Times New Roman" w:hAnsi="Times New Roman"/>
          <w:b/>
          <w:sz w:val="24"/>
          <w:szCs w:val="24"/>
        </w:rPr>
        <w:t>Усал – утпа, ырри çуран çÿрет (</w:t>
      </w:r>
      <w:r w:rsidRPr="001428AD">
        <w:rPr>
          <w:rFonts w:ascii="Times New Roman" w:hAnsi="Times New Roman"/>
          <w:b/>
          <w:sz w:val="24"/>
          <w:szCs w:val="24"/>
        </w:rPr>
        <w:t>5 сехет)</w:t>
      </w:r>
    </w:p>
    <w:p w:rsidR="00315D8F" w:rsidRPr="001428AD" w:rsidRDefault="00315D8F" w:rsidP="00315D8F">
      <w:pPr>
        <w:spacing w:line="240" w:lineRule="auto"/>
        <w:contextualSpacing/>
        <w:jc w:val="both"/>
        <w:rPr>
          <w:rFonts w:ascii="Times New Roman" w:hAnsi="Times New Roman"/>
          <w:sz w:val="24"/>
          <w:szCs w:val="24"/>
        </w:rPr>
      </w:pPr>
      <w:r w:rsidRPr="001428AD">
        <w:rPr>
          <w:rFonts w:ascii="Times New Roman" w:hAnsi="Times New Roman"/>
          <w:sz w:val="24"/>
          <w:szCs w:val="24"/>
        </w:rPr>
        <w:t xml:space="preserve">Çын кǎмǎл-туйǎмĕн пахалǎхĕ: ǎш пиллĕх, ырǎ кǎмǎллǎх, тÿрĕ чунлǎх, юлташлǎх.  Хайлавсенчи кǎмǎл-сипет ыйтǎвĕсем: кахал, хытǎ чунлǎ, çǎткǎн, суеç, элекçĕ, мухтанчǎк, хыт кукар çынсене питлени. </w:t>
      </w:r>
      <w:r w:rsidRPr="001428AD">
        <w:rPr>
          <w:rFonts w:ascii="Times New Roman" w:hAnsi="Times New Roman"/>
          <w:b/>
          <w:sz w:val="24"/>
          <w:szCs w:val="24"/>
        </w:rPr>
        <w:t>Вуласа вĕренме:</w:t>
      </w:r>
      <w:r w:rsidR="00E76677">
        <w:rPr>
          <w:rFonts w:ascii="Times New Roman" w:hAnsi="Times New Roman"/>
          <w:sz w:val="24"/>
          <w:szCs w:val="24"/>
        </w:rPr>
        <w:t xml:space="preserve"> Анатолий Смолин: «</w:t>
      </w:r>
      <w:r w:rsidRPr="001428AD">
        <w:rPr>
          <w:rFonts w:ascii="Times New Roman" w:hAnsi="Times New Roman"/>
          <w:sz w:val="24"/>
          <w:szCs w:val="24"/>
        </w:rPr>
        <w:t>Ан вĕлер, а</w:t>
      </w:r>
      <w:r w:rsidR="00E76677">
        <w:rPr>
          <w:rFonts w:ascii="Times New Roman" w:hAnsi="Times New Roman"/>
          <w:sz w:val="24"/>
          <w:szCs w:val="24"/>
        </w:rPr>
        <w:t>н суй, ан сут». Денис Гордеев «</w:t>
      </w:r>
      <w:r w:rsidRPr="001428AD">
        <w:rPr>
          <w:rFonts w:ascii="Times New Roman" w:hAnsi="Times New Roman"/>
          <w:sz w:val="24"/>
          <w:szCs w:val="24"/>
        </w:rPr>
        <w:t>Кукǎр алǎсем». Петĕр Эйзин «Кураканни курать». Ю.Мишши «Çĕр улми аврипе Мǎян», В. Игнатьев «Кушак сухалĕ», Александр</w:t>
      </w:r>
      <w:r w:rsidR="00E76677">
        <w:rPr>
          <w:rFonts w:ascii="Times New Roman" w:hAnsi="Times New Roman"/>
          <w:sz w:val="24"/>
          <w:szCs w:val="24"/>
        </w:rPr>
        <w:t xml:space="preserve"> Кǎлкан</w:t>
      </w:r>
      <w:r w:rsidRPr="001428AD">
        <w:rPr>
          <w:rFonts w:ascii="Times New Roman" w:hAnsi="Times New Roman"/>
          <w:sz w:val="24"/>
          <w:szCs w:val="24"/>
        </w:rPr>
        <w:t xml:space="preserve"> «Хǎравçǎ Мулкач». </w:t>
      </w:r>
      <w:r w:rsidRPr="001428AD">
        <w:rPr>
          <w:rFonts w:ascii="Times New Roman" w:hAnsi="Times New Roman"/>
          <w:b/>
          <w:sz w:val="24"/>
          <w:szCs w:val="24"/>
        </w:rPr>
        <w:t>Вуласа паллашма:</w:t>
      </w:r>
      <w:r w:rsidR="00E76677">
        <w:rPr>
          <w:rFonts w:ascii="Times New Roman" w:hAnsi="Times New Roman"/>
          <w:sz w:val="24"/>
          <w:szCs w:val="24"/>
        </w:rPr>
        <w:t xml:space="preserve"> Елен Нарпи «Ултав»». Килте вулама </w:t>
      </w:r>
      <w:r w:rsidRPr="001428AD">
        <w:rPr>
          <w:rFonts w:ascii="Times New Roman" w:hAnsi="Times New Roman"/>
          <w:sz w:val="24"/>
          <w:szCs w:val="24"/>
        </w:rPr>
        <w:t>Валерий Туркай «Йывǎр –</w:t>
      </w:r>
      <w:r w:rsidR="00E76677">
        <w:rPr>
          <w:rFonts w:ascii="Times New Roman" w:hAnsi="Times New Roman"/>
          <w:sz w:val="24"/>
          <w:szCs w:val="24"/>
        </w:rPr>
        <w:t xml:space="preserve"> çын пулма». Александр Кǎлкан «</w:t>
      </w:r>
      <w:r w:rsidRPr="001428AD">
        <w:rPr>
          <w:rFonts w:ascii="Times New Roman" w:hAnsi="Times New Roman"/>
          <w:sz w:val="24"/>
          <w:szCs w:val="24"/>
        </w:rPr>
        <w:t xml:space="preserve">Каппайчǎк пучах». Мĕтри Юман «Çĕнĕ хунав». </w:t>
      </w:r>
      <w:r w:rsidR="00E76677">
        <w:rPr>
          <w:rFonts w:ascii="Times New Roman" w:hAnsi="Times New Roman"/>
          <w:b/>
          <w:sz w:val="24"/>
          <w:szCs w:val="24"/>
        </w:rPr>
        <w:t>Ǎсталǎхпа илем тĕнчи</w:t>
      </w:r>
      <w:r w:rsidRPr="001428AD">
        <w:rPr>
          <w:rFonts w:ascii="Times New Roman" w:hAnsi="Times New Roman"/>
          <w:b/>
          <w:sz w:val="24"/>
          <w:szCs w:val="24"/>
        </w:rPr>
        <w:t>.</w:t>
      </w:r>
      <w:r w:rsidR="00E76677">
        <w:rPr>
          <w:rFonts w:ascii="Times New Roman" w:hAnsi="Times New Roman"/>
          <w:b/>
          <w:sz w:val="24"/>
          <w:szCs w:val="24"/>
        </w:rPr>
        <w:t xml:space="preserve"> </w:t>
      </w:r>
      <w:r w:rsidRPr="001428AD">
        <w:rPr>
          <w:rFonts w:ascii="Times New Roman" w:hAnsi="Times New Roman"/>
          <w:sz w:val="24"/>
          <w:szCs w:val="24"/>
        </w:rPr>
        <w:t>Ытарлǎ ку</w:t>
      </w:r>
      <w:r w:rsidR="00E76677">
        <w:rPr>
          <w:rFonts w:ascii="Times New Roman" w:hAnsi="Times New Roman"/>
          <w:sz w:val="24"/>
          <w:szCs w:val="24"/>
        </w:rPr>
        <w:t>лǎш. Питлевпе юптару. Ытарлǎх (</w:t>
      </w:r>
      <w:r w:rsidRPr="001428AD">
        <w:rPr>
          <w:rFonts w:ascii="Times New Roman" w:hAnsi="Times New Roman"/>
          <w:sz w:val="24"/>
          <w:szCs w:val="24"/>
        </w:rPr>
        <w:t xml:space="preserve">аллегори) – пĕтĕмлетнĕ шухǎша сǎнар урлǎ шахвǎртса калани. Юптару – эпика жанрĕ, сǎвǎласа çырнǎ ытарлǎ хайлав.  </w:t>
      </w:r>
    </w:p>
    <w:p w:rsidR="00315D8F" w:rsidRPr="001428AD" w:rsidRDefault="00315D8F" w:rsidP="00315D8F">
      <w:pPr>
        <w:spacing w:after="0" w:line="240" w:lineRule="auto"/>
        <w:contextualSpacing/>
        <w:jc w:val="center"/>
        <w:rPr>
          <w:rFonts w:ascii="Times New Roman" w:hAnsi="Times New Roman"/>
          <w:b/>
          <w:sz w:val="24"/>
          <w:szCs w:val="24"/>
        </w:rPr>
      </w:pPr>
      <w:r w:rsidRPr="001428AD">
        <w:rPr>
          <w:rFonts w:ascii="Times New Roman" w:hAnsi="Times New Roman"/>
          <w:b/>
          <w:sz w:val="24"/>
          <w:szCs w:val="24"/>
        </w:rPr>
        <w:t>3.Çынна сума сǎвакан – хǎй те сумлǎ пулакан (3 сехет)</w:t>
      </w:r>
    </w:p>
    <w:p w:rsidR="00315D8F" w:rsidRPr="001428AD" w:rsidRDefault="00315D8F" w:rsidP="00315D8F">
      <w:pPr>
        <w:spacing w:line="240" w:lineRule="auto"/>
        <w:contextualSpacing/>
        <w:jc w:val="both"/>
        <w:rPr>
          <w:rFonts w:ascii="Times New Roman" w:hAnsi="Times New Roman"/>
          <w:sz w:val="24"/>
          <w:szCs w:val="24"/>
        </w:rPr>
      </w:pPr>
      <w:r w:rsidRPr="001428AD">
        <w:rPr>
          <w:rFonts w:ascii="Times New Roman" w:hAnsi="Times New Roman"/>
          <w:sz w:val="24"/>
          <w:szCs w:val="24"/>
        </w:rPr>
        <w:t xml:space="preserve">Çыннǎн кǎткǎс чун-чĕрине ǎнланма, кирлĕ чухне пулǎшма, ырǎ кǎмǎл-сипетне ǎша хывма тǎрǎшасси, аслисенчен ырǎ тĕслĕх илесси. Этем чысĕпе тивĕçĕ, сĕмĕ-сипечĕ (совеçĕ) ÿнерсенче (сǎмахлǎхра, графикǎра, скульптурǎра, живопиçре, юрǎра, ташǎра, оперǎпа балетра) палǎрни. </w:t>
      </w:r>
      <w:r w:rsidRPr="001428AD">
        <w:rPr>
          <w:rFonts w:ascii="Times New Roman" w:hAnsi="Times New Roman"/>
          <w:b/>
          <w:sz w:val="24"/>
          <w:szCs w:val="24"/>
        </w:rPr>
        <w:t>Вуласа вĕренме:</w:t>
      </w:r>
      <w:r w:rsidRPr="001428AD">
        <w:rPr>
          <w:rFonts w:ascii="Times New Roman" w:hAnsi="Times New Roman"/>
          <w:sz w:val="24"/>
          <w:szCs w:val="24"/>
        </w:rPr>
        <w:t xml:space="preserve"> Антип Николаев «Юрик асламǎшĕ». Александр Кǎлкан «Йытǎпа Кушак». Петĕр Эйзин «Йǎмрапа хурǎн», В. Бурнаевский «Кÿрентерÿпе каçару». </w:t>
      </w:r>
      <w:r w:rsidRPr="001428AD">
        <w:rPr>
          <w:rFonts w:ascii="Times New Roman" w:hAnsi="Times New Roman"/>
          <w:b/>
          <w:sz w:val="24"/>
          <w:szCs w:val="24"/>
        </w:rPr>
        <w:t xml:space="preserve">Вуласа паллашма: </w:t>
      </w:r>
      <w:r w:rsidRPr="001428AD">
        <w:rPr>
          <w:rFonts w:ascii="Times New Roman" w:hAnsi="Times New Roman"/>
          <w:sz w:val="24"/>
          <w:szCs w:val="24"/>
        </w:rPr>
        <w:t xml:space="preserve">Иван Яковлев. «Ватǎсемпе çамрǎксем». «Вǎрǎпа амǎшĕ» </w:t>
      </w:r>
      <w:proofErr w:type="gramStart"/>
      <w:r w:rsidRPr="001428AD">
        <w:rPr>
          <w:rFonts w:ascii="Times New Roman" w:hAnsi="Times New Roman"/>
          <w:sz w:val="24"/>
          <w:szCs w:val="24"/>
        </w:rPr>
        <w:t>( юмах</w:t>
      </w:r>
      <w:proofErr w:type="gramEnd"/>
      <w:r w:rsidRPr="001428AD">
        <w:rPr>
          <w:rFonts w:ascii="Times New Roman" w:hAnsi="Times New Roman"/>
          <w:sz w:val="24"/>
          <w:szCs w:val="24"/>
        </w:rPr>
        <w:t xml:space="preserve">). </w:t>
      </w:r>
      <w:r w:rsidRPr="001428AD">
        <w:rPr>
          <w:rFonts w:ascii="Times New Roman" w:hAnsi="Times New Roman"/>
          <w:b/>
          <w:sz w:val="24"/>
          <w:szCs w:val="24"/>
        </w:rPr>
        <w:t>Килте вулама:</w:t>
      </w:r>
      <w:r w:rsidRPr="001428AD">
        <w:rPr>
          <w:rFonts w:ascii="Times New Roman" w:hAnsi="Times New Roman"/>
          <w:sz w:val="24"/>
          <w:szCs w:val="24"/>
        </w:rPr>
        <w:t xml:space="preserve"> Ольга Туркай «Çулçǎ», «Çерçисем». Порфирий Афанасьев «Пĕр юлташа». </w:t>
      </w:r>
      <w:r w:rsidRPr="001428AD">
        <w:rPr>
          <w:rFonts w:ascii="Times New Roman" w:hAnsi="Times New Roman"/>
          <w:b/>
          <w:sz w:val="24"/>
          <w:szCs w:val="24"/>
        </w:rPr>
        <w:t xml:space="preserve">Ǎсталǎхпа илем тĕнчи. </w:t>
      </w:r>
      <w:r w:rsidRPr="001428AD">
        <w:rPr>
          <w:rFonts w:ascii="Times New Roman" w:hAnsi="Times New Roman"/>
          <w:sz w:val="24"/>
          <w:szCs w:val="24"/>
        </w:rPr>
        <w:t xml:space="preserve">Ÿнер тĕсĕсем. Унерти тата чǎн пурнǎçри сǎнарсене тÿррĕн тата символласа кǎтартни. </w:t>
      </w:r>
    </w:p>
    <w:p w:rsidR="00315D8F" w:rsidRPr="001428AD" w:rsidRDefault="00315D8F" w:rsidP="00315D8F">
      <w:pPr>
        <w:spacing w:line="240" w:lineRule="auto"/>
        <w:contextualSpacing/>
        <w:jc w:val="center"/>
        <w:rPr>
          <w:rFonts w:ascii="Times New Roman" w:hAnsi="Times New Roman"/>
          <w:b/>
          <w:sz w:val="24"/>
          <w:szCs w:val="24"/>
        </w:rPr>
      </w:pPr>
      <w:r w:rsidRPr="001428AD">
        <w:rPr>
          <w:rFonts w:ascii="Times New Roman" w:hAnsi="Times New Roman"/>
          <w:b/>
          <w:sz w:val="24"/>
          <w:szCs w:val="24"/>
        </w:rPr>
        <w:t>4. Чыс, тивĕç, сипет этеме кÿрет тивлет (4 сехет)</w:t>
      </w:r>
    </w:p>
    <w:p w:rsidR="00315D8F" w:rsidRPr="001428AD" w:rsidRDefault="00315D8F" w:rsidP="00315D8F">
      <w:pPr>
        <w:spacing w:line="240" w:lineRule="auto"/>
        <w:contextualSpacing/>
        <w:jc w:val="both"/>
        <w:rPr>
          <w:rFonts w:ascii="Times New Roman" w:hAnsi="Times New Roman"/>
          <w:sz w:val="24"/>
          <w:szCs w:val="24"/>
        </w:rPr>
      </w:pPr>
      <w:r w:rsidRPr="001428AD">
        <w:rPr>
          <w:rFonts w:ascii="Times New Roman" w:hAnsi="Times New Roman"/>
          <w:sz w:val="24"/>
          <w:szCs w:val="24"/>
        </w:rPr>
        <w:t>Этем лайǎх е япǎх пуласси ытти сынсемпе хутшǎннинчен, ырǎпа усала курма пĕлнинчен, ашшĕ-амǎшне, халǎха тивĕслĕ пулма тǎрǎшнинчен килни. Чыс, ти</w:t>
      </w:r>
      <w:r w:rsidR="00E76677">
        <w:rPr>
          <w:rFonts w:ascii="Times New Roman" w:hAnsi="Times New Roman"/>
          <w:sz w:val="24"/>
          <w:szCs w:val="24"/>
        </w:rPr>
        <w:t>вĕç,</w:t>
      </w:r>
      <w:r w:rsidRPr="001428AD">
        <w:rPr>
          <w:rFonts w:ascii="Times New Roman" w:hAnsi="Times New Roman"/>
          <w:sz w:val="24"/>
          <w:szCs w:val="24"/>
        </w:rPr>
        <w:t xml:space="preserve"> сипет – çыннǎн чи кирлĕ енĕсем, вĕсене аталантарма çамрǎк çынна литература пулǎшни. </w:t>
      </w:r>
      <w:r w:rsidRPr="001428AD">
        <w:rPr>
          <w:rFonts w:ascii="Times New Roman" w:hAnsi="Times New Roman"/>
          <w:b/>
          <w:sz w:val="24"/>
          <w:szCs w:val="24"/>
        </w:rPr>
        <w:t xml:space="preserve">Вуласа вĕренме: </w:t>
      </w:r>
      <w:r w:rsidR="00E76677">
        <w:rPr>
          <w:rFonts w:ascii="Times New Roman" w:hAnsi="Times New Roman"/>
          <w:sz w:val="24"/>
          <w:szCs w:val="24"/>
        </w:rPr>
        <w:t>Лидия Сарине «Кукамай», Валентина Элпи «</w:t>
      </w:r>
      <w:r w:rsidRPr="001428AD">
        <w:rPr>
          <w:rFonts w:ascii="Times New Roman" w:hAnsi="Times New Roman"/>
          <w:sz w:val="24"/>
          <w:szCs w:val="24"/>
        </w:rPr>
        <w:t xml:space="preserve">Илемлĕхе курма пÿрнĕ ача». </w:t>
      </w:r>
      <w:r w:rsidRPr="001428AD">
        <w:rPr>
          <w:rFonts w:ascii="Times New Roman" w:hAnsi="Times New Roman"/>
          <w:b/>
          <w:sz w:val="24"/>
          <w:szCs w:val="24"/>
        </w:rPr>
        <w:t xml:space="preserve">Вуласа паллашма: </w:t>
      </w:r>
      <w:r w:rsidRPr="001428AD">
        <w:rPr>
          <w:rFonts w:ascii="Times New Roman" w:hAnsi="Times New Roman"/>
          <w:sz w:val="24"/>
          <w:szCs w:val="24"/>
        </w:rPr>
        <w:t>Елен Н</w:t>
      </w:r>
      <w:r w:rsidR="00E76677">
        <w:rPr>
          <w:rFonts w:ascii="Times New Roman" w:hAnsi="Times New Roman"/>
          <w:sz w:val="24"/>
          <w:szCs w:val="24"/>
        </w:rPr>
        <w:t>арпи «Тивĕç». Василий Петров «</w:t>
      </w:r>
      <w:r w:rsidRPr="001428AD">
        <w:rPr>
          <w:rFonts w:ascii="Times New Roman" w:hAnsi="Times New Roman"/>
          <w:sz w:val="24"/>
          <w:szCs w:val="24"/>
        </w:rPr>
        <w:t xml:space="preserve">Мулаххай». </w:t>
      </w:r>
      <w:r w:rsidR="00E76677">
        <w:rPr>
          <w:rFonts w:ascii="Times New Roman" w:hAnsi="Times New Roman"/>
          <w:b/>
          <w:sz w:val="24"/>
          <w:szCs w:val="24"/>
        </w:rPr>
        <w:t xml:space="preserve">Килте вулама: </w:t>
      </w:r>
      <w:r w:rsidRPr="001428AD">
        <w:rPr>
          <w:rFonts w:ascii="Times New Roman" w:hAnsi="Times New Roman"/>
          <w:sz w:val="24"/>
          <w:szCs w:val="24"/>
        </w:rPr>
        <w:t>Людмила Сачкова</w:t>
      </w:r>
    </w:p>
    <w:p w:rsidR="00315D8F" w:rsidRPr="001428AD" w:rsidRDefault="00315D8F" w:rsidP="00315D8F">
      <w:pPr>
        <w:spacing w:line="240" w:lineRule="auto"/>
        <w:contextualSpacing/>
        <w:jc w:val="both"/>
        <w:rPr>
          <w:rFonts w:ascii="Times New Roman" w:hAnsi="Times New Roman"/>
          <w:b/>
          <w:sz w:val="24"/>
          <w:szCs w:val="24"/>
        </w:rPr>
      </w:pPr>
      <w:r w:rsidRPr="001428AD">
        <w:rPr>
          <w:rFonts w:ascii="Times New Roman" w:hAnsi="Times New Roman"/>
          <w:sz w:val="24"/>
          <w:szCs w:val="24"/>
        </w:rPr>
        <w:t xml:space="preserve">«Тирпейсĕр Тимуш». </w:t>
      </w:r>
      <w:r w:rsidRPr="001428AD">
        <w:rPr>
          <w:rFonts w:ascii="Times New Roman" w:hAnsi="Times New Roman"/>
          <w:b/>
          <w:sz w:val="24"/>
          <w:szCs w:val="24"/>
        </w:rPr>
        <w:t>Ǎсталǎхпа илем тĕнчи.</w:t>
      </w:r>
      <w:r w:rsidRPr="001428AD">
        <w:rPr>
          <w:rFonts w:ascii="Times New Roman" w:hAnsi="Times New Roman"/>
          <w:sz w:val="24"/>
          <w:szCs w:val="24"/>
        </w:rPr>
        <w:t xml:space="preserve"> Калав çинчен аса илни. Калав тĕсĕсем. Калуçǎпа санарсем. Калавǎн тематики, шухǎшĕ, сǎнарĕсем.</w:t>
      </w:r>
    </w:p>
    <w:p w:rsidR="00315D8F" w:rsidRPr="001428AD" w:rsidRDefault="00315D8F" w:rsidP="00315D8F">
      <w:pPr>
        <w:spacing w:line="240" w:lineRule="auto"/>
        <w:contextualSpacing/>
        <w:jc w:val="center"/>
        <w:rPr>
          <w:rFonts w:ascii="Times New Roman" w:hAnsi="Times New Roman"/>
          <w:b/>
          <w:sz w:val="24"/>
          <w:szCs w:val="24"/>
        </w:rPr>
      </w:pPr>
      <w:r w:rsidRPr="001428AD">
        <w:rPr>
          <w:rFonts w:ascii="Times New Roman" w:hAnsi="Times New Roman"/>
          <w:b/>
          <w:sz w:val="24"/>
          <w:szCs w:val="24"/>
        </w:rPr>
        <w:t>5. Ÿ</w:t>
      </w:r>
      <w:r w:rsidR="00E76677">
        <w:rPr>
          <w:rFonts w:ascii="Times New Roman" w:hAnsi="Times New Roman"/>
          <w:b/>
          <w:sz w:val="24"/>
          <w:szCs w:val="24"/>
        </w:rPr>
        <w:t>ркев ÿкерет – ĕçченлĕх çĕклет (</w:t>
      </w:r>
      <w:r w:rsidRPr="001428AD">
        <w:rPr>
          <w:rFonts w:ascii="Times New Roman" w:hAnsi="Times New Roman"/>
          <w:b/>
          <w:sz w:val="24"/>
          <w:szCs w:val="24"/>
        </w:rPr>
        <w:t>5 сехет)</w:t>
      </w:r>
    </w:p>
    <w:p w:rsidR="00315D8F" w:rsidRPr="001428AD" w:rsidRDefault="00315D8F" w:rsidP="00315D8F">
      <w:pPr>
        <w:spacing w:line="240" w:lineRule="auto"/>
        <w:contextualSpacing/>
        <w:rPr>
          <w:rFonts w:ascii="Times New Roman" w:hAnsi="Times New Roman"/>
          <w:b/>
          <w:sz w:val="24"/>
          <w:szCs w:val="24"/>
        </w:rPr>
      </w:pPr>
      <w:r w:rsidRPr="001428AD">
        <w:rPr>
          <w:rFonts w:ascii="Times New Roman" w:hAnsi="Times New Roman"/>
          <w:sz w:val="24"/>
          <w:szCs w:val="24"/>
        </w:rPr>
        <w:lastRenderedPageBreak/>
        <w:t xml:space="preserve">Литературǎри тата пурнǎçри ырǎпа усал кĕрешĕвне сǎнарлǎн кǎтартни. Ÿркевпе ĕçченлĕх. Ĕçрен хǎраман, таса чун-чĕреллĕ, ырǎ ĕмĕтлĕ çынсене кǎтартни. </w:t>
      </w:r>
      <w:r w:rsidRPr="001428AD">
        <w:rPr>
          <w:rFonts w:ascii="Times New Roman" w:hAnsi="Times New Roman"/>
          <w:b/>
          <w:sz w:val="24"/>
          <w:szCs w:val="24"/>
        </w:rPr>
        <w:t xml:space="preserve">Вуласа вĕренме: </w:t>
      </w:r>
      <w:r w:rsidRPr="001428AD">
        <w:rPr>
          <w:rFonts w:ascii="Times New Roman" w:hAnsi="Times New Roman"/>
          <w:sz w:val="24"/>
          <w:szCs w:val="24"/>
        </w:rPr>
        <w:t xml:space="preserve">Валерий Туркай «Ниме», В. Давыдов-Анатри «Кĕтмен инкек», Валентина Элпи «Аппапа пĕрле». </w:t>
      </w:r>
      <w:r w:rsidRPr="001428AD">
        <w:rPr>
          <w:rFonts w:ascii="Times New Roman" w:hAnsi="Times New Roman"/>
          <w:b/>
          <w:sz w:val="24"/>
          <w:szCs w:val="24"/>
        </w:rPr>
        <w:t xml:space="preserve">Вуласа паллашма: </w:t>
      </w:r>
      <w:r w:rsidR="00E76677">
        <w:rPr>
          <w:rFonts w:ascii="Times New Roman" w:hAnsi="Times New Roman"/>
          <w:sz w:val="24"/>
          <w:szCs w:val="24"/>
        </w:rPr>
        <w:t>Мария Ухсай «</w:t>
      </w:r>
      <w:r w:rsidRPr="001428AD">
        <w:rPr>
          <w:rFonts w:ascii="Times New Roman" w:hAnsi="Times New Roman"/>
          <w:sz w:val="24"/>
          <w:szCs w:val="24"/>
        </w:rPr>
        <w:t xml:space="preserve">Çаран çинче», Александр Галкин «Ăнǎçсǎр ǎмǎрту». </w:t>
      </w:r>
      <w:r w:rsidRPr="001428AD">
        <w:rPr>
          <w:rFonts w:ascii="Times New Roman" w:hAnsi="Times New Roman"/>
          <w:b/>
          <w:sz w:val="24"/>
          <w:szCs w:val="24"/>
        </w:rPr>
        <w:t xml:space="preserve">Килте вулама: </w:t>
      </w:r>
      <w:r w:rsidRPr="001428AD">
        <w:rPr>
          <w:rFonts w:ascii="Times New Roman" w:hAnsi="Times New Roman"/>
          <w:sz w:val="24"/>
          <w:szCs w:val="24"/>
        </w:rPr>
        <w:t>Зоя Нестерова «</w:t>
      </w:r>
      <w:r w:rsidR="00E76677">
        <w:rPr>
          <w:rFonts w:ascii="Times New Roman" w:hAnsi="Times New Roman"/>
          <w:sz w:val="24"/>
          <w:szCs w:val="24"/>
        </w:rPr>
        <w:t xml:space="preserve">Янттине </w:t>
      </w:r>
      <w:r w:rsidRPr="001428AD">
        <w:rPr>
          <w:rFonts w:ascii="Times New Roman" w:hAnsi="Times New Roman"/>
          <w:sz w:val="24"/>
          <w:szCs w:val="24"/>
        </w:rPr>
        <w:t xml:space="preserve">хапсǎнсан». </w:t>
      </w:r>
      <w:r w:rsidR="00E76677">
        <w:rPr>
          <w:rFonts w:ascii="Times New Roman" w:hAnsi="Times New Roman"/>
          <w:b/>
          <w:sz w:val="24"/>
          <w:szCs w:val="24"/>
        </w:rPr>
        <w:t>Ăсталǎхпа илем тĕнчи</w:t>
      </w:r>
      <w:r w:rsidRPr="001428AD">
        <w:rPr>
          <w:rFonts w:ascii="Times New Roman" w:hAnsi="Times New Roman"/>
          <w:b/>
          <w:sz w:val="24"/>
          <w:szCs w:val="24"/>
        </w:rPr>
        <w:t>:</w:t>
      </w:r>
      <w:r w:rsidR="00E76677">
        <w:rPr>
          <w:rFonts w:ascii="Times New Roman" w:hAnsi="Times New Roman"/>
          <w:b/>
          <w:sz w:val="24"/>
          <w:szCs w:val="24"/>
        </w:rPr>
        <w:t xml:space="preserve"> </w:t>
      </w:r>
      <w:r w:rsidRPr="001428AD">
        <w:rPr>
          <w:rFonts w:ascii="Times New Roman" w:hAnsi="Times New Roman"/>
          <w:sz w:val="24"/>
          <w:szCs w:val="24"/>
        </w:rPr>
        <w:t xml:space="preserve">Хайлав тытǎмĕ. </w:t>
      </w:r>
    </w:p>
    <w:p w:rsidR="00315D8F" w:rsidRPr="001428AD" w:rsidRDefault="00315D8F" w:rsidP="00315D8F">
      <w:pPr>
        <w:spacing w:line="240" w:lineRule="auto"/>
        <w:contextualSpacing/>
        <w:jc w:val="both"/>
        <w:rPr>
          <w:rFonts w:ascii="Times New Roman" w:hAnsi="Times New Roman"/>
          <w:sz w:val="24"/>
          <w:szCs w:val="24"/>
        </w:rPr>
      </w:pPr>
    </w:p>
    <w:p w:rsidR="00315D8F" w:rsidRPr="001428AD" w:rsidRDefault="00E76677" w:rsidP="00315D8F">
      <w:pPr>
        <w:spacing w:line="240" w:lineRule="auto"/>
        <w:contextualSpacing/>
        <w:jc w:val="center"/>
        <w:rPr>
          <w:rFonts w:ascii="Times New Roman" w:hAnsi="Times New Roman"/>
          <w:b/>
          <w:sz w:val="24"/>
          <w:szCs w:val="24"/>
        </w:rPr>
      </w:pPr>
      <w:r>
        <w:rPr>
          <w:rFonts w:ascii="Times New Roman" w:hAnsi="Times New Roman"/>
          <w:b/>
          <w:sz w:val="24"/>
          <w:szCs w:val="24"/>
        </w:rPr>
        <w:t>6. Пул ǎслǎ, тавçǎруллǎ (</w:t>
      </w:r>
      <w:r w:rsidR="00315D8F" w:rsidRPr="001428AD">
        <w:rPr>
          <w:rFonts w:ascii="Times New Roman" w:hAnsi="Times New Roman"/>
          <w:b/>
          <w:sz w:val="24"/>
          <w:szCs w:val="24"/>
        </w:rPr>
        <w:t>6 сехет)</w:t>
      </w:r>
    </w:p>
    <w:p w:rsidR="00315D8F" w:rsidRPr="001428AD" w:rsidRDefault="00315D8F" w:rsidP="00315D8F">
      <w:pPr>
        <w:spacing w:line="240" w:lineRule="auto"/>
        <w:contextualSpacing/>
        <w:jc w:val="both"/>
        <w:rPr>
          <w:rFonts w:ascii="Times New Roman" w:hAnsi="Times New Roman"/>
          <w:sz w:val="24"/>
          <w:szCs w:val="24"/>
        </w:rPr>
      </w:pPr>
      <w:r w:rsidRPr="001428AD">
        <w:rPr>
          <w:rFonts w:ascii="Times New Roman" w:hAnsi="Times New Roman"/>
          <w:sz w:val="24"/>
          <w:szCs w:val="24"/>
        </w:rPr>
        <w:t xml:space="preserve">Çут çанталǎк панǎ ас-хакǎла, тавçǎрулǎха, тавракурǎма аталантарса пырас тесен нумай вуламалла, сǎнамалла, тĕпчемелле. Çине тǎрса тǎрǎшсан çеç ĕмĕтленнĕ ĕмĕт пурнǎçа кĕрет. Литература геройĕн ǎс-тǎнне, тавçǎрулǎхне хайлавсенче тĕрлĕ енлĕ кǎтартса пани. </w:t>
      </w:r>
      <w:r w:rsidRPr="001428AD">
        <w:rPr>
          <w:rFonts w:ascii="Times New Roman" w:hAnsi="Times New Roman"/>
          <w:b/>
          <w:sz w:val="24"/>
          <w:szCs w:val="24"/>
        </w:rPr>
        <w:t>Вуласа вĕренме:</w:t>
      </w:r>
      <w:r w:rsidR="00E76677">
        <w:rPr>
          <w:rFonts w:ascii="Times New Roman" w:hAnsi="Times New Roman"/>
          <w:sz w:val="24"/>
          <w:szCs w:val="24"/>
        </w:rPr>
        <w:t xml:space="preserve"> Иван Ахрат «</w:t>
      </w:r>
      <w:r w:rsidRPr="001428AD">
        <w:rPr>
          <w:rFonts w:ascii="Times New Roman" w:hAnsi="Times New Roman"/>
          <w:sz w:val="24"/>
          <w:szCs w:val="24"/>
        </w:rPr>
        <w:t xml:space="preserve">Юрлакан кĕленчесем». Ю. Сементер «Вилĕме улталани». Людмила Сачкова «Шǎпǎрлан», Г. Айхи «Çын тата сцена». </w:t>
      </w:r>
      <w:r w:rsidRPr="001428AD">
        <w:rPr>
          <w:rFonts w:ascii="Times New Roman" w:hAnsi="Times New Roman"/>
          <w:b/>
          <w:sz w:val="24"/>
          <w:szCs w:val="24"/>
        </w:rPr>
        <w:t xml:space="preserve">Вуласа паллашма: </w:t>
      </w:r>
      <w:r w:rsidRPr="001428AD">
        <w:rPr>
          <w:rFonts w:ascii="Times New Roman" w:hAnsi="Times New Roman"/>
          <w:sz w:val="24"/>
          <w:szCs w:val="24"/>
        </w:rPr>
        <w:t xml:space="preserve">Алексей Трофимов «Çыруллǎ кĕпе», «Паллǎсен уявĕ». </w:t>
      </w:r>
      <w:r w:rsidR="00E76677">
        <w:rPr>
          <w:rFonts w:ascii="Times New Roman" w:hAnsi="Times New Roman"/>
          <w:b/>
          <w:sz w:val="24"/>
          <w:szCs w:val="24"/>
        </w:rPr>
        <w:t xml:space="preserve">Килте вулама: </w:t>
      </w:r>
      <w:r w:rsidRPr="001428AD">
        <w:rPr>
          <w:rFonts w:ascii="Times New Roman" w:hAnsi="Times New Roman"/>
          <w:sz w:val="24"/>
          <w:szCs w:val="24"/>
        </w:rPr>
        <w:t xml:space="preserve">Геннадий Юмарт «Çылǎх мана». Георгий Ефимов «Кам пулǎ янǎ вара кунта?». </w:t>
      </w:r>
      <w:r w:rsidRPr="001428AD">
        <w:rPr>
          <w:rFonts w:ascii="Times New Roman" w:hAnsi="Times New Roman"/>
          <w:b/>
          <w:sz w:val="24"/>
          <w:szCs w:val="24"/>
        </w:rPr>
        <w:t xml:space="preserve">Ǎсталǎхпа илем тĕнчи. </w:t>
      </w:r>
      <w:r w:rsidRPr="001428AD">
        <w:rPr>
          <w:rFonts w:ascii="Times New Roman" w:hAnsi="Times New Roman"/>
          <w:sz w:val="24"/>
          <w:szCs w:val="24"/>
        </w:rPr>
        <w:t xml:space="preserve">Литература геройне сǎнлани: диалог, мǎнлату, пĕчĕклетÿ, градации, хирĕçлетÿ, юптарса калани. </w:t>
      </w:r>
    </w:p>
    <w:p w:rsidR="00315D8F" w:rsidRPr="001428AD" w:rsidRDefault="00315D8F" w:rsidP="00315D8F">
      <w:pPr>
        <w:spacing w:line="240" w:lineRule="auto"/>
        <w:contextualSpacing/>
        <w:jc w:val="center"/>
        <w:rPr>
          <w:rFonts w:ascii="Times New Roman" w:hAnsi="Times New Roman"/>
          <w:sz w:val="24"/>
          <w:szCs w:val="24"/>
        </w:rPr>
      </w:pPr>
      <w:r w:rsidRPr="001428AD">
        <w:rPr>
          <w:rFonts w:ascii="Times New Roman" w:hAnsi="Times New Roman"/>
          <w:b/>
          <w:sz w:val="24"/>
          <w:szCs w:val="24"/>
        </w:rPr>
        <w:t xml:space="preserve">7. </w:t>
      </w:r>
      <w:r w:rsidR="00E76677">
        <w:rPr>
          <w:rFonts w:ascii="Times New Roman" w:hAnsi="Times New Roman"/>
          <w:b/>
          <w:sz w:val="24"/>
          <w:szCs w:val="24"/>
        </w:rPr>
        <w:t>Юлташсǎр çын – тымарсǎр йывǎç (</w:t>
      </w:r>
      <w:r w:rsidRPr="001428AD">
        <w:rPr>
          <w:rFonts w:ascii="Times New Roman" w:hAnsi="Times New Roman"/>
          <w:b/>
          <w:sz w:val="24"/>
          <w:szCs w:val="24"/>
        </w:rPr>
        <w:t>4 сехет)</w:t>
      </w:r>
    </w:p>
    <w:p w:rsidR="00315D8F" w:rsidRPr="001428AD" w:rsidRDefault="00315D8F" w:rsidP="00315D8F">
      <w:pPr>
        <w:spacing w:line="240" w:lineRule="auto"/>
        <w:contextualSpacing/>
        <w:jc w:val="both"/>
        <w:rPr>
          <w:rFonts w:ascii="Times New Roman" w:hAnsi="Times New Roman"/>
          <w:sz w:val="24"/>
          <w:szCs w:val="24"/>
        </w:rPr>
      </w:pPr>
      <w:r w:rsidRPr="001428AD">
        <w:rPr>
          <w:rFonts w:ascii="Times New Roman" w:hAnsi="Times New Roman"/>
          <w:sz w:val="24"/>
          <w:szCs w:val="24"/>
        </w:rPr>
        <w:t xml:space="preserve">«Тус, юлташ хǎвǎнтан лайǎхрах пултǎр. Эсĕ ху та маттур пул» тени. Тус-юлташран тĕслĕх илсе пĕр-пĕрне пулǎшса пырасси. Тус-юлташ – çыннǎн чи пысǎк пуянлǎхĕ, шанчǎкĕ, телейе, тĕрекĕ. Илемлĕ литературǎн пурнǎç чǎнлǎхĕпе илемне сǎнласа кǎтартас, этеме пултаруллǎ та хитре чунлǎ пулма вĕрентес тĕллевĕ. </w:t>
      </w:r>
      <w:r w:rsidRPr="001428AD">
        <w:rPr>
          <w:rFonts w:ascii="Times New Roman" w:hAnsi="Times New Roman"/>
          <w:b/>
          <w:sz w:val="24"/>
          <w:szCs w:val="24"/>
        </w:rPr>
        <w:t xml:space="preserve">Вуласа вĕренме: </w:t>
      </w:r>
      <w:r w:rsidRPr="001428AD">
        <w:rPr>
          <w:rFonts w:ascii="Times New Roman" w:hAnsi="Times New Roman"/>
          <w:sz w:val="24"/>
          <w:szCs w:val="24"/>
        </w:rPr>
        <w:t xml:space="preserve">Митта Ваçлейĕ «И мĕн пуян?», Ольга Туркай «Юлташпа - вǎйсǎрри те вǎйлǎ», А. Кǎлкан «Алим». </w:t>
      </w:r>
      <w:r w:rsidRPr="001428AD">
        <w:rPr>
          <w:rFonts w:ascii="Times New Roman" w:hAnsi="Times New Roman"/>
          <w:b/>
          <w:sz w:val="24"/>
          <w:szCs w:val="24"/>
        </w:rPr>
        <w:t xml:space="preserve">Вуласа паллашма: </w:t>
      </w:r>
      <w:r w:rsidRPr="001428AD">
        <w:rPr>
          <w:rFonts w:ascii="Times New Roman" w:hAnsi="Times New Roman"/>
          <w:sz w:val="24"/>
          <w:szCs w:val="24"/>
        </w:rPr>
        <w:t xml:space="preserve">Валентина Элпи «Тус пулар». Людмила Сачкова «Ăмсану». </w:t>
      </w:r>
      <w:r w:rsidRPr="001428AD">
        <w:rPr>
          <w:rFonts w:ascii="Times New Roman" w:hAnsi="Times New Roman"/>
          <w:b/>
          <w:sz w:val="24"/>
          <w:szCs w:val="24"/>
        </w:rPr>
        <w:t xml:space="preserve">Килте вулама: </w:t>
      </w:r>
      <w:r w:rsidRPr="001428AD">
        <w:rPr>
          <w:rFonts w:ascii="Times New Roman" w:hAnsi="Times New Roman"/>
          <w:sz w:val="24"/>
          <w:szCs w:val="24"/>
        </w:rPr>
        <w:t>Василий Ермолаев «Кулǎшла инкек».</w:t>
      </w:r>
      <w:r w:rsidRPr="001428AD">
        <w:rPr>
          <w:rFonts w:ascii="Times New Roman" w:hAnsi="Times New Roman"/>
          <w:b/>
          <w:sz w:val="24"/>
          <w:szCs w:val="24"/>
        </w:rPr>
        <w:t xml:space="preserve"> Ăсталǎхпа илем тĕнчи: </w:t>
      </w:r>
      <w:r w:rsidRPr="001428AD">
        <w:rPr>
          <w:rFonts w:ascii="Times New Roman" w:hAnsi="Times New Roman"/>
          <w:sz w:val="24"/>
          <w:szCs w:val="24"/>
        </w:rPr>
        <w:t>Драма тĕсĕсем, тытǎмĕ. Хирĕç тǎру – драмǎри ĕçсене аталантаракан никĕс. Драма тытǎмĕ: ĕç пуçламǎшĕ, аталанǎвĕ, хĕрсе çитнĕ</w:t>
      </w:r>
      <w:r w:rsidR="00E76677">
        <w:rPr>
          <w:rFonts w:ascii="Times New Roman" w:hAnsi="Times New Roman"/>
          <w:sz w:val="24"/>
          <w:szCs w:val="24"/>
        </w:rPr>
        <w:t xml:space="preserve"> вǎхǎт, ĕç вĕçленĕвĕ. Ĕç –пуç (</w:t>
      </w:r>
      <w:r w:rsidRPr="001428AD">
        <w:rPr>
          <w:rFonts w:ascii="Times New Roman" w:hAnsi="Times New Roman"/>
          <w:sz w:val="24"/>
          <w:szCs w:val="24"/>
        </w:rPr>
        <w:t xml:space="preserve">действи, акт), ÿкерчĕк, курǎну (явлени). </w:t>
      </w:r>
    </w:p>
    <w:p w:rsidR="00315D8F" w:rsidRPr="001428AD" w:rsidRDefault="00E76677" w:rsidP="00315D8F">
      <w:pPr>
        <w:spacing w:line="240" w:lineRule="auto"/>
        <w:contextualSpacing/>
        <w:jc w:val="center"/>
        <w:rPr>
          <w:rFonts w:ascii="Times New Roman" w:hAnsi="Times New Roman"/>
          <w:sz w:val="24"/>
          <w:szCs w:val="24"/>
        </w:rPr>
      </w:pPr>
      <w:r>
        <w:rPr>
          <w:rFonts w:ascii="Times New Roman" w:hAnsi="Times New Roman"/>
          <w:b/>
          <w:sz w:val="24"/>
          <w:szCs w:val="24"/>
        </w:rPr>
        <w:t>8. Ырри усала çĕнтеретех (</w:t>
      </w:r>
      <w:r w:rsidR="00315D8F" w:rsidRPr="001428AD">
        <w:rPr>
          <w:rFonts w:ascii="Times New Roman" w:hAnsi="Times New Roman"/>
          <w:b/>
          <w:sz w:val="24"/>
          <w:szCs w:val="24"/>
        </w:rPr>
        <w:t>7 сехет)</w:t>
      </w:r>
    </w:p>
    <w:p w:rsidR="00315D8F" w:rsidRPr="001428AD" w:rsidRDefault="00315D8F" w:rsidP="00315D8F">
      <w:pPr>
        <w:spacing w:line="240" w:lineRule="auto"/>
        <w:contextualSpacing/>
        <w:jc w:val="both"/>
        <w:rPr>
          <w:rFonts w:ascii="Times New Roman" w:hAnsi="Times New Roman"/>
          <w:sz w:val="24"/>
          <w:szCs w:val="24"/>
        </w:rPr>
      </w:pPr>
      <w:r w:rsidRPr="001428AD">
        <w:rPr>
          <w:rFonts w:ascii="Times New Roman" w:hAnsi="Times New Roman"/>
          <w:sz w:val="24"/>
          <w:szCs w:val="24"/>
        </w:rPr>
        <w:t xml:space="preserve">Сǎмах ǎсталǎхĕ ырǎпа усала уйǎрма вĕрентни. Йывǎрлǎхсене çирĕп кǎмǎллǎ, мал ĕмĕтлĕ çын анчах çĕнтерни. Этем халǎха юрǎхлǎ çын пулас ĕмĕтпе пурǎнни. </w:t>
      </w:r>
      <w:r w:rsidRPr="001428AD">
        <w:rPr>
          <w:rFonts w:ascii="Times New Roman" w:hAnsi="Times New Roman"/>
          <w:b/>
          <w:sz w:val="24"/>
          <w:szCs w:val="24"/>
        </w:rPr>
        <w:t xml:space="preserve">Вуласа вĕренме: </w:t>
      </w:r>
      <w:r w:rsidR="00E76677">
        <w:rPr>
          <w:rFonts w:ascii="Times New Roman" w:hAnsi="Times New Roman"/>
          <w:sz w:val="24"/>
          <w:szCs w:val="24"/>
        </w:rPr>
        <w:t>Иван Лисаев «</w:t>
      </w:r>
      <w:r w:rsidRPr="001428AD">
        <w:rPr>
          <w:rFonts w:ascii="Times New Roman" w:hAnsi="Times New Roman"/>
          <w:sz w:val="24"/>
          <w:szCs w:val="24"/>
        </w:rPr>
        <w:t>Чире пар</w:t>
      </w:r>
      <w:r w:rsidR="00E76677">
        <w:rPr>
          <w:rFonts w:ascii="Times New Roman" w:hAnsi="Times New Roman"/>
          <w:sz w:val="24"/>
          <w:szCs w:val="24"/>
        </w:rPr>
        <w:t>ǎнма çуралман», Стихван Шавли «</w:t>
      </w:r>
      <w:r w:rsidRPr="001428AD">
        <w:rPr>
          <w:rFonts w:ascii="Times New Roman" w:hAnsi="Times New Roman"/>
          <w:sz w:val="24"/>
          <w:szCs w:val="24"/>
        </w:rPr>
        <w:t>В</w:t>
      </w:r>
      <w:r w:rsidR="00E76677">
        <w:rPr>
          <w:rFonts w:ascii="Times New Roman" w:hAnsi="Times New Roman"/>
          <w:sz w:val="24"/>
          <w:szCs w:val="24"/>
        </w:rPr>
        <w:t>ĕçкĕн Ваççа», Людмила Сачкова «Оля – Улькка», А. Лазарева «</w:t>
      </w:r>
      <w:r w:rsidRPr="001428AD">
        <w:rPr>
          <w:rFonts w:ascii="Times New Roman" w:hAnsi="Times New Roman"/>
          <w:sz w:val="24"/>
          <w:szCs w:val="24"/>
        </w:rPr>
        <w:t xml:space="preserve">Урок пуçланчĕ». </w:t>
      </w:r>
      <w:r w:rsidRPr="001428AD">
        <w:rPr>
          <w:rFonts w:ascii="Times New Roman" w:hAnsi="Times New Roman"/>
          <w:b/>
          <w:sz w:val="24"/>
          <w:szCs w:val="24"/>
        </w:rPr>
        <w:t xml:space="preserve">Вуласа паллашма: </w:t>
      </w:r>
      <w:r w:rsidR="00E76677">
        <w:rPr>
          <w:rFonts w:ascii="Times New Roman" w:hAnsi="Times New Roman"/>
          <w:sz w:val="24"/>
          <w:szCs w:val="24"/>
        </w:rPr>
        <w:t>Любовь Мартьянова «</w:t>
      </w:r>
      <w:r w:rsidRPr="001428AD">
        <w:rPr>
          <w:rFonts w:ascii="Times New Roman" w:hAnsi="Times New Roman"/>
          <w:sz w:val="24"/>
          <w:szCs w:val="24"/>
        </w:rPr>
        <w:t>Çуралнǎ кун», С. Элкер «Манǎн кǎмǎл».</w:t>
      </w:r>
      <w:r w:rsidRPr="001428AD">
        <w:rPr>
          <w:rFonts w:ascii="Times New Roman" w:hAnsi="Times New Roman"/>
          <w:b/>
          <w:sz w:val="24"/>
          <w:szCs w:val="24"/>
        </w:rPr>
        <w:t xml:space="preserve"> Килте вулама: </w:t>
      </w:r>
      <w:r w:rsidRPr="001428AD">
        <w:rPr>
          <w:rFonts w:ascii="Times New Roman" w:hAnsi="Times New Roman"/>
          <w:sz w:val="24"/>
          <w:szCs w:val="24"/>
        </w:rPr>
        <w:t xml:space="preserve">Порфирий Афанасьев «Çынна ырǎ ту», Михаил Сунтал «Чǎваш пĕтсен тĕнче пĕтет». </w:t>
      </w:r>
      <w:r w:rsidRPr="001428AD">
        <w:rPr>
          <w:rFonts w:ascii="Times New Roman" w:hAnsi="Times New Roman"/>
          <w:b/>
          <w:sz w:val="24"/>
          <w:szCs w:val="24"/>
        </w:rPr>
        <w:t>Ǎсталǎхпа илем тĕнчи</w:t>
      </w:r>
      <w:r w:rsidR="00E76677">
        <w:rPr>
          <w:rFonts w:ascii="Times New Roman" w:hAnsi="Times New Roman"/>
          <w:b/>
          <w:sz w:val="24"/>
          <w:szCs w:val="24"/>
        </w:rPr>
        <w:t>.</w:t>
      </w:r>
      <w:r w:rsidRPr="001428AD">
        <w:rPr>
          <w:rFonts w:ascii="Times New Roman" w:hAnsi="Times New Roman"/>
          <w:b/>
          <w:sz w:val="24"/>
          <w:szCs w:val="24"/>
        </w:rPr>
        <w:t xml:space="preserve"> </w:t>
      </w:r>
      <w:r w:rsidRPr="001428AD">
        <w:rPr>
          <w:rFonts w:ascii="Times New Roman" w:hAnsi="Times New Roman"/>
          <w:sz w:val="24"/>
          <w:szCs w:val="24"/>
        </w:rPr>
        <w:t>Хайлаври хавха. Паттǎрлǎх, çĕкленÿлĕх. Черченлĕх, хурланупа синкерлĕх, кул</w:t>
      </w:r>
      <w:r w:rsidR="00E76677">
        <w:rPr>
          <w:rFonts w:ascii="Times New Roman" w:hAnsi="Times New Roman"/>
          <w:sz w:val="24"/>
          <w:szCs w:val="24"/>
        </w:rPr>
        <w:t>ǎш, тǎрǎхлав, питлев хавхисем (</w:t>
      </w:r>
      <w:r w:rsidRPr="001428AD">
        <w:rPr>
          <w:rFonts w:ascii="Times New Roman" w:hAnsi="Times New Roman"/>
          <w:sz w:val="24"/>
          <w:szCs w:val="24"/>
        </w:rPr>
        <w:t xml:space="preserve">пафоссем). Хайлавсене çырса кǎтартнин хǎй евĕрлĕхĕ. </w:t>
      </w:r>
    </w:p>
    <w:p w:rsidR="00315D8F" w:rsidRPr="001428AD" w:rsidRDefault="00315D8F" w:rsidP="00315D8F">
      <w:pPr>
        <w:spacing w:line="240" w:lineRule="auto"/>
        <w:contextualSpacing/>
        <w:jc w:val="both"/>
        <w:rPr>
          <w:rFonts w:ascii="Times New Roman" w:hAnsi="Times New Roman"/>
          <w:sz w:val="24"/>
          <w:szCs w:val="24"/>
        </w:rPr>
      </w:pPr>
    </w:p>
    <w:p w:rsidR="00315D8F" w:rsidRDefault="00315D8F" w:rsidP="00315D8F">
      <w:pPr>
        <w:spacing w:line="240" w:lineRule="auto"/>
        <w:contextualSpacing/>
        <w:jc w:val="center"/>
        <w:rPr>
          <w:rFonts w:ascii="Times New Roman" w:hAnsi="Times New Roman"/>
          <w:b/>
          <w:sz w:val="24"/>
          <w:szCs w:val="24"/>
        </w:rPr>
      </w:pPr>
    </w:p>
    <w:p w:rsidR="00315D8F" w:rsidRDefault="00315D8F" w:rsidP="00315D8F">
      <w:pPr>
        <w:spacing w:line="240" w:lineRule="auto"/>
        <w:contextualSpacing/>
        <w:jc w:val="center"/>
        <w:rPr>
          <w:rFonts w:ascii="Times New Roman" w:hAnsi="Times New Roman"/>
          <w:b/>
          <w:sz w:val="24"/>
          <w:szCs w:val="24"/>
        </w:rPr>
      </w:pPr>
    </w:p>
    <w:p w:rsidR="00315D8F" w:rsidRPr="001428AD" w:rsidRDefault="00315D8F" w:rsidP="00315D8F">
      <w:pPr>
        <w:spacing w:line="240" w:lineRule="auto"/>
        <w:contextualSpacing/>
        <w:jc w:val="center"/>
        <w:rPr>
          <w:rFonts w:ascii="Times New Roman" w:hAnsi="Times New Roman"/>
          <w:sz w:val="24"/>
          <w:szCs w:val="24"/>
        </w:rPr>
      </w:pPr>
      <w:r w:rsidRPr="001428AD">
        <w:rPr>
          <w:rFonts w:ascii="Times New Roman" w:hAnsi="Times New Roman"/>
          <w:b/>
          <w:sz w:val="24"/>
          <w:szCs w:val="24"/>
        </w:rPr>
        <w:t>9. Çǎкǎртан</w:t>
      </w:r>
      <w:r w:rsidR="00E76677">
        <w:rPr>
          <w:rFonts w:ascii="Times New Roman" w:hAnsi="Times New Roman"/>
          <w:b/>
          <w:sz w:val="24"/>
          <w:szCs w:val="24"/>
        </w:rPr>
        <w:t xml:space="preserve"> асли çук (</w:t>
      </w:r>
      <w:r w:rsidRPr="001428AD">
        <w:rPr>
          <w:rFonts w:ascii="Times New Roman" w:hAnsi="Times New Roman"/>
          <w:b/>
          <w:sz w:val="24"/>
          <w:szCs w:val="24"/>
        </w:rPr>
        <w:t>5 сехет)</w:t>
      </w:r>
    </w:p>
    <w:p w:rsidR="00315D8F" w:rsidRPr="001428AD" w:rsidRDefault="00315D8F" w:rsidP="00315D8F">
      <w:pPr>
        <w:spacing w:line="240" w:lineRule="auto"/>
        <w:contextualSpacing/>
        <w:jc w:val="both"/>
        <w:rPr>
          <w:rFonts w:ascii="Times New Roman" w:hAnsi="Times New Roman"/>
          <w:sz w:val="24"/>
          <w:szCs w:val="24"/>
        </w:rPr>
      </w:pPr>
      <w:r w:rsidRPr="001428AD">
        <w:rPr>
          <w:rFonts w:ascii="Times New Roman" w:hAnsi="Times New Roman"/>
          <w:sz w:val="24"/>
          <w:szCs w:val="24"/>
        </w:rPr>
        <w:t xml:space="preserve">Çǎкǎр-тǎвар – чǎваш çыннин пурнǎç тыткǎчи. Ǎна перекетлĕ тытни, тǎрǎшса упрани, çǎкǎр тǎвакана мухтани. Тǎван уй-хире хресчен чунтан юратни. Уй-хир ĕçченĕн пархатарлǎ ĕçне кǎтартни. Сǎнлас пултарулǎх. Çǎкǎрпа çынна поэзире тата эпикǎра сǎнарлакан уйрǎмлǎхсем. </w:t>
      </w:r>
      <w:r w:rsidRPr="001428AD">
        <w:rPr>
          <w:rFonts w:ascii="Times New Roman" w:hAnsi="Times New Roman"/>
          <w:b/>
          <w:sz w:val="24"/>
          <w:szCs w:val="24"/>
        </w:rPr>
        <w:t xml:space="preserve">Вуласа вĕренме: </w:t>
      </w:r>
      <w:r w:rsidRPr="001428AD">
        <w:rPr>
          <w:rFonts w:ascii="Times New Roman" w:hAnsi="Times New Roman"/>
          <w:sz w:val="24"/>
          <w:szCs w:val="24"/>
        </w:rPr>
        <w:t xml:space="preserve">Ева Лисина «Çǎкǎр чĕлли», А. Воробьев «Çурхи хирте», «Çǎкǎр». </w:t>
      </w:r>
      <w:r w:rsidRPr="001428AD">
        <w:rPr>
          <w:rFonts w:ascii="Times New Roman" w:hAnsi="Times New Roman"/>
          <w:b/>
          <w:sz w:val="24"/>
          <w:szCs w:val="24"/>
        </w:rPr>
        <w:t xml:space="preserve">Вуласа паллашма: </w:t>
      </w:r>
      <w:r w:rsidR="00E76677">
        <w:rPr>
          <w:rFonts w:ascii="Times New Roman" w:hAnsi="Times New Roman"/>
          <w:sz w:val="24"/>
          <w:szCs w:val="24"/>
        </w:rPr>
        <w:t>Уйǎп Мишши «</w:t>
      </w:r>
      <w:r w:rsidRPr="001428AD">
        <w:rPr>
          <w:rFonts w:ascii="Times New Roman" w:hAnsi="Times New Roman"/>
          <w:sz w:val="24"/>
          <w:szCs w:val="24"/>
        </w:rPr>
        <w:t xml:space="preserve">Сухара». </w:t>
      </w:r>
      <w:r w:rsidRPr="001428AD">
        <w:rPr>
          <w:rFonts w:ascii="Times New Roman" w:hAnsi="Times New Roman"/>
          <w:b/>
          <w:sz w:val="24"/>
          <w:szCs w:val="24"/>
        </w:rPr>
        <w:t xml:space="preserve">Килте вулама: </w:t>
      </w:r>
      <w:r w:rsidRPr="001428AD">
        <w:rPr>
          <w:rFonts w:ascii="Times New Roman" w:hAnsi="Times New Roman"/>
          <w:sz w:val="24"/>
          <w:szCs w:val="24"/>
        </w:rPr>
        <w:t xml:space="preserve">Виталий Енĕш «Çǎкǎр пирки пĕр-ик сăмах», Василий Петров «Çавра çǎкǎр». </w:t>
      </w:r>
      <w:r w:rsidRPr="001428AD">
        <w:rPr>
          <w:rFonts w:ascii="Times New Roman" w:hAnsi="Times New Roman"/>
          <w:b/>
          <w:sz w:val="24"/>
          <w:szCs w:val="24"/>
        </w:rPr>
        <w:t>Ǎсталǎхпа илем тĕнчи:</w:t>
      </w:r>
      <w:r w:rsidRPr="001428AD">
        <w:rPr>
          <w:rFonts w:ascii="Times New Roman" w:hAnsi="Times New Roman"/>
          <w:sz w:val="24"/>
          <w:szCs w:val="24"/>
        </w:rPr>
        <w:t xml:space="preserve"> Поэзи чĕлхи, Сǎвǎ виçисем. </w:t>
      </w:r>
    </w:p>
    <w:p w:rsidR="00315D8F" w:rsidRPr="001428AD" w:rsidRDefault="00315D8F" w:rsidP="00315D8F">
      <w:pPr>
        <w:spacing w:line="240" w:lineRule="auto"/>
        <w:contextualSpacing/>
        <w:jc w:val="center"/>
        <w:rPr>
          <w:rFonts w:ascii="Times New Roman" w:hAnsi="Times New Roman"/>
          <w:b/>
          <w:sz w:val="24"/>
          <w:szCs w:val="24"/>
        </w:rPr>
      </w:pPr>
      <w:r w:rsidRPr="001428AD">
        <w:rPr>
          <w:rFonts w:ascii="Times New Roman" w:hAnsi="Times New Roman"/>
          <w:b/>
          <w:sz w:val="24"/>
          <w:szCs w:val="24"/>
        </w:rPr>
        <w:t>10. Тǎван çĕрĕн тусанĕ те тǎван, пылчǎкĕ те пылак (6 сехет)</w:t>
      </w:r>
    </w:p>
    <w:p w:rsidR="00315D8F" w:rsidRPr="001428AD" w:rsidRDefault="00315D8F" w:rsidP="00315D8F">
      <w:pPr>
        <w:spacing w:line="240" w:lineRule="auto"/>
        <w:contextualSpacing/>
        <w:jc w:val="both"/>
        <w:rPr>
          <w:rFonts w:ascii="Times New Roman" w:hAnsi="Times New Roman"/>
          <w:sz w:val="24"/>
          <w:szCs w:val="24"/>
        </w:rPr>
      </w:pPr>
      <w:r w:rsidRPr="001428AD">
        <w:rPr>
          <w:rFonts w:ascii="Times New Roman" w:hAnsi="Times New Roman"/>
          <w:sz w:val="24"/>
          <w:szCs w:val="24"/>
        </w:rPr>
        <w:t>Тǎван çĕрĕн илемĕпе пурлǎхне упрас</w:t>
      </w:r>
      <w:r w:rsidR="00E76677">
        <w:rPr>
          <w:rFonts w:ascii="Times New Roman" w:hAnsi="Times New Roman"/>
          <w:sz w:val="24"/>
          <w:szCs w:val="24"/>
        </w:rPr>
        <w:t>си. Тǎван çĕрĕн çут çанталǎкĕпе</w:t>
      </w:r>
      <w:r w:rsidRPr="001428AD">
        <w:rPr>
          <w:rFonts w:ascii="Times New Roman" w:hAnsi="Times New Roman"/>
          <w:sz w:val="24"/>
          <w:szCs w:val="24"/>
        </w:rPr>
        <w:t xml:space="preserve">, çыннисемпе, вĕсен ĕçĕ- хĕлĕпе, ялĕ-хулипе мǎнаçланма вĕрентесси.  Халǎхшǎн ырǎ ĕç туни – тивĕç, телей, савǎнǎç. Çыравçǎн тĕп тĕллевĕ – каласа кǎтартасси мар, сǎнласа парасси. </w:t>
      </w:r>
      <w:r w:rsidRPr="001428AD">
        <w:rPr>
          <w:rFonts w:ascii="Times New Roman" w:hAnsi="Times New Roman"/>
          <w:b/>
          <w:sz w:val="24"/>
          <w:szCs w:val="24"/>
        </w:rPr>
        <w:t xml:space="preserve">Вуласа вĕренме: </w:t>
      </w:r>
      <w:r w:rsidR="00E76677">
        <w:rPr>
          <w:rFonts w:ascii="Times New Roman" w:hAnsi="Times New Roman"/>
          <w:sz w:val="24"/>
          <w:szCs w:val="24"/>
        </w:rPr>
        <w:t>Геннадий Волков «</w:t>
      </w:r>
      <w:r w:rsidRPr="001428AD">
        <w:rPr>
          <w:rFonts w:ascii="Times New Roman" w:hAnsi="Times New Roman"/>
          <w:sz w:val="24"/>
          <w:szCs w:val="24"/>
        </w:rPr>
        <w:t xml:space="preserve">Ылтǎн çĕр», И.Ивник </w:t>
      </w:r>
      <w:proofErr w:type="gramStart"/>
      <w:r w:rsidRPr="001428AD">
        <w:rPr>
          <w:rFonts w:ascii="Times New Roman" w:hAnsi="Times New Roman"/>
          <w:sz w:val="24"/>
          <w:szCs w:val="24"/>
        </w:rPr>
        <w:t>« Тул</w:t>
      </w:r>
      <w:proofErr w:type="gramEnd"/>
      <w:r w:rsidRPr="001428AD">
        <w:rPr>
          <w:rFonts w:ascii="Times New Roman" w:hAnsi="Times New Roman"/>
          <w:sz w:val="24"/>
          <w:szCs w:val="24"/>
        </w:rPr>
        <w:t xml:space="preserve"> çутǎлать», С. Элкер «Пуян чǎваш </w:t>
      </w:r>
      <w:r w:rsidRPr="001428AD">
        <w:rPr>
          <w:rFonts w:ascii="Times New Roman" w:hAnsi="Times New Roman"/>
          <w:sz w:val="24"/>
          <w:szCs w:val="24"/>
        </w:rPr>
        <w:lastRenderedPageBreak/>
        <w:t xml:space="preserve">вǎрманĕ». </w:t>
      </w:r>
      <w:r w:rsidRPr="001428AD">
        <w:rPr>
          <w:rFonts w:ascii="Times New Roman" w:hAnsi="Times New Roman"/>
          <w:b/>
          <w:sz w:val="24"/>
          <w:szCs w:val="24"/>
        </w:rPr>
        <w:t xml:space="preserve">Вуласа паллашма: </w:t>
      </w:r>
      <w:r w:rsidRPr="001428AD">
        <w:rPr>
          <w:rFonts w:ascii="Times New Roman" w:hAnsi="Times New Roman"/>
          <w:sz w:val="24"/>
          <w:szCs w:val="24"/>
        </w:rPr>
        <w:t xml:space="preserve">Герасим Харлампьев «Ытарайми çĕр-шывра». </w:t>
      </w:r>
      <w:r w:rsidRPr="001428AD">
        <w:rPr>
          <w:rFonts w:ascii="Times New Roman" w:hAnsi="Times New Roman"/>
          <w:b/>
          <w:sz w:val="24"/>
          <w:szCs w:val="24"/>
        </w:rPr>
        <w:t xml:space="preserve">Килте вулама: </w:t>
      </w:r>
      <w:r w:rsidR="00E76677">
        <w:rPr>
          <w:rFonts w:ascii="Times New Roman" w:hAnsi="Times New Roman"/>
          <w:sz w:val="24"/>
          <w:szCs w:val="24"/>
        </w:rPr>
        <w:t>Анатолий Афанасьев «Çил», «Тĕтре», «Пĕлĕтсем», «</w:t>
      </w:r>
      <w:r w:rsidRPr="001428AD">
        <w:rPr>
          <w:rFonts w:ascii="Times New Roman" w:hAnsi="Times New Roman"/>
          <w:sz w:val="24"/>
          <w:szCs w:val="24"/>
        </w:rPr>
        <w:t xml:space="preserve">Юр пĕрчисем». </w:t>
      </w:r>
      <w:r w:rsidRPr="001428AD">
        <w:rPr>
          <w:rFonts w:ascii="Times New Roman" w:hAnsi="Times New Roman"/>
          <w:b/>
          <w:sz w:val="24"/>
          <w:szCs w:val="24"/>
        </w:rPr>
        <w:t xml:space="preserve">Ǎсталǎхпа илем тĕнчи: </w:t>
      </w:r>
      <w:r w:rsidRPr="001428AD">
        <w:rPr>
          <w:rFonts w:ascii="Times New Roman" w:hAnsi="Times New Roman"/>
          <w:sz w:val="24"/>
          <w:szCs w:val="24"/>
        </w:rPr>
        <w:t>очеркпа тĕрленчĕк. Илемлĕ очерк. Чǎнлавлǎ очерк. Очерк тĕсĕсем: сǎн-сǎпат, аса илÿ, çул çÿрев очеркĕсем.</w:t>
      </w:r>
    </w:p>
    <w:p w:rsidR="00315D8F" w:rsidRPr="001428AD" w:rsidRDefault="00315D8F" w:rsidP="00315D8F">
      <w:pPr>
        <w:spacing w:line="240" w:lineRule="auto"/>
        <w:contextualSpacing/>
        <w:jc w:val="both"/>
        <w:rPr>
          <w:rFonts w:ascii="Times New Roman" w:hAnsi="Times New Roman"/>
          <w:sz w:val="24"/>
          <w:szCs w:val="24"/>
        </w:rPr>
      </w:pPr>
      <w:r w:rsidRPr="001428AD">
        <w:rPr>
          <w:rFonts w:ascii="Times New Roman" w:hAnsi="Times New Roman"/>
          <w:b/>
          <w:sz w:val="24"/>
          <w:szCs w:val="24"/>
        </w:rPr>
        <w:tab/>
      </w:r>
      <w:r w:rsidRPr="001428AD">
        <w:rPr>
          <w:rFonts w:ascii="Times New Roman" w:hAnsi="Times New Roman"/>
          <w:b/>
          <w:sz w:val="24"/>
          <w:szCs w:val="24"/>
          <w:u w:val="single"/>
        </w:rPr>
        <w:t>Пǎхмасǎр калама вĕренмелле</w:t>
      </w:r>
      <w:r w:rsidRPr="001428AD">
        <w:rPr>
          <w:rFonts w:ascii="Times New Roman" w:hAnsi="Times New Roman"/>
          <w:b/>
          <w:sz w:val="24"/>
          <w:szCs w:val="24"/>
        </w:rPr>
        <w:t xml:space="preserve">: </w:t>
      </w:r>
      <w:r w:rsidR="00E76677">
        <w:rPr>
          <w:rFonts w:ascii="Times New Roman" w:hAnsi="Times New Roman"/>
          <w:sz w:val="24"/>
          <w:szCs w:val="24"/>
        </w:rPr>
        <w:t>«</w:t>
      </w:r>
      <w:r w:rsidRPr="001428AD">
        <w:rPr>
          <w:rFonts w:ascii="Times New Roman" w:hAnsi="Times New Roman"/>
          <w:sz w:val="24"/>
          <w:szCs w:val="24"/>
        </w:rPr>
        <w:t>Алран кайми…», Илле Тукташ «Хĕл илемĕ», А. Кǎлкан «Хǎравçǎ мулкач», Анатолий Смолин «Ан вĕлер, ан суй, ан сут», Петĕр Эйзин «Йǎмрапа хурǎн», Митта Ваçлейĕ «И мĕн пуян?», Стихван Шавли «Вĕçкĕн Ваç</w:t>
      </w:r>
      <w:r w:rsidR="00E76677">
        <w:rPr>
          <w:rFonts w:ascii="Times New Roman" w:hAnsi="Times New Roman"/>
          <w:sz w:val="24"/>
          <w:szCs w:val="24"/>
        </w:rPr>
        <w:t>çа», Ева Лисина «Çǎкǎр чĕлли» (</w:t>
      </w:r>
      <w:r w:rsidRPr="001428AD">
        <w:rPr>
          <w:rFonts w:ascii="Times New Roman" w:hAnsi="Times New Roman"/>
          <w:sz w:val="24"/>
          <w:szCs w:val="24"/>
        </w:rPr>
        <w:t>Проза сыпǎкĕсем), Иван Ивник «Тул çутǎлать».</w:t>
      </w:r>
    </w:p>
    <w:p w:rsidR="00315D8F" w:rsidRPr="001428AD" w:rsidRDefault="00315D8F" w:rsidP="00315D8F">
      <w:pPr>
        <w:spacing w:line="240" w:lineRule="auto"/>
        <w:contextualSpacing/>
        <w:jc w:val="both"/>
        <w:rPr>
          <w:rFonts w:ascii="Times New Roman" w:hAnsi="Times New Roman"/>
          <w:sz w:val="24"/>
          <w:szCs w:val="24"/>
        </w:rPr>
      </w:pPr>
      <w:r w:rsidRPr="001428AD">
        <w:rPr>
          <w:rFonts w:ascii="Times New Roman" w:hAnsi="Times New Roman"/>
          <w:b/>
          <w:i/>
          <w:sz w:val="24"/>
          <w:szCs w:val="24"/>
          <w:u w:val="single"/>
        </w:rPr>
        <w:t>Пĕлмелли ǎнлавсем</w:t>
      </w:r>
      <w:r w:rsidRPr="001428AD">
        <w:rPr>
          <w:rFonts w:ascii="Times New Roman" w:hAnsi="Times New Roman"/>
          <w:b/>
          <w:sz w:val="24"/>
          <w:szCs w:val="24"/>
        </w:rPr>
        <w:t xml:space="preserve">: </w:t>
      </w:r>
      <w:r w:rsidRPr="001428AD">
        <w:rPr>
          <w:rFonts w:ascii="Times New Roman" w:hAnsi="Times New Roman"/>
          <w:sz w:val="24"/>
          <w:szCs w:val="24"/>
        </w:rPr>
        <w:t xml:space="preserve">антитеза, драма, дактильлĕ састашсем, икĕ тата виçĕ сыпǎклǎ </w:t>
      </w:r>
      <w:r w:rsidRPr="00315D8F">
        <w:rPr>
          <w:rFonts w:ascii="Times New Roman" w:hAnsi="Times New Roman"/>
          <w:b/>
          <w:sz w:val="24"/>
          <w:szCs w:val="24"/>
        </w:rPr>
        <w:t>сǎвǎ виçисем, илемлĕх мелĕсем, кĕвĕ ǎсти, кулǎш, очерк тĕсĕсем, параллельлĕх, питлев,</w:t>
      </w:r>
      <w:r w:rsidRPr="001428AD">
        <w:rPr>
          <w:rFonts w:ascii="Times New Roman" w:hAnsi="Times New Roman"/>
          <w:sz w:val="24"/>
          <w:szCs w:val="24"/>
        </w:rPr>
        <w:t xml:space="preserve"> сǎнарсен ушкǎнĕсем, çыравçǎ-сǎнлавçǎ, çыравçǎ-шухǎшлавçǎ, тема, тĕп шухǎш, ленчĕк, ÿнер, ÿнер тĕсĕсем, хавха, хайлав тытǎмĕ, конфликт, ытарлǎх, эстетика, илемлĕх. </w:t>
      </w:r>
    </w:p>
    <w:p w:rsidR="00315D8F" w:rsidRPr="001428AD" w:rsidRDefault="00315D8F" w:rsidP="00315D8F">
      <w:pPr>
        <w:spacing w:line="240" w:lineRule="auto"/>
        <w:contextualSpacing/>
        <w:jc w:val="both"/>
        <w:rPr>
          <w:rFonts w:ascii="Times New Roman" w:hAnsi="Times New Roman"/>
          <w:sz w:val="24"/>
          <w:szCs w:val="24"/>
        </w:rPr>
      </w:pPr>
      <w:r w:rsidRPr="001428AD">
        <w:rPr>
          <w:rFonts w:ascii="Times New Roman" w:hAnsi="Times New Roman"/>
          <w:b/>
          <w:bCs/>
          <w:i/>
          <w:spacing w:val="-9"/>
          <w:sz w:val="24"/>
          <w:szCs w:val="24"/>
        </w:rPr>
        <w:t>Ирĕклĕ вулав валли</w:t>
      </w:r>
      <w:r w:rsidRPr="001428AD">
        <w:rPr>
          <w:rFonts w:ascii="Times New Roman" w:hAnsi="Times New Roman"/>
          <w:b/>
          <w:bCs/>
          <w:spacing w:val="-9"/>
          <w:sz w:val="24"/>
          <w:szCs w:val="24"/>
        </w:rPr>
        <w:t>:</w:t>
      </w:r>
      <w:r w:rsidR="00E76677">
        <w:rPr>
          <w:rFonts w:ascii="Times New Roman" w:hAnsi="Times New Roman"/>
          <w:b/>
          <w:bCs/>
          <w:spacing w:val="-9"/>
          <w:sz w:val="24"/>
          <w:szCs w:val="24"/>
        </w:rPr>
        <w:t xml:space="preserve"> </w:t>
      </w:r>
      <w:r w:rsidRPr="001428AD">
        <w:rPr>
          <w:rFonts w:ascii="Times New Roman" w:hAnsi="Times New Roman"/>
          <w:spacing w:val="-4"/>
          <w:sz w:val="24"/>
          <w:szCs w:val="24"/>
        </w:rPr>
        <w:t xml:space="preserve">«Ача-пǎча самахлǎхĕ»: вǎтам классен хушма вулав кĕнеки (1996); </w:t>
      </w:r>
      <w:r w:rsidRPr="001428AD">
        <w:rPr>
          <w:rFonts w:ascii="Times New Roman" w:hAnsi="Times New Roman"/>
          <w:b/>
          <w:bCs/>
          <w:spacing w:val="-5"/>
          <w:sz w:val="24"/>
          <w:szCs w:val="24"/>
        </w:rPr>
        <w:t xml:space="preserve">Антонина Васильева </w:t>
      </w:r>
      <w:r w:rsidRPr="001428AD">
        <w:rPr>
          <w:rFonts w:ascii="Times New Roman" w:hAnsi="Times New Roman"/>
          <w:spacing w:val="-5"/>
          <w:sz w:val="24"/>
          <w:szCs w:val="24"/>
        </w:rPr>
        <w:t>«</w:t>
      </w:r>
      <w:r w:rsidRPr="001428AD">
        <w:rPr>
          <w:rFonts w:ascii="Times New Roman" w:hAnsi="Times New Roman"/>
          <w:spacing w:val="-2"/>
          <w:sz w:val="24"/>
          <w:szCs w:val="24"/>
        </w:rPr>
        <w:t>Çăкăр</w:t>
      </w:r>
      <w:r w:rsidRPr="001428AD">
        <w:rPr>
          <w:rFonts w:ascii="Times New Roman" w:hAnsi="Times New Roman"/>
          <w:spacing w:val="-5"/>
          <w:sz w:val="24"/>
          <w:szCs w:val="24"/>
        </w:rPr>
        <w:t xml:space="preserve"> пиçет», </w:t>
      </w:r>
      <w:r w:rsidRPr="001428AD">
        <w:rPr>
          <w:rFonts w:ascii="Times New Roman" w:hAnsi="Times New Roman"/>
          <w:b/>
          <w:bCs/>
          <w:spacing w:val="-2"/>
          <w:sz w:val="24"/>
          <w:szCs w:val="24"/>
        </w:rPr>
        <w:t xml:space="preserve">Денис Гордеев </w:t>
      </w:r>
      <w:r w:rsidRPr="001428AD">
        <w:rPr>
          <w:rFonts w:ascii="Times New Roman" w:hAnsi="Times New Roman"/>
          <w:spacing w:val="-2"/>
          <w:sz w:val="24"/>
          <w:szCs w:val="24"/>
        </w:rPr>
        <w:t xml:space="preserve">«Ăшă çумăр», «Карăк туйĕ»; </w:t>
      </w:r>
      <w:r w:rsidRPr="001428AD">
        <w:rPr>
          <w:rFonts w:ascii="Times New Roman" w:hAnsi="Times New Roman"/>
          <w:b/>
          <w:bCs/>
          <w:spacing w:val="-3"/>
          <w:sz w:val="24"/>
          <w:szCs w:val="24"/>
        </w:rPr>
        <w:t xml:space="preserve">Виталий Енĕш </w:t>
      </w:r>
      <w:r w:rsidRPr="001428AD">
        <w:rPr>
          <w:rFonts w:ascii="Times New Roman" w:hAnsi="Times New Roman"/>
          <w:spacing w:val="-3"/>
          <w:sz w:val="24"/>
          <w:szCs w:val="24"/>
        </w:rPr>
        <w:t xml:space="preserve">«Чун кăварĕ», </w:t>
      </w:r>
      <w:r w:rsidRPr="001428AD">
        <w:rPr>
          <w:rFonts w:ascii="Times New Roman" w:hAnsi="Times New Roman"/>
          <w:b/>
          <w:bCs/>
          <w:spacing w:val="-3"/>
          <w:sz w:val="24"/>
          <w:szCs w:val="24"/>
        </w:rPr>
        <w:t xml:space="preserve">Прохор </w:t>
      </w:r>
      <w:proofErr w:type="gramStart"/>
      <w:r w:rsidRPr="001428AD">
        <w:rPr>
          <w:rFonts w:ascii="Times New Roman" w:hAnsi="Times New Roman"/>
          <w:b/>
          <w:bCs/>
          <w:spacing w:val="-3"/>
          <w:sz w:val="24"/>
          <w:szCs w:val="24"/>
        </w:rPr>
        <w:t>Емельянов</w:t>
      </w:r>
      <w:r w:rsidRPr="001428AD">
        <w:rPr>
          <w:rFonts w:ascii="Times New Roman" w:hAnsi="Times New Roman"/>
          <w:spacing w:val="-3"/>
          <w:sz w:val="24"/>
          <w:szCs w:val="24"/>
        </w:rPr>
        <w:t>«</w:t>
      </w:r>
      <w:proofErr w:type="gramEnd"/>
      <w:r w:rsidRPr="001428AD">
        <w:rPr>
          <w:rFonts w:ascii="Times New Roman" w:hAnsi="Times New Roman"/>
          <w:spacing w:val="-3"/>
          <w:sz w:val="24"/>
          <w:szCs w:val="24"/>
        </w:rPr>
        <w:t xml:space="preserve">Япаласем ăçтан килнĕ?», </w:t>
      </w:r>
      <w:r w:rsidRPr="001428AD">
        <w:rPr>
          <w:rFonts w:ascii="Times New Roman" w:hAnsi="Times New Roman"/>
          <w:b/>
          <w:bCs/>
          <w:spacing w:val="-4"/>
          <w:sz w:val="24"/>
          <w:szCs w:val="24"/>
        </w:rPr>
        <w:t xml:space="preserve">Анна Железкова </w:t>
      </w:r>
      <w:r w:rsidRPr="001428AD">
        <w:rPr>
          <w:rFonts w:ascii="Times New Roman" w:hAnsi="Times New Roman"/>
          <w:spacing w:val="-4"/>
          <w:sz w:val="24"/>
          <w:szCs w:val="24"/>
        </w:rPr>
        <w:t>«Шуршăл ачи»,</w:t>
      </w:r>
      <w:r w:rsidRPr="001428AD">
        <w:rPr>
          <w:rFonts w:ascii="Times New Roman" w:hAnsi="Times New Roman"/>
          <w:b/>
          <w:bCs/>
          <w:spacing w:val="-9"/>
          <w:sz w:val="24"/>
          <w:szCs w:val="24"/>
        </w:rPr>
        <w:t xml:space="preserve"> Николай Иванов «</w:t>
      </w:r>
      <w:r w:rsidRPr="001428AD">
        <w:rPr>
          <w:rFonts w:ascii="Times New Roman" w:hAnsi="Times New Roman"/>
          <w:bCs/>
          <w:spacing w:val="-9"/>
          <w:sz w:val="24"/>
          <w:szCs w:val="24"/>
        </w:rPr>
        <w:t>Ырă</w:t>
      </w:r>
      <w:r w:rsidRPr="001428AD">
        <w:rPr>
          <w:rFonts w:ascii="Times New Roman" w:hAnsi="Times New Roman"/>
          <w:b/>
          <w:bCs/>
          <w:spacing w:val="-9"/>
          <w:sz w:val="24"/>
          <w:szCs w:val="24"/>
        </w:rPr>
        <w:t xml:space="preserve"> ят», </w:t>
      </w:r>
      <w:r w:rsidRPr="001428AD">
        <w:rPr>
          <w:rFonts w:ascii="Times New Roman" w:hAnsi="Times New Roman"/>
          <w:b/>
          <w:bCs/>
          <w:spacing w:val="-3"/>
          <w:sz w:val="24"/>
          <w:szCs w:val="24"/>
        </w:rPr>
        <w:t xml:space="preserve"> Иван Ивник </w:t>
      </w:r>
      <w:r w:rsidRPr="001428AD">
        <w:rPr>
          <w:rFonts w:ascii="Times New Roman" w:hAnsi="Times New Roman"/>
          <w:spacing w:val="-3"/>
          <w:sz w:val="24"/>
          <w:szCs w:val="24"/>
        </w:rPr>
        <w:t xml:space="preserve">«Сăвăсемпе поэмăсем», </w:t>
      </w:r>
      <w:r w:rsidRPr="001428AD">
        <w:rPr>
          <w:rFonts w:ascii="Times New Roman" w:hAnsi="Times New Roman"/>
          <w:b/>
          <w:bCs/>
          <w:spacing w:val="-4"/>
          <w:sz w:val="24"/>
          <w:szCs w:val="24"/>
        </w:rPr>
        <w:t xml:space="preserve">Аркадий Казанов </w:t>
      </w:r>
      <w:r w:rsidRPr="001428AD">
        <w:rPr>
          <w:rFonts w:ascii="Times New Roman" w:hAnsi="Times New Roman"/>
          <w:spacing w:val="-4"/>
          <w:sz w:val="24"/>
          <w:szCs w:val="24"/>
        </w:rPr>
        <w:t xml:space="preserve">«Ачалăх сукмакĕсем», «Чун йыхравĕ»;  </w:t>
      </w:r>
      <w:r w:rsidRPr="001428AD">
        <w:rPr>
          <w:rFonts w:ascii="Times New Roman" w:hAnsi="Times New Roman"/>
          <w:b/>
          <w:spacing w:val="-4"/>
          <w:sz w:val="24"/>
          <w:szCs w:val="24"/>
        </w:rPr>
        <w:t>Александра</w:t>
      </w:r>
      <w:r w:rsidRPr="001428AD">
        <w:rPr>
          <w:rFonts w:ascii="Times New Roman" w:hAnsi="Times New Roman"/>
          <w:b/>
          <w:bCs/>
          <w:spacing w:val="-4"/>
          <w:sz w:val="24"/>
          <w:szCs w:val="24"/>
        </w:rPr>
        <w:t xml:space="preserve">Лазарева </w:t>
      </w:r>
      <w:r w:rsidRPr="001428AD">
        <w:rPr>
          <w:rFonts w:ascii="Times New Roman" w:hAnsi="Times New Roman"/>
          <w:spacing w:val="-4"/>
          <w:sz w:val="24"/>
          <w:szCs w:val="24"/>
        </w:rPr>
        <w:t>«Савăнăç»,</w:t>
      </w:r>
      <w:r w:rsidRPr="001428AD">
        <w:rPr>
          <w:rFonts w:ascii="Times New Roman" w:hAnsi="Times New Roman"/>
          <w:b/>
          <w:bCs/>
          <w:spacing w:val="-5"/>
          <w:sz w:val="24"/>
          <w:szCs w:val="24"/>
        </w:rPr>
        <w:t xml:space="preserve"> Любовь Мартьянова </w:t>
      </w:r>
      <w:r w:rsidRPr="001428AD">
        <w:rPr>
          <w:rFonts w:ascii="Times New Roman" w:hAnsi="Times New Roman"/>
          <w:spacing w:val="-5"/>
          <w:sz w:val="24"/>
          <w:szCs w:val="24"/>
        </w:rPr>
        <w:t xml:space="preserve">«Сенкер ачалăх», </w:t>
      </w:r>
      <w:r w:rsidRPr="001428AD">
        <w:rPr>
          <w:rFonts w:ascii="Times New Roman" w:hAnsi="Times New Roman"/>
          <w:b/>
          <w:bCs/>
          <w:spacing w:val="-3"/>
          <w:sz w:val="24"/>
          <w:szCs w:val="24"/>
        </w:rPr>
        <w:t xml:space="preserve">Георгий Орлов </w:t>
      </w:r>
      <w:r w:rsidRPr="001428AD">
        <w:rPr>
          <w:rFonts w:ascii="Times New Roman" w:hAnsi="Times New Roman"/>
          <w:spacing w:val="-3"/>
          <w:sz w:val="24"/>
          <w:szCs w:val="24"/>
        </w:rPr>
        <w:t xml:space="preserve">«Тривим йысна калавĕсем», </w:t>
      </w:r>
      <w:r w:rsidRPr="001428AD">
        <w:rPr>
          <w:rFonts w:ascii="Times New Roman" w:hAnsi="Times New Roman"/>
          <w:sz w:val="24"/>
          <w:szCs w:val="24"/>
        </w:rPr>
        <w:t xml:space="preserve">«Пирĕн енче». Халăх хывнă сăвă-юрă. </w:t>
      </w:r>
      <w:r w:rsidRPr="001428AD">
        <w:rPr>
          <w:rFonts w:ascii="Times New Roman" w:hAnsi="Times New Roman"/>
          <w:b/>
          <w:bCs/>
          <w:spacing w:val="-6"/>
          <w:sz w:val="24"/>
          <w:szCs w:val="24"/>
        </w:rPr>
        <w:t xml:space="preserve">Юрий Скворцов </w:t>
      </w:r>
      <w:r w:rsidRPr="001428AD">
        <w:rPr>
          <w:rFonts w:ascii="Times New Roman" w:hAnsi="Times New Roman"/>
          <w:spacing w:val="-6"/>
          <w:sz w:val="24"/>
          <w:szCs w:val="24"/>
        </w:rPr>
        <w:t xml:space="preserve">«Вăлтари рак». </w:t>
      </w:r>
      <w:r w:rsidRPr="001428AD">
        <w:rPr>
          <w:rFonts w:ascii="Times New Roman" w:hAnsi="Times New Roman"/>
          <w:sz w:val="24"/>
          <w:szCs w:val="24"/>
        </w:rPr>
        <w:t xml:space="preserve">«Юратнă кĕнеке», Ш.: 1966, 1976 </w:t>
      </w:r>
    </w:p>
    <w:p w:rsidR="00323319" w:rsidRDefault="00323319"/>
    <w:p w:rsidR="00315D8F" w:rsidRPr="00315D8F" w:rsidRDefault="00315D8F" w:rsidP="00315D8F">
      <w:pPr>
        <w:jc w:val="center"/>
        <w:rPr>
          <w:b/>
        </w:rPr>
      </w:pPr>
    </w:p>
    <w:p w:rsidR="00315D8F" w:rsidRDefault="00315D8F" w:rsidP="00315D8F">
      <w:pPr>
        <w:jc w:val="center"/>
        <w:rPr>
          <w:rFonts w:ascii="Times New Roman" w:hAnsi="Times New Roman"/>
          <w:b/>
          <w:sz w:val="28"/>
          <w:szCs w:val="28"/>
        </w:rPr>
      </w:pPr>
      <w:r w:rsidRPr="00315D8F">
        <w:rPr>
          <w:rFonts w:ascii="Times New Roman" w:hAnsi="Times New Roman"/>
          <w:b/>
          <w:sz w:val="28"/>
          <w:szCs w:val="28"/>
        </w:rPr>
        <w:t>Тематика планĕ</w:t>
      </w:r>
    </w:p>
    <w:tbl>
      <w:tblPr>
        <w:tblStyle w:val="a3"/>
        <w:tblW w:w="0" w:type="auto"/>
        <w:tblLook w:val="04A0" w:firstRow="1" w:lastRow="0" w:firstColumn="1" w:lastColumn="0" w:noHBand="0" w:noVBand="1"/>
      </w:tblPr>
      <w:tblGrid>
        <w:gridCol w:w="988"/>
        <w:gridCol w:w="6378"/>
        <w:gridCol w:w="1979"/>
      </w:tblGrid>
      <w:tr w:rsidR="00315D8F" w:rsidTr="00315D8F">
        <w:trPr>
          <w:trHeight w:val="379"/>
        </w:trPr>
        <w:tc>
          <w:tcPr>
            <w:tcW w:w="988" w:type="dxa"/>
          </w:tcPr>
          <w:p w:rsidR="00315D8F" w:rsidRPr="00315D8F" w:rsidRDefault="00315D8F" w:rsidP="00315D8F">
            <w:pPr>
              <w:jc w:val="center"/>
              <w:rPr>
                <w:rFonts w:ascii="Times New Roman" w:hAnsi="Times New Roman"/>
                <w:sz w:val="24"/>
                <w:szCs w:val="24"/>
              </w:rPr>
            </w:pPr>
            <w:r>
              <w:rPr>
                <w:rFonts w:ascii="Times New Roman" w:hAnsi="Times New Roman"/>
                <w:sz w:val="24"/>
                <w:szCs w:val="24"/>
              </w:rPr>
              <w:t>№</w:t>
            </w:r>
          </w:p>
        </w:tc>
        <w:tc>
          <w:tcPr>
            <w:tcW w:w="6378" w:type="dxa"/>
          </w:tcPr>
          <w:p w:rsidR="00315D8F" w:rsidRDefault="00315D8F" w:rsidP="00315D8F">
            <w:pPr>
              <w:jc w:val="center"/>
              <w:rPr>
                <w:rFonts w:ascii="Times New Roman" w:hAnsi="Times New Roman"/>
                <w:sz w:val="28"/>
                <w:szCs w:val="28"/>
              </w:rPr>
            </w:pPr>
            <w:r>
              <w:rPr>
                <w:rFonts w:ascii="Times New Roman" w:hAnsi="Times New Roman"/>
                <w:sz w:val="28"/>
                <w:szCs w:val="28"/>
              </w:rPr>
              <w:t>Урок темисем</w:t>
            </w:r>
          </w:p>
        </w:tc>
        <w:tc>
          <w:tcPr>
            <w:tcW w:w="1979" w:type="dxa"/>
          </w:tcPr>
          <w:p w:rsidR="00315D8F" w:rsidRDefault="00315D8F" w:rsidP="00315D8F">
            <w:pPr>
              <w:jc w:val="center"/>
              <w:rPr>
                <w:rFonts w:ascii="Times New Roman" w:hAnsi="Times New Roman"/>
                <w:sz w:val="28"/>
                <w:szCs w:val="28"/>
              </w:rPr>
            </w:pPr>
            <w:r>
              <w:rPr>
                <w:rFonts w:ascii="Times New Roman" w:hAnsi="Times New Roman"/>
                <w:sz w:val="28"/>
                <w:szCs w:val="28"/>
              </w:rPr>
              <w:t>Сехетсен шучĕ</w:t>
            </w:r>
          </w:p>
        </w:tc>
      </w:tr>
      <w:tr w:rsidR="00315D8F" w:rsidTr="00315D8F">
        <w:tc>
          <w:tcPr>
            <w:tcW w:w="988" w:type="dxa"/>
          </w:tcPr>
          <w:p w:rsidR="00315D8F" w:rsidRDefault="00315D8F" w:rsidP="00315D8F">
            <w:pPr>
              <w:jc w:val="center"/>
              <w:rPr>
                <w:rFonts w:ascii="Times New Roman" w:hAnsi="Times New Roman"/>
                <w:sz w:val="28"/>
                <w:szCs w:val="28"/>
              </w:rPr>
            </w:pPr>
            <w:r>
              <w:rPr>
                <w:rFonts w:ascii="Times New Roman" w:hAnsi="Times New Roman"/>
                <w:sz w:val="28"/>
                <w:szCs w:val="28"/>
              </w:rPr>
              <w:t>1</w:t>
            </w:r>
          </w:p>
        </w:tc>
        <w:tc>
          <w:tcPr>
            <w:tcW w:w="6378" w:type="dxa"/>
          </w:tcPr>
          <w:p w:rsidR="00315D8F" w:rsidRPr="001428AD" w:rsidRDefault="00315D8F" w:rsidP="00315D8F">
            <w:pPr>
              <w:spacing w:line="240" w:lineRule="auto"/>
              <w:contextualSpacing/>
              <w:rPr>
                <w:rFonts w:ascii="Times New Roman" w:hAnsi="Times New Roman"/>
                <w:sz w:val="24"/>
                <w:szCs w:val="24"/>
              </w:rPr>
            </w:pPr>
            <w:r w:rsidRPr="001428AD">
              <w:rPr>
                <w:rFonts w:ascii="Times New Roman" w:hAnsi="Times New Roman"/>
                <w:sz w:val="24"/>
                <w:szCs w:val="24"/>
              </w:rPr>
              <w:t xml:space="preserve">Литература –пурнǎç тĕкĕрĕ. Литературǎри сǎнарсем, сǎнарлǎх </w:t>
            </w:r>
          </w:p>
        </w:tc>
        <w:tc>
          <w:tcPr>
            <w:tcW w:w="1979" w:type="dxa"/>
          </w:tcPr>
          <w:p w:rsidR="00315D8F" w:rsidRDefault="00315D8F" w:rsidP="00315D8F">
            <w:pPr>
              <w:jc w:val="center"/>
              <w:rPr>
                <w:rFonts w:ascii="Times New Roman" w:hAnsi="Times New Roman"/>
                <w:sz w:val="28"/>
                <w:szCs w:val="28"/>
              </w:rPr>
            </w:pPr>
            <w:r>
              <w:rPr>
                <w:rFonts w:ascii="Times New Roman" w:hAnsi="Times New Roman"/>
                <w:sz w:val="28"/>
                <w:szCs w:val="28"/>
              </w:rPr>
              <w:t>1</w:t>
            </w:r>
          </w:p>
        </w:tc>
      </w:tr>
      <w:tr w:rsidR="00315D8F" w:rsidTr="00315D8F">
        <w:tc>
          <w:tcPr>
            <w:tcW w:w="988" w:type="dxa"/>
          </w:tcPr>
          <w:p w:rsidR="00315D8F" w:rsidRDefault="00315D8F" w:rsidP="00315D8F">
            <w:pPr>
              <w:jc w:val="center"/>
              <w:rPr>
                <w:rFonts w:ascii="Times New Roman" w:hAnsi="Times New Roman"/>
                <w:sz w:val="28"/>
                <w:szCs w:val="28"/>
              </w:rPr>
            </w:pPr>
            <w:r>
              <w:rPr>
                <w:rFonts w:ascii="Times New Roman" w:hAnsi="Times New Roman"/>
                <w:sz w:val="28"/>
                <w:szCs w:val="28"/>
              </w:rPr>
              <w:t>2</w:t>
            </w:r>
          </w:p>
        </w:tc>
        <w:tc>
          <w:tcPr>
            <w:tcW w:w="6378" w:type="dxa"/>
          </w:tcPr>
          <w:p w:rsidR="00315D8F" w:rsidRPr="001428AD" w:rsidRDefault="00315D8F" w:rsidP="00315D8F">
            <w:pPr>
              <w:spacing w:line="240" w:lineRule="auto"/>
              <w:contextualSpacing/>
              <w:rPr>
                <w:rFonts w:ascii="Times New Roman" w:hAnsi="Times New Roman"/>
                <w:sz w:val="24"/>
                <w:szCs w:val="24"/>
              </w:rPr>
            </w:pPr>
            <w:r w:rsidRPr="001428AD">
              <w:rPr>
                <w:rFonts w:ascii="Times New Roman" w:hAnsi="Times New Roman"/>
                <w:sz w:val="24"/>
                <w:szCs w:val="24"/>
              </w:rPr>
              <w:t xml:space="preserve">«Алран кайми аки-сухи», «Уй варринче», «Пир çапакансен юрри» </w:t>
            </w:r>
          </w:p>
        </w:tc>
        <w:tc>
          <w:tcPr>
            <w:tcW w:w="1979" w:type="dxa"/>
          </w:tcPr>
          <w:p w:rsidR="00315D8F" w:rsidRDefault="00315D8F" w:rsidP="00315D8F">
            <w:pPr>
              <w:jc w:val="center"/>
              <w:rPr>
                <w:rFonts w:ascii="Times New Roman" w:hAnsi="Times New Roman"/>
                <w:sz w:val="28"/>
                <w:szCs w:val="28"/>
              </w:rPr>
            </w:pPr>
            <w:r>
              <w:rPr>
                <w:rFonts w:ascii="Times New Roman" w:hAnsi="Times New Roman"/>
                <w:sz w:val="28"/>
                <w:szCs w:val="28"/>
              </w:rPr>
              <w:t>1</w:t>
            </w:r>
          </w:p>
        </w:tc>
      </w:tr>
      <w:tr w:rsidR="00315D8F" w:rsidTr="00315D8F">
        <w:tc>
          <w:tcPr>
            <w:tcW w:w="988" w:type="dxa"/>
          </w:tcPr>
          <w:p w:rsidR="00315D8F" w:rsidRDefault="00315D8F" w:rsidP="00315D8F">
            <w:pPr>
              <w:jc w:val="center"/>
              <w:rPr>
                <w:rFonts w:ascii="Times New Roman" w:hAnsi="Times New Roman"/>
                <w:sz w:val="28"/>
                <w:szCs w:val="28"/>
              </w:rPr>
            </w:pPr>
            <w:r>
              <w:rPr>
                <w:rFonts w:ascii="Times New Roman" w:hAnsi="Times New Roman"/>
                <w:sz w:val="28"/>
                <w:szCs w:val="28"/>
              </w:rPr>
              <w:t>3</w:t>
            </w:r>
          </w:p>
        </w:tc>
        <w:tc>
          <w:tcPr>
            <w:tcW w:w="6378" w:type="dxa"/>
          </w:tcPr>
          <w:p w:rsidR="00315D8F" w:rsidRPr="001428AD" w:rsidRDefault="00315D8F" w:rsidP="00315D8F">
            <w:pPr>
              <w:spacing w:line="240" w:lineRule="auto"/>
              <w:contextualSpacing/>
              <w:rPr>
                <w:rFonts w:ascii="Times New Roman" w:hAnsi="Times New Roman"/>
                <w:sz w:val="24"/>
                <w:szCs w:val="24"/>
              </w:rPr>
            </w:pPr>
            <w:r w:rsidRPr="001428AD">
              <w:rPr>
                <w:rFonts w:ascii="Times New Roman" w:hAnsi="Times New Roman"/>
                <w:sz w:val="24"/>
                <w:szCs w:val="24"/>
              </w:rPr>
              <w:t xml:space="preserve">«Хурǎн çулçи» халǎх юррисен сǎнарлǎхĕпе илемлĕхĕ </w:t>
            </w:r>
          </w:p>
        </w:tc>
        <w:tc>
          <w:tcPr>
            <w:tcW w:w="1979" w:type="dxa"/>
          </w:tcPr>
          <w:p w:rsidR="00315D8F" w:rsidRDefault="00315D8F" w:rsidP="00315D8F">
            <w:pPr>
              <w:jc w:val="center"/>
              <w:rPr>
                <w:rFonts w:ascii="Times New Roman" w:hAnsi="Times New Roman"/>
                <w:sz w:val="28"/>
                <w:szCs w:val="28"/>
              </w:rPr>
            </w:pPr>
            <w:r>
              <w:rPr>
                <w:rFonts w:ascii="Times New Roman" w:hAnsi="Times New Roman"/>
                <w:sz w:val="28"/>
                <w:szCs w:val="28"/>
              </w:rPr>
              <w:t>1</w:t>
            </w:r>
          </w:p>
        </w:tc>
      </w:tr>
      <w:tr w:rsidR="00315D8F" w:rsidTr="00315D8F">
        <w:tc>
          <w:tcPr>
            <w:tcW w:w="988" w:type="dxa"/>
          </w:tcPr>
          <w:p w:rsidR="00315D8F" w:rsidRDefault="00315D8F" w:rsidP="00315D8F">
            <w:pPr>
              <w:jc w:val="center"/>
              <w:rPr>
                <w:rFonts w:ascii="Times New Roman" w:hAnsi="Times New Roman"/>
                <w:sz w:val="28"/>
                <w:szCs w:val="28"/>
              </w:rPr>
            </w:pPr>
            <w:r>
              <w:rPr>
                <w:rFonts w:ascii="Times New Roman" w:hAnsi="Times New Roman"/>
                <w:sz w:val="28"/>
                <w:szCs w:val="28"/>
              </w:rPr>
              <w:t>4</w:t>
            </w:r>
          </w:p>
        </w:tc>
        <w:tc>
          <w:tcPr>
            <w:tcW w:w="6378" w:type="dxa"/>
          </w:tcPr>
          <w:p w:rsidR="00315D8F" w:rsidRPr="001428AD" w:rsidRDefault="00315D8F" w:rsidP="00315D8F">
            <w:pPr>
              <w:spacing w:line="240" w:lineRule="auto"/>
              <w:contextualSpacing/>
              <w:rPr>
                <w:rFonts w:ascii="Times New Roman" w:hAnsi="Times New Roman"/>
                <w:sz w:val="24"/>
                <w:szCs w:val="24"/>
              </w:rPr>
            </w:pPr>
            <w:r w:rsidRPr="001428AD">
              <w:rPr>
                <w:rFonts w:ascii="Times New Roman" w:hAnsi="Times New Roman"/>
                <w:sz w:val="24"/>
                <w:szCs w:val="24"/>
              </w:rPr>
              <w:t xml:space="preserve">Литература юррисен сǎвǎпа кĕвĕ пĕрлĕхĕ. Ф. Павлов «Хитре», «Вĕлле хурчĕ» </w:t>
            </w:r>
          </w:p>
        </w:tc>
        <w:tc>
          <w:tcPr>
            <w:tcW w:w="1979" w:type="dxa"/>
          </w:tcPr>
          <w:p w:rsidR="00315D8F" w:rsidRDefault="00315D8F" w:rsidP="00315D8F">
            <w:pPr>
              <w:jc w:val="center"/>
              <w:rPr>
                <w:rFonts w:ascii="Times New Roman" w:hAnsi="Times New Roman"/>
                <w:sz w:val="28"/>
                <w:szCs w:val="28"/>
              </w:rPr>
            </w:pPr>
            <w:r>
              <w:rPr>
                <w:rFonts w:ascii="Times New Roman" w:hAnsi="Times New Roman"/>
                <w:sz w:val="28"/>
                <w:szCs w:val="28"/>
              </w:rPr>
              <w:t>1</w:t>
            </w:r>
          </w:p>
        </w:tc>
      </w:tr>
      <w:tr w:rsidR="00315D8F" w:rsidTr="00315D8F">
        <w:tc>
          <w:tcPr>
            <w:tcW w:w="988" w:type="dxa"/>
          </w:tcPr>
          <w:p w:rsidR="00315D8F" w:rsidRDefault="00315D8F" w:rsidP="00315D8F">
            <w:pPr>
              <w:jc w:val="center"/>
              <w:rPr>
                <w:rFonts w:ascii="Times New Roman" w:hAnsi="Times New Roman"/>
                <w:sz w:val="28"/>
                <w:szCs w:val="28"/>
              </w:rPr>
            </w:pPr>
            <w:r>
              <w:rPr>
                <w:rFonts w:ascii="Times New Roman" w:hAnsi="Times New Roman"/>
                <w:sz w:val="28"/>
                <w:szCs w:val="28"/>
              </w:rPr>
              <w:t>5</w:t>
            </w:r>
          </w:p>
        </w:tc>
        <w:tc>
          <w:tcPr>
            <w:tcW w:w="6378" w:type="dxa"/>
          </w:tcPr>
          <w:p w:rsidR="00315D8F" w:rsidRPr="001428AD" w:rsidRDefault="00315D8F" w:rsidP="00315D8F">
            <w:pPr>
              <w:spacing w:line="240" w:lineRule="auto"/>
              <w:contextualSpacing/>
              <w:rPr>
                <w:rFonts w:ascii="Times New Roman" w:hAnsi="Times New Roman"/>
                <w:sz w:val="24"/>
                <w:szCs w:val="24"/>
              </w:rPr>
            </w:pPr>
            <w:r w:rsidRPr="001428AD">
              <w:rPr>
                <w:rFonts w:ascii="Times New Roman" w:hAnsi="Times New Roman"/>
                <w:sz w:val="24"/>
                <w:szCs w:val="24"/>
              </w:rPr>
              <w:t xml:space="preserve">И.Тукташ «Хĕл илемĕ». Литература юррисенчи илемлĕх мелĕсем </w:t>
            </w:r>
          </w:p>
        </w:tc>
        <w:tc>
          <w:tcPr>
            <w:tcW w:w="1979" w:type="dxa"/>
          </w:tcPr>
          <w:p w:rsidR="00315D8F" w:rsidRDefault="00315D8F" w:rsidP="00315D8F">
            <w:pPr>
              <w:jc w:val="center"/>
              <w:rPr>
                <w:rFonts w:ascii="Times New Roman" w:hAnsi="Times New Roman"/>
                <w:sz w:val="28"/>
                <w:szCs w:val="28"/>
              </w:rPr>
            </w:pPr>
            <w:r>
              <w:rPr>
                <w:rFonts w:ascii="Times New Roman" w:hAnsi="Times New Roman"/>
                <w:sz w:val="28"/>
                <w:szCs w:val="28"/>
              </w:rPr>
              <w:t>1</w:t>
            </w:r>
          </w:p>
        </w:tc>
      </w:tr>
      <w:tr w:rsidR="00315D8F" w:rsidTr="00315D8F">
        <w:tc>
          <w:tcPr>
            <w:tcW w:w="988" w:type="dxa"/>
          </w:tcPr>
          <w:p w:rsidR="00315D8F" w:rsidRDefault="00315D8F" w:rsidP="00315D8F">
            <w:pPr>
              <w:jc w:val="center"/>
              <w:rPr>
                <w:rFonts w:ascii="Times New Roman" w:hAnsi="Times New Roman"/>
                <w:sz w:val="28"/>
                <w:szCs w:val="28"/>
              </w:rPr>
            </w:pPr>
            <w:r>
              <w:rPr>
                <w:rFonts w:ascii="Times New Roman" w:hAnsi="Times New Roman"/>
                <w:sz w:val="28"/>
                <w:szCs w:val="28"/>
              </w:rPr>
              <w:t>6</w:t>
            </w:r>
          </w:p>
        </w:tc>
        <w:tc>
          <w:tcPr>
            <w:tcW w:w="6378" w:type="dxa"/>
          </w:tcPr>
          <w:p w:rsidR="00315D8F" w:rsidRPr="001428AD" w:rsidRDefault="00315D8F" w:rsidP="00315D8F">
            <w:pPr>
              <w:spacing w:line="240" w:lineRule="auto"/>
              <w:contextualSpacing/>
              <w:rPr>
                <w:rFonts w:ascii="Times New Roman" w:hAnsi="Times New Roman"/>
                <w:sz w:val="24"/>
                <w:szCs w:val="24"/>
              </w:rPr>
            </w:pPr>
            <w:r w:rsidRPr="001428AD">
              <w:rPr>
                <w:rFonts w:ascii="Times New Roman" w:hAnsi="Times New Roman"/>
                <w:sz w:val="24"/>
                <w:szCs w:val="24"/>
              </w:rPr>
              <w:t xml:space="preserve">П.Кипарисовǎн «Юрǎ» картини тǎрǎх çырнǎ сǎнлав сочиненийĕ </w:t>
            </w:r>
          </w:p>
        </w:tc>
        <w:tc>
          <w:tcPr>
            <w:tcW w:w="1979" w:type="dxa"/>
          </w:tcPr>
          <w:p w:rsidR="00315D8F" w:rsidRDefault="00315D8F" w:rsidP="00315D8F">
            <w:pPr>
              <w:jc w:val="center"/>
              <w:rPr>
                <w:rFonts w:ascii="Times New Roman" w:hAnsi="Times New Roman"/>
                <w:sz w:val="28"/>
                <w:szCs w:val="28"/>
              </w:rPr>
            </w:pPr>
            <w:r>
              <w:rPr>
                <w:rFonts w:ascii="Times New Roman" w:hAnsi="Times New Roman"/>
                <w:sz w:val="28"/>
                <w:szCs w:val="28"/>
              </w:rPr>
              <w:t>1</w:t>
            </w:r>
          </w:p>
        </w:tc>
      </w:tr>
      <w:tr w:rsidR="00315D8F" w:rsidTr="00315D8F">
        <w:tc>
          <w:tcPr>
            <w:tcW w:w="988" w:type="dxa"/>
          </w:tcPr>
          <w:p w:rsidR="00315D8F" w:rsidRDefault="00315D8F" w:rsidP="00315D8F">
            <w:pPr>
              <w:jc w:val="center"/>
              <w:rPr>
                <w:rFonts w:ascii="Times New Roman" w:hAnsi="Times New Roman"/>
                <w:sz w:val="28"/>
                <w:szCs w:val="28"/>
              </w:rPr>
            </w:pPr>
            <w:r>
              <w:rPr>
                <w:rFonts w:ascii="Times New Roman" w:hAnsi="Times New Roman"/>
                <w:sz w:val="28"/>
                <w:szCs w:val="28"/>
              </w:rPr>
              <w:t>7</w:t>
            </w:r>
          </w:p>
        </w:tc>
        <w:tc>
          <w:tcPr>
            <w:tcW w:w="6378" w:type="dxa"/>
          </w:tcPr>
          <w:p w:rsidR="00315D8F" w:rsidRPr="001428AD" w:rsidRDefault="00315D8F" w:rsidP="00315D8F">
            <w:pPr>
              <w:spacing w:line="240" w:lineRule="auto"/>
              <w:contextualSpacing/>
              <w:rPr>
                <w:rFonts w:ascii="Times New Roman" w:hAnsi="Times New Roman"/>
                <w:sz w:val="24"/>
                <w:szCs w:val="24"/>
              </w:rPr>
            </w:pPr>
            <w:r w:rsidRPr="001428AD">
              <w:rPr>
                <w:rFonts w:ascii="Times New Roman" w:hAnsi="Times New Roman"/>
                <w:sz w:val="24"/>
                <w:szCs w:val="24"/>
              </w:rPr>
              <w:t xml:space="preserve">А.Смолинǎн «Ан вĕлер, ан суй, ан сут!», П.Эйзинǎн «Кураканни курать» хайлавĕсем </w:t>
            </w:r>
          </w:p>
        </w:tc>
        <w:tc>
          <w:tcPr>
            <w:tcW w:w="1979" w:type="dxa"/>
          </w:tcPr>
          <w:p w:rsidR="00315D8F" w:rsidRDefault="00315D8F" w:rsidP="00315D8F">
            <w:pPr>
              <w:jc w:val="center"/>
              <w:rPr>
                <w:rFonts w:ascii="Times New Roman" w:hAnsi="Times New Roman"/>
                <w:sz w:val="28"/>
                <w:szCs w:val="28"/>
              </w:rPr>
            </w:pPr>
            <w:r>
              <w:rPr>
                <w:rFonts w:ascii="Times New Roman" w:hAnsi="Times New Roman"/>
                <w:sz w:val="28"/>
                <w:szCs w:val="28"/>
              </w:rPr>
              <w:t>1</w:t>
            </w:r>
          </w:p>
        </w:tc>
      </w:tr>
      <w:tr w:rsidR="00315D8F" w:rsidTr="00315D8F">
        <w:tc>
          <w:tcPr>
            <w:tcW w:w="988" w:type="dxa"/>
          </w:tcPr>
          <w:p w:rsidR="00315D8F" w:rsidRDefault="00315D8F" w:rsidP="00315D8F">
            <w:pPr>
              <w:jc w:val="center"/>
              <w:rPr>
                <w:rFonts w:ascii="Times New Roman" w:hAnsi="Times New Roman"/>
                <w:sz w:val="28"/>
                <w:szCs w:val="28"/>
              </w:rPr>
            </w:pPr>
            <w:r>
              <w:rPr>
                <w:rFonts w:ascii="Times New Roman" w:hAnsi="Times New Roman"/>
                <w:sz w:val="28"/>
                <w:szCs w:val="28"/>
              </w:rPr>
              <w:t>8</w:t>
            </w:r>
          </w:p>
        </w:tc>
        <w:tc>
          <w:tcPr>
            <w:tcW w:w="6378" w:type="dxa"/>
          </w:tcPr>
          <w:p w:rsidR="00315D8F" w:rsidRPr="001428AD" w:rsidRDefault="00315D8F" w:rsidP="00315D8F">
            <w:pPr>
              <w:spacing w:line="240" w:lineRule="auto"/>
              <w:contextualSpacing/>
              <w:rPr>
                <w:rFonts w:ascii="Times New Roman" w:hAnsi="Times New Roman"/>
                <w:sz w:val="24"/>
                <w:szCs w:val="24"/>
              </w:rPr>
            </w:pPr>
            <w:r w:rsidRPr="001428AD">
              <w:rPr>
                <w:rFonts w:ascii="Times New Roman" w:hAnsi="Times New Roman"/>
                <w:sz w:val="24"/>
                <w:szCs w:val="24"/>
              </w:rPr>
              <w:t xml:space="preserve">Денис Гордеев «Кукǎр алǎсем» калав </w:t>
            </w:r>
          </w:p>
        </w:tc>
        <w:tc>
          <w:tcPr>
            <w:tcW w:w="1979" w:type="dxa"/>
          </w:tcPr>
          <w:p w:rsidR="00315D8F" w:rsidRDefault="00315D8F" w:rsidP="00315D8F">
            <w:pPr>
              <w:jc w:val="center"/>
              <w:rPr>
                <w:rFonts w:ascii="Times New Roman" w:hAnsi="Times New Roman"/>
                <w:sz w:val="28"/>
                <w:szCs w:val="28"/>
              </w:rPr>
            </w:pPr>
            <w:r>
              <w:rPr>
                <w:rFonts w:ascii="Times New Roman" w:hAnsi="Times New Roman"/>
                <w:sz w:val="28"/>
                <w:szCs w:val="28"/>
              </w:rPr>
              <w:t>1</w:t>
            </w:r>
          </w:p>
        </w:tc>
      </w:tr>
      <w:tr w:rsidR="00315D8F" w:rsidTr="00315D8F">
        <w:tc>
          <w:tcPr>
            <w:tcW w:w="988" w:type="dxa"/>
          </w:tcPr>
          <w:p w:rsidR="00315D8F" w:rsidRDefault="00315D8F" w:rsidP="00315D8F">
            <w:pPr>
              <w:jc w:val="center"/>
              <w:rPr>
                <w:rFonts w:ascii="Times New Roman" w:hAnsi="Times New Roman"/>
                <w:sz w:val="28"/>
                <w:szCs w:val="28"/>
              </w:rPr>
            </w:pPr>
            <w:r>
              <w:rPr>
                <w:rFonts w:ascii="Times New Roman" w:hAnsi="Times New Roman"/>
                <w:sz w:val="28"/>
                <w:szCs w:val="28"/>
              </w:rPr>
              <w:t>9</w:t>
            </w:r>
          </w:p>
        </w:tc>
        <w:tc>
          <w:tcPr>
            <w:tcW w:w="6378" w:type="dxa"/>
          </w:tcPr>
          <w:p w:rsidR="00315D8F" w:rsidRPr="001428AD" w:rsidRDefault="00315D8F" w:rsidP="00315D8F">
            <w:pPr>
              <w:spacing w:line="240" w:lineRule="auto"/>
              <w:contextualSpacing/>
              <w:rPr>
                <w:rFonts w:ascii="Times New Roman" w:hAnsi="Times New Roman"/>
                <w:sz w:val="24"/>
                <w:szCs w:val="24"/>
              </w:rPr>
            </w:pPr>
            <w:r w:rsidRPr="001428AD">
              <w:rPr>
                <w:rFonts w:ascii="Times New Roman" w:hAnsi="Times New Roman"/>
                <w:sz w:val="24"/>
                <w:szCs w:val="24"/>
              </w:rPr>
              <w:t xml:space="preserve">Килти вулав урокĕ. Ева Лисина «Атте пиншакĕпе тавǎру» хайлав </w:t>
            </w:r>
          </w:p>
        </w:tc>
        <w:tc>
          <w:tcPr>
            <w:tcW w:w="1979" w:type="dxa"/>
          </w:tcPr>
          <w:p w:rsidR="00315D8F" w:rsidRDefault="00315D8F" w:rsidP="00315D8F">
            <w:pPr>
              <w:jc w:val="center"/>
              <w:rPr>
                <w:rFonts w:ascii="Times New Roman" w:hAnsi="Times New Roman"/>
                <w:sz w:val="28"/>
                <w:szCs w:val="28"/>
              </w:rPr>
            </w:pPr>
            <w:r>
              <w:rPr>
                <w:rFonts w:ascii="Times New Roman" w:hAnsi="Times New Roman"/>
                <w:sz w:val="28"/>
                <w:szCs w:val="28"/>
              </w:rPr>
              <w:t>1</w:t>
            </w:r>
          </w:p>
        </w:tc>
      </w:tr>
      <w:tr w:rsidR="00315D8F" w:rsidTr="00315D8F">
        <w:tc>
          <w:tcPr>
            <w:tcW w:w="988" w:type="dxa"/>
          </w:tcPr>
          <w:p w:rsidR="00315D8F" w:rsidRDefault="00315D8F" w:rsidP="00315D8F">
            <w:pPr>
              <w:jc w:val="center"/>
              <w:rPr>
                <w:rFonts w:ascii="Times New Roman" w:hAnsi="Times New Roman"/>
                <w:sz w:val="28"/>
                <w:szCs w:val="28"/>
              </w:rPr>
            </w:pPr>
            <w:r>
              <w:rPr>
                <w:rFonts w:ascii="Times New Roman" w:hAnsi="Times New Roman"/>
                <w:sz w:val="28"/>
                <w:szCs w:val="28"/>
              </w:rPr>
              <w:t>10</w:t>
            </w:r>
          </w:p>
        </w:tc>
        <w:tc>
          <w:tcPr>
            <w:tcW w:w="6378" w:type="dxa"/>
          </w:tcPr>
          <w:p w:rsidR="00315D8F" w:rsidRPr="001428AD" w:rsidRDefault="00315D8F" w:rsidP="00315D8F">
            <w:pPr>
              <w:spacing w:line="240" w:lineRule="auto"/>
              <w:contextualSpacing/>
              <w:rPr>
                <w:rFonts w:ascii="Times New Roman" w:hAnsi="Times New Roman"/>
                <w:sz w:val="24"/>
                <w:szCs w:val="24"/>
              </w:rPr>
            </w:pPr>
            <w:r w:rsidRPr="001428AD">
              <w:rPr>
                <w:rFonts w:ascii="Times New Roman" w:hAnsi="Times New Roman"/>
                <w:sz w:val="24"/>
                <w:szCs w:val="24"/>
              </w:rPr>
              <w:t xml:space="preserve">Юхма Мишши «Çĕр улми аврипе Мǎян» юптару </w:t>
            </w:r>
          </w:p>
        </w:tc>
        <w:tc>
          <w:tcPr>
            <w:tcW w:w="1979" w:type="dxa"/>
          </w:tcPr>
          <w:p w:rsidR="00315D8F" w:rsidRDefault="00315D8F" w:rsidP="00315D8F">
            <w:pPr>
              <w:jc w:val="center"/>
              <w:rPr>
                <w:rFonts w:ascii="Times New Roman" w:hAnsi="Times New Roman"/>
                <w:sz w:val="28"/>
                <w:szCs w:val="28"/>
              </w:rPr>
            </w:pPr>
            <w:r>
              <w:rPr>
                <w:rFonts w:ascii="Times New Roman" w:hAnsi="Times New Roman"/>
                <w:sz w:val="28"/>
                <w:szCs w:val="28"/>
              </w:rPr>
              <w:t>1</w:t>
            </w:r>
          </w:p>
        </w:tc>
      </w:tr>
      <w:tr w:rsidR="00315D8F" w:rsidTr="00315D8F">
        <w:tc>
          <w:tcPr>
            <w:tcW w:w="988" w:type="dxa"/>
          </w:tcPr>
          <w:p w:rsidR="00315D8F" w:rsidRDefault="00315D8F" w:rsidP="00315D8F">
            <w:pPr>
              <w:jc w:val="center"/>
              <w:rPr>
                <w:rFonts w:ascii="Times New Roman" w:hAnsi="Times New Roman"/>
                <w:sz w:val="28"/>
                <w:szCs w:val="28"/>
              </w:rPr>
            </w:pPr>
            <w:r>
              <w:rPr>
                <w:rFonts w:ascii="Times New Roman" w:hAnsi="Times New Roman"/>
                <w:sz w:val="28"/>
                <w:szCs w:val="28"/>
              </w:rPr>
              <w:t>11</w:t>
            </w:r>
          </w:p>
        </w:tc>
        <w:tc>
          <w:tcPr>
            <w:tcW w:w="6378" w:type="dxa"/>
          </w:tcPr>
          <w:p w:rsidR="00315D8F" w:rsidRPr="001428AD" w:rsidRDefault="00315D8F" w:rsidP="00315D8F">
            <w:pPr>
              <w:spacing w:line="240" w:lineRule="auto"/>
              <w:contextualSpacing/>
              <w:rPr>
                <w:rFonts w:ascii="Times New Roman" w:hAnsi="Times New Roman"/>
                <w:sz w:val="24"/>
                <w:szCs w:val="24"/>
              </w:rPr>
            </w:pPr>
            <w:r w:rsidRPr="001428AD">
              <w:rPr>
                <w:rFonts w:ascii="Times New Roman" w:hAnsi="Times New Roman"/>
                <w:sz w:val="24"/>
                <w:szCs w:val="24"/>
              </w:rPr>
              <w:t xml:space="preserve">Ваçлей Игнатьев «Кушак сухалĕ» </w:t>
            </w:r>
          </w:p>
        </w:tc>
        <w:tc>
          <w:tcPr>
            <w:tcW w:w="1979" w:type="dxa"/>
          </w:tcPr>
          <w:p w:rsidR="00315D8F" w:rsidRDefault="00315D8F" w:rsidP="00315D8F">
            <w:pPr>
              <w:jc w:val="center"/>
              <w:rPr>
                <w:rFonts w:ascii="Times New Roman" w:hAnsi="Times New Roman"/>
                <w:sz w:val="28"/>
                <w:szCs w:val="28"/>
              </w:rPr>
            </w:pPr>
            <w:r>
              <w:rPr>
                <w:rFonts w:ascii="Times New Roman" w:hAnsi="Times New Roman"/>
                <w:sz w:val="28"/>
                <w:szCs w:val="28"/>
              </w:rPr>
              <w:t>1</w:t>
            </w:r>
          </w:p>
        </w:tc>
      </w:tr>
      <w:tr w:rsidR="00315D8F" w:rsidTr="00315D8F">
        <w:tc>
          <w:tcPr>
            <w:tcW w:w="988" w:type="dxa"/>
          </w:tcPr>
          <w:p w:rsidR="00315D8F" w:rsidRDefault="00315D8F" w:rsidP="00315D8F">
            <w:pPr>
              <w:jc w:val="center"/>
              <w:rPr>
                <w:rFonts w:ascii="Times New Roman" w:hAnsi="Times New Roman"/>
                <w:sz w:val="28"/>
                <w:szCs w:val="28"/>
              </w:rPr>
            </w:pPr>
            <w:r>
              <w:rPr>
                <w:rFonts w:ascii="Times New Roman" w:hAnsi="Times New Roman"/>
                <w:sz w:val="28"/>
                <w:szCs w:val="28"/>
              </w:rPr>
              <w:lastRenderedPageBreak/>
              <w:t>12</w:t>
            </w:r>
          </w:p>
        </w:tc>
        <w:tc>
          <w:tcPr>
            <w:tcW w:w="6378" w:type="dxa"/>
          </w:tcPr>
          <w:p w:rsidR="00315D8F" w:rsidRPr="001428AD" w:rsidRDefault="00315D8F" w:rsidP="00315D8F">
            <w:pPr>
              <w:spacing w:line="240" w:lineRule="auto"/>
              <w:contextualSpacing/>
              <w:rPr>
                <w:rFonts w:ascii="Times New Roman" w:hAnsi="Times New Roman"/>
                <w:sz w:val="24"/>
                <w:szCs w:val="24"/>
              </w:rPr>
            </w:pPr>
            <w:r w:rsidRPr="001428AD">
              <w:rPr>
                <w:rFonts w:ascii="Times New Roman" w:hAnsi="Times New Roman"/>
                <w:sz w:val="24"/>
                <w:szCs w:val="24"/>
              </w:rPr>
              <w:t xml:space="preserve">Александр Кǎлкан «Хǎравçǎ мулкач» юптару </w:t>
            </w:r>
          </w:p>
        </w:tc>
        <w:tc>
          <w:tcPr>
            <w:tcW w:w="1979" w:type="dxa"/>
          </w:tcPr>
          <w:p w:rsidR="00315D8F" w:rsidRDefault="00315D8F" w:rsidP="00315D8F">
            <w:pPr>
              <w:jc w:val="center"/>
              <w:rPr>
                <w:rFonts w:ascii="Times New Roman" w:hAnsi="Times New Roman"/>
                <w:sz w:val="28"/>
                <w:szCs w:val="28"/>
              </w:rPr>
            </w:pPr>
            <w:r>
              <w:rPr>
                <w:rFonts w:ascii="Times New Roman" w:hAnsi="Times New Roman"/>
                <w:sz w:val="28"/>
                <w:szCs w:val="28"/>
              </w:rPr>
              <w:t>1</w:t>
            </w:r>
          </w:p>
        </w:tc>
      </w:tr>
      <w:tr w:rsidR="00315D8F" w:rsidTr="00315D8F">
        <w:tc>
          <w:tcPr>
            <w:tcW w:w="988" w:type="dxa"/>
          </w:tcPr>
          <w:p w:rsidR="00315D8F" w:rsidRDefault="00315D8F" w:rsidP="00315D8F">
            <w:pPr>
              <w:jc w:val="center"/>
              <w:rPr>
                <w:rFonts w:ascii="Times New Roman" w:hAnsi="Times New Roman"/>
                <w:sz w:val="28"/>
                <w:szCs w:val="28"/>
              </w:rPr>
            </w:pPr>
            <w:r>
              <w:rPr>
                <w:rFonts w:ascii="Times New Roman" w:hAnsi="Times New Roman"/>
                <w:sz w:val="28"/>
                <w:szCs w:val="28"/>
              </w:rPr>
              <w:t>13</w:t>
            </w:r>
          </w:p>
        </w:tc>
        <w:tc>
          <w:tcPr>
            <w:tcW w:w="6378" w:type="dxa"/>
          </w:tcPr>
          <w:p w:rsidR="00315D8F" w:rsidRPr="001428AD" w:rsidRDefault="00315D8F" w:rsidP="00315D8F">
            <w:pPr>
              <w:spacing w:line="240" w:lineRule="auto"/>
              <w:contextualSpacing/>
              <w:rPr>
                <w:rFonts w:ascii="Times New Roman" w:hAnsi="Times New Roman"/>
                <w:sz w:val="24"/>
                <w:szCs w:val="24"/>
              </w:rPr>
            </w:pPr>
            <w:r w:rsidRPr="001428AD">
              <w:rPr>
                <w:rFonts w:ascii="Times New Roman" w:hAnsi="Times New Roman"/>
                <w:sz w:val="24"/>
                <w:szCs w:val="24"/>
              </w:rPr>
              <w:t xml:space="preserve">Килти вулав урокĕ. Чǎваш çыравçисен юптарǎвĕсем </w:t>
            </w:r>
          </w:p>
        </w:tc>
        <w:tc>
          <w:tcPr>
            <w:tcW w:w="1979" w:type="dxa"/>
          </w:tcPr>
          <w:p w:rsidR="00315D8F" w:rsidRDefault="00315D8F" w:rsidP="00315D8F">
            <w:pPr>
              <w:jc w:val="center"/>
              <w:rPr>
                <w:rFonts w:ascii="Times New Roman" w:hAnsi="Times New Roman"/>
                <w:sz w:val="28"/>
                <w:szCs w:val="28"/>
              </w:rPr>
            </w:pPr>
            <w:r>
              <w:rPr>
                <w:rFonts w:ascii="Times New Roman" w:hAnsi="Times New Roman"/>
                <w:sz w:val="28"/>
                <w:szCs w:val="28"/>
              </w:rPr>
              <w:t>1</w:t>
            </w:r>
          </w:p>
        </w:tc>
      </w:tr>
      <w:tr w:rsidR="00315D8F" w:rsidTr="00315D8F">
        <w:tc>
          <w:tcPr>
            <w:tcW w:w="988" w:type="dxa"/>
          </w:tcPr>
          <w:p w:rsidR="00315D8F" w:rsidRDefault="00315D8F" w:rsidP="00315D8F">
            <w:pPr>
              <w:jc w:val="center"/>
              <w:rPr>
                <w:rFonts w:ascii="Times New Roman" w:hAnsi="Times New Roman"/>
                <w:sz w:val="28"/>
                <w:szCs w:val="28"/>
              </w:rPr>
            </w:pPr>
            <w:r>
              <w:rPr>
                <w:rFonts w:ascii="Times New Roman" w:hAnsi="Times New Roman"/>
                <w:sz w:val="28"/>
                <w:szCs w:val="28"/>
              </w:rPr>
              <w:t>14</w:t>
            </w:r>
          </w:p>
        </w:tc>
        <w:tc>
          <w:tcPr>
            <w:tcW w:w="6378" w:type="dxa"/>
          </w:tcPr>
          <w:p w:rsidR="00315D8F" w:rsidRPr="001428AD" w:rsidRDefault="00315D8F" w:rsidP="00315D8F">
            <w:pPr>
              <w:spacing w:line="240" w:lineRule="auto"/>
              <w:contextualSpacing/>
              <w:rPr>
                <w:rFonts w:ascii="Times New Roman" w:hAnsi="Times New Roman"/>
                <w:sz w:val="24"/>
                <w:szCs w:val="24"/>
              </w:rPr>
            </w:pPr>
            <w:r w:rsidRPr="001428AD">
              <w:rPr>
                <w:rFonts w:ascii="Times New Roman" w:hAnsi="Times New Roman"/>
                <w:sz w:val="24"/>
                <w:szCs w:val="24"/>
              </w:rPr>
              <w:t xml:space="preserve">Елен Нарпин «Ултав» хайлавĕ тǎрǎх инсценировка çырни </w:t>
            </w:r>
          </w:p>
        </w:tc>
        <w:tc>
          <w:tcPr>
            <w:tcW w:w="1979" w:type="dxa"/>
          </w:tcPr>
          <w:p w:rsidR="00315D8F" w:rsidRDefault="00315D8F" w:rsidP="00315D8F">
            <w:pPr>
              <w:jc w:val="center"/>
              <w:rPr>
                <w:rFonts w:ascii="Times New Roman" w:hAnsi="Times New Roman"/>
                <w:sz w:val="28"/>
                <w:szCs w:val="28"/>
              </w:rPr>
            </w:pPr>
            <w:r>
              <w:rPr>
                <w:rFonts w:ascii="Times New Roman" w:hAnsi="Times New Roman"/>
                <w:sz w:val="28"/>
                <w:szCs w:val="28"/>
              </w:rPr>
              <w:t>1</w:t>
            </w:r>
          </w:p>
        </w:tc>
      </w:tr>
      <w:tr w:rsidR="00315D8F" w:rsidTr="00315D8F">
        <w:tc>
          <w:tcPr>
            <w:tcW w:w="988" w:type="dxa"/>
          </w:tcPr>
          <w:p w:rsidR="00315D8F" w:rsidRDefault="00315D8F" w:rsidP="00315D8F">
            <w:pPr>
              <w:jc w:val="center"/>
              <w:rPr>
                <w:rFonts w:ascii="Times New Roman" w:hAnsi="Times New Roman"/>
                <w:sz w:val="28"/>
                <w:szCs w:val="28"/>
              </w:rPr>
            </w:pPr>
            <w:r>
              <w:rPr>
                <w:rFonts w:ascii="Times New Roman" w:hAnsi="Times New Roman"/>
                <w:sz w:val="28"/>
                <w:szCs w:val="28"/>
              </w:rPr>
              <w:t>15</w:t>
            </w:r>
          </w:p>
        </w:tc>
        <w:tc>
          <w:tcPr>
            <w:tcW w:w="6378" w:type="dxa"/>
          </w:tcPr>
          <w:p w:rsidR="00315D8F" w:rsidRPr="001428AD" w:rsidRDefault="00315D8F" w:rsidP="00315D8F">
            <w:pPr>
              <w:spacing w:line="240" w:lineRule="auto"/>
              <w:contextualSpacing/>
              <w:rPr>
                <w:rFonts w:ascii="Times New Roman" w:hAnsi="Times New Roman"/>
                <w:sz w:val="24"/>
                <w:szCs w:val="24"/>
              </w:rPr>
            </w:pPr>
            <w:r w:rsidRPr="001428AD">
              <w:rPr>
                <w:rFonts w:ascii="Times New Roman" w:hAnsi="Times New Roman"/>
                <w:sz w:val="24"/>
                <w:szCs w:val="24"/>
              </w:rPr>
              <w:t xml:space="preserve">Антип Николаев «Юрик асламǎшĕ» </w:t>
            </w:r>
          </w:p>
        </w:tc>
        <w:tc>
          <w:tcPr>
            <w:tcW w:w="1979" w:type="dxa"/>
          </w:tcPr>
          <w:p w:rsidR="00315D8F" w:rsidRDefault="00315D8F" w:rsidP="00315D8F">
            <w:pPr>
              <w:jc w:val="center"/>
              <w:rPr>
                <w:rFonts w:ascii="Times New Roman" w:hAnsi="Times New Roman"/>
                <w:sz w:val="28"/>
                <w:szCs w:val="28"/>
              </w:rPr>
            </w:pPr>
            <w:r>
              <w:rPr>
                <w:rFonts w:ascii="Times New Roman" w:hAnsi="Times New Roman"/>
                <w:sz w:val="28"/>
                <w:szCs w:val="28"/>
              </w:rPr>
              <w:t>1</w:t>
            </w:r>
          </w:p>
        </w:tc>
      </w:tr>
      <w:tr w:rsidR="00315D8F" w:rsidTr="00315D8F">
        <w:tc>
          <w:tcPr>
            <w:tcW w:w="988" w:type="dxa"/>
          </w:tcPr>
          <w:p w:rsidR="00315D8F" w:rsidRDefault="00315D8F" w:rsidP="00315D8F">
            <w:pPr>
              <w:jc w:val="center"/>
              <w:rPr>
                <w:rFonts w:ascii="Times New Roman" w:hAnsi="Times New Roman"/>
                <w:sz w:val="28"/>
                <w:szCs w:val="28"/>
              </w:rPr>
            </w:pPr>
            <w:r>
              <w:rPr>
                <w:rFonts w:ascii="Times New Roman" w:hAnsi="Times New Roman"/>
                <w:sz w:val="28"/>
                <w:szCs w:val="28"/>
              </w:rPr>
              <w:t>16</w:t>
            </w:r>
          </w:p>
        </w:tc>
        <w:tc>
          <w:tcPr>
            <w:tcW w:w="6378" w:type="dxa"/>
          </w:tcPr>
          <w:p w:rsidR="00315D8F" w:rsidRPr="001428AD" w:rsidRDefault="00315D8F" w:rsidP="00315D8F">
            <w:pPr>
              <w:spacing w:line="240" w:lineRule="auto"/>
              <w:contextualSpacing/>
              <w:rPr>
                <w:rFonts w:ascii="Times New Roman" w:hAnsi="Times New Roman"/>
                <w:sz w:val="24"/>
                <w:szCs w:val="24"/>
              </w:rPr>
            </w:pPr>
            <w:r w:rsidRPr="001428AD">
              <w:rPr>
                <w:rFonts w:ascii="Times New Roman" w:hAnsi="Times New Roman"/>
                <w:sz w:val="24"/>
                <w:szCs w:val="24"/>
              </w:rPr>
              <w:t xml:space="preserve">П.Эйзин «Йǎмрапа хурǎн» сǎвǎ </w:t>
            </w:r>
          </w:p>
        </w:tc>
        <w:tc>
          <w:tcPr>
            <w:tcW w:w="1979" w:type="dxa"/>
          </w:tcPr>
          <w:p w:rsidR="00315D8F" w:rsidRDefault="00315D8F" w:rsidP="00315D8F">
            <w:pPr>
              <w:jc w:val="center"/>
              <w:rPr>
                <w:rFonts w:ascii="Times New Roman" w:hAnsi="Times New Roman"/>
                <w:sz w:val="28"/>
                <w:szCs w:val="28"/>
              </w:rPr>
            </w:pPr>
            <w:r>
              <w:rPr>
                <w:rFonts w:ascii="Times New Roman" w:hAnsi="Times New Roman"/>
                <w:sz w:val="28"/>
                <w:szCs w:val="28"/>
              </w:rPr>
              <w:t>1</w:t>
            </w:r>
          </w:p>
        </w:tc>
      </w:tr>
      <w:tr w:rsidR="00315D8F" w:rsidTr="00315D8F">
        <w:tc>
          <w:tcPr>
            <w:tcW w:w="988" w:type="dxa"/>
          </w:tcPr>
          <w:p w:rsidR="00315D8F" w:rsidRDefault="00315D8F" w:rsidP="00315D8F">
            <w:pPr>
              <w:jc w:val="center"/>
              <w:rPr>
                <w:rFonts w:ascii="Times New Roman" w:hAnsi="Times New Roman"/>
                <w:sz w:val="28"/>
                <w:szCs w:val="28"/>
              </w:rPr>
            </w:pPr>
            <w:r>
              <w:rPr>
                <w:rFonts w:ascii="Times New Roman" w:hAnsi="Times New Roman"/>
                <w:sz w:val="28"/>
                <w:szCs w:val="28"/>
              </w:rPr>
              <w:t>17</w:t>
            </w:r>
          </w:p>
        </w:tc>
        <w:tc>
          <w:tcPr>
            <w:tcW w:w="6378" w:type="dxa"/>
          </w:tcPr>
          <w:p w:rsidR="00315D8F" w:rsidRPr="001428AD" w:rsidRDefault="00315D8F" w:rsidP="00315D8F">
            <w:pPr>
              <w:spacing w:line="240" w:lineRule="auto"/>
              <w:contextualSpacing/>
              <w:rPr>
                <w:rFonts w:ascii="Times New Roman" w:hAnsi="Times New Roman"/>
                <w:sz w:val="24"/>
                <w:szCs w:val="24"/>
              </w:rPr>
            </w:pPr>
            <w:r w:rsidRPr="001428AD">
              <w:rPr>
                <w:rFonts w:ascii="Times New Roman" w:hAnsi="Times New Roman"/>
                <w:sz w:val="24"/>
                <w:szCs w:val="24"/>
              </w:rPr>
              <w:t xml:space="preserve">Валентин Бурнаевский «Кÿрентерÿпе каçару» калав. Ϋнер тĕсĕсем </w:t>
            </w:r>
          </w:p>
        </w:tc>
        <w:tc>
          <w:tcPr>
            <w:tcW w:w="1979" w:type="dxa"/>
          </w:tcPr>
          <w:p w:rsidR="00315D8F" w:rsidRDefault="00315D8F" w:rsidP="00315D8F">
            <w:pPr>
              <w:jc w:val="center"/>
              <w:rPr>
                <w:rFonts w:ascii="Times New Roman" w:hAnsi="Times New Roman"/>
                <w:sz w:val="28"/>
                <w:szCs w:val="28"/>
              </w:rPr>
            </w:pPr>
            <w:r>
              <w:rPr>
                <w:rFonts w:ascii="Times New Roman" w:hAnsi="Times New Roman"/>
                <w:sz w:val="28"/>
                <w:szCs w:val="28"/>
              </w:rPr>
              <w:t>1</w:t>
            </w:r>
          </w:p>
        </w:tc>
      </w:tr>
      <w:tr w:rsidR="00315D8F" w:rsidTr="00315D8F">
        <w:tc>
          <w:tcPr>
            <w:tcW w:w="988" w:type="dxa"/>
          </w:tcPr>
          <w:p w:rsidR="00315D8F" w:rsidRDefault="00315D8F" w:rsidP="00315D8F">
            <w:pPr>
              <w:jc w:val="center"/>
              <w:rPr>
                <w:rFonts w:ascii="Times New Roman" w:hAnsi="Times New Roman"/>
                <w:sz w:val="28"/>
                <w:szCs w:val="28"/>
              </w:rPr>
            </w:pPr>
            <w:r>
              <w:rPr>
                <w:rFonts w:ascii="Times New Roman" w:hAnsi="Times New Roman"/>
                <w:sz w:val="28"/>
                <w:szCs w:val="28"/>
              </w:rPr>
              <w:t>18</w:t>
            </w:r>
          </w:p>
        </w:tc>
        <w:tc>
          <w:tcPr>
            <w:tcW w:w="6378" w:type="dxa"/>
          </w:tcPr>
          <w:p w:rsidR="00315D8F" w:rsidRPr="001428AD" w:rsidRDefault="00315D8F" w:rsidP="00315D8F">
            <w:pPr>
              <w:spacing w:line="240" w:lineRule="auto"/>
              <w:contextualSpacing/>
              <w:rPr>
                <w:rFonts w:ascii="Times New Roman" w:hAnsi="Times New Roman"/>
                <w:sz w:val="24"/>
                <w:szCs w:val="24"/>
              </w:rPr>
            </w:pPr>
            <w:r w:rsidRPr="001428AD">
              <w:rPr>
                <w:rFonts w:ascii="Times New Roman" w:hAnsi="Times New Roman"/>
                <w:sz w:val="24"/>
                <w:szCs w:val="24"/>
              </w:rPr>
              <w:t xml:space="preserve">Килти вулав урокĕ. А.Трофимов «Çыруллǎ кĕпе» </w:t>
            </w:r>
          </w:p>
        </w:tc>
        <w:tc>
          <w:tcPr>
            <w:tcW w:w="1979" w:type="dxa"/>
          </w:tcPr>
          <w:p w:rsidR="00315D8F" w:rsidRDefault="00315D8F" w:rsidP="00315D8F">
            <w:pPr>
              <w:jc w:val="center"/>
              <w:rPr>
                <w:rFonts w:ascii="Times New Roman" w:hAnsi="Times New Roman"/>
                <w:sz w:val="28"/>
                <w:szCs w:val="28"/>
              </w:rPr>
            </w:pPr>
            <w:r>
              <w:rPr>
                <w:rFonts w:ascii="Times New Roman" w:hAnsi="Times New Roman"/>
                <w:sz w:val="28"/>
                <w:szCs w:val="28"/>
              </w:rPr>
              <w:t>1</w:t>
            </w:r>
          </w:p>
        </w:tc>
      </w:tr>
      <w:tr w:rsidR="00315D8F" w:rsidTr="00315D8F">
        <w:tc>
          <w:tcPr>
            <w:tcW w:w="988" w:type="dxa"/>
          </w:tcPr>
          <w:p w:rsidR="00315D8F" w:rsidRDefault="00315D8F" w:rsidP="00315D8F">
            <w:pPr>
              <w:jc w:val="center"/>
              <w:rPr>
                <w:rFonts w:ascii="Times New Roman" w:hAnsi="Times New Roman"/>
                <w:sz w:val="28"/>
                <w:szCs w:val="28"/>
              </w:rPr>
            </w:pPr>
            <w:r>
              <w:rPr>
                <w:rFonts w:ascii="Times New Roman" w:hAnsi="Times New Roman"/>
                <w:sz w:val="28"/>
                <w:szCs w:val="28"/>
              </w:rPr>
              <w:t>19</w:t>
            </w:r>
          </w:p>
        </w:tc>
        <w:tc>
          <w:tcPr>
            <w:tcW w:w="6378" w:type="dxa"/>
          </w:tcPr>
          <w:p w:rsidR="00315D8F" w:rsidRPr="001428AD" w:rsidRDefault="00315D8F" w:rsidP="00315D8F">
            <w:pPr>
              <w:spacing w:line="240" w:lineRule="auto"/>
              <w:contextualSpacing/>
              <w:rPr>
                <w:rFonts w:ascii="Times New Roman" w:hAnsi="Times New Roman"/>
                <w:sz w:val="24"/>
                <w:szCs w:val="24"/>
              </w:rPr>
            </w:pPr>
            <w:r w:rsidRPr="001428AD">
              <w:rPr>
                <w:rFonts w:ascii="Times New Roman" w:hAnsi="Times New Roman"/>
                <w:sz w:val="24"/>
                <w:szCs w:val="24"/>
              </w:rPr>
              <w:t xml:space="preserve">«Ырǎ ǎс – ырǎ ĕç çуратать» сочинени </w:t>
            </w:r>
          </w:p>
        </w:tc>
        <w:tc>
          <w:tcPr>
            <w:tcW w:w="1979" w:type="dxa"/>
          </w:tcPr>
          <w:p w:rsidR="00315D8F" w:rsidRDefault="00315D8F" w:rsidP="00315D8F">
            <w:pPr>
              <w:jc w:val="center"/>
              <w:rPr>
                <w:rFonts w:ascii="Times New Roman" w:hAnsi="Times New Roman"/>
                <w:sz w:val="28"/>
                <w:szCs w:val="28"/>
              </w:rPr>
            </w:pPr>
            <w:r>
              <w:rPr>
                <w:rFonts w:ascii="Times New Roman" w:hAnsi="Times New Roman"/>
                <w:sz w:val="28"/>
                <w:szCs w:val="28"/>
              </w:rPr>
              <w:t>1</w:t>
            </w:r>
          </w:p>
        </w:tc>
      </w:tr>
      <w:tr w:rsidR="00315D8F" w:rsidTr="00315D8F">
        <w:tc>
          <w:tcPr>
            <w:tcW w:w="988" w:type="dxa"/>
          </w:tcPr>
          <w:p w:rsidR="00315D8F" w:rsidRDefault="00315D8F" w:rsidP="00315D8F">
            <w:pPr>
              <w:jc w:val="center"/>
              <w:rPr>
                <w:rFonts w:ascii="Times New Roman" w:hAnsi="Times New Roman"/>
                <w:sz w:val="28"/>
                <w:szCs w:val="28"/>
              </w:rPr>
            </w:pPr>
            <w:r>
              <w:rPr>
                <w:rFonts w:ascii="Times New Roman" w:hAnsi="Times New Roman"/>
                <w:sz w:val="28"/>
                <w:szCs w:val="28"/>
              </w:rPr>
              <w:t>20</w:t>
            </w:r>
          </w:p>
        </w:tc>
        <w:tc>
          <w:tcPr>
            <w:tcW w:w="6378" w:type="dxa"/>
          </w:tcPr>
          <w:p w:rsidR="00315D8F" w:rsidRDefault="00315D8F" w:rsidP="00315D8F">
            <w:pPr>
              <w:tabs>
                <w:tab w:val="left" w:pos="285"/>
              </w:tabs>
              <w:rPr>
                <w:rFonts w:ascii="Times New Roman" w:hAnsi="Times New Roman"/>
                <w:sz w:val="28"/>
                <w:szCs w:val="28"/>
              </w:rPr>
            </w:pPr>
            <w:r w:rsidRPr="001428AD">
              <w:rPr>
                <w:rFonts w:ascii="Times New Roman" w:hAnsi="Times New Roman"/>
                <w:sz w:val="24"/>
                <w:szCs w:val="24"/>
              </w:rPr>
              <w:t>Лидия Саринен «Кукамай» хайлавĕ</w:t>
            </w:r>
          </w:p>
        </w:tc>
        <w:tc>
          <w:tcPr>
            <w:tcW w:w="1979" w:type="dxa"/>
          </w:tcPr>
          <w:p w:rsidR="00315D8F" w:rsidRDefault="00315D8F" w:rsidP="00315D8F">
            <w:pPr>
              <w:jc w:val="center"/>
              <w:rPr>
                <w:rFonts w:ascii="Times New Roman" w:hAnsi="Times New Roman"/>
                <w:sz w:val="28"/>
                <w:szCs w:val="28"/>
              </w:rPr>
            </w:pPr>
            <w:r>
              <w:rPr>
                <w:rFonts w:ascii="Times New Roman" w:hAnsi="Times New Roman"/>
                <w:sz w:val="28"/>
                <w:szCs w:val="28"/>
              </w:rPr>
              <w:t>1</w:t>
            </w:r>
          </w:p>
        </w:tc>
      </w:tr>
      <w:tr w:rsidR="00315D8F" w:rsidTr="00315D8F">
        <w:tc>
          <w:tcPr>
            <w:tcW w:w="988" w:type="dxa"/>
          </w:tcPr>
          <w:p w:rsidR="00315D8F" w:rsidRDefault="00315D8F" w:rsidP="00315D8F">
            <w:pPr>
              <w:jc w:val="center"/>
              <w:rPr>
                <w:rFonts w:ascii="Times New Roman" w:hAnsi="Times New Roman"/>
                <w:sz w:val="28"/>
                <w:szCs w:val="28"/>
              </w:rPr>
            </w:pPr>
            <w:r>
              <w:rPr>
                <w:rFonts w:ascii="Times New Roman" w:hAnsi="Times New Roman"/>
                <w:sz w:val="28"/>
                <w:szCs w:val="28"/>
              </w:rPr>
              <w:t>21</w:t>
            </w:r>
          </w:p>
        </w:tc>
        <w:tc>
          <w:tcPr>
            <w:tcW w:w="6378" w:type="dxa"/>
          </w:tcPr>
          <w:p w:rsidR="00315D8F" w:rsidRDefault="00315D8F" w:rsidP="00315D8F">
            <w:pPr>
              <w:rPr>
                <w:rFonts w:ascii="Times New Roman" w:hAnsi="Times New Roman"/>
                <w:sz w:val="28"/>
                <w:szCs w:val="28"/>
              </w:rPr>
            </w:pPr>
            <w:r w:rsidRPr="001428AD">
              <w:rPr>
                <w:rFonts w:ascii="Times New Roman" w:hAnsi="Times New Roman"/>
                <w:sz w:val="24"/>
                <w:szCs w:val="24"/>
              </w:rPr>
              <w:t>Лидия Саринен «Кукамай» хайлавĕ</w:t>
            </w:r>
          </w:p>
        </w:tc>
        <w:tc>
          <w:tcPr>
            <w:tcW w:w="1979" w:type="dxa"/>
          </w:tcPr>
          <w:p w:rsidR="00315D8F" w:rsidRDefault="00315D8F" w:rsidP="00315D8F">
            <w:pPr>
              <w:jc w:val="center"/>
              <w:rPr>
                <w:rFonts w:ascii="Times New Roman" w:hAnsi="Times New Roman"/>
                <w:sz w:val="28"/>
                <w:szCs w:val="28"/>
              </w:rPr>
            </w:pPr>
            <w:r>
              <w:rPr>
                <w:rFonts w:ascii="Times New Roman" w:hAnsi="Times New Roman"/>
                <w:sz w:val="28"/>
                <w:szCs w:val="28"/>
              </w:rPr>
              <w:t>1</w:t>
            </w:r>
          </w:p>
        </w:tc>
      </w:tr>
      <w:tr w:rsidR="00315D8F" w:rsidTr="00315D8F">
        <w:tc>
          <w:tcPr>
            <w:tcW w:w="988" w:type="dxa"/>
          </w:tcPr>
          <w:p w:rsidR="00315D8F" w:rsidRDefault="00315D8F" w:rsidP="00315D8F">
            <w:pPr>
              <w:jc w:val="center"/>
              <w:rPr>
                <w:rFonts w:ascii="Times New Roman" w:hAnsi="Times New Roman"/>
                <w:sz w:val="28"/>
                <w:szCs w:val="28"/>
              </w:rPr>
            </w:pPr>
            <w:r>
              <w:rPr>
                <w:rFonts w:ascii="Times New Roman" w:hAnsi="Times New Roman"/>
                <w:sz w:val="28"/>
                <w:szCs w:val="28"/>
              </w:rPr>
              <w:t>22</w:t>
            </w:r>
          </w:p>
        </w:tc>
        <w:tc>
          <w:tcPr>
            <w:tcW w:w="6378" w:type="dxa"/>
          </w:tcPr>
          <w:p w:rsidR="00315D8F" w:rsidRDefault="00315D8F" w:rsidP="00315D8F">
            <w:pPr>
              <w:rPr>
                <w:rFonts w:ascii="Times New Roman" w:hAnsi="Times New Roman"/>
                <w:sz w:val="28"/>
                <w:szCs w:val="28"/>
              </w:rPr>
            </w:pPr>
            <w:r w:rsidRPr="001428AD">
              <w:rPr>
                <w:rFonts w:ascii="Times New Roman" w:hAnsi="Times New Roman"/>
                <w:sz w:val="24"/>
                <w:szCs w:val="24"/>
              </w:rPr>
              <w:t xml:space="preserve">В. </w:t>
            </w:r>
            <w:r w:rsidR="00E76677">
              <w:rPr>
                <w:rFonts w:ascii="Times New Roman" w:hAnsi="Times New Roman"/>
                <w:sz w:val="24"/>
                <w:szCs w:val="24"/>
              </w:rPr>
              <w:t>Элпи «Илемлĕхе курма пÿрнĕ ача»</w:t>
            </w:r>
            <w:r w:rsidRPr="001428AD">
              <w:rPr>
                <w:rFonts w:ascii="Times New Roman" w:hAnsi="Times New Roman"/>
                <w:sz w:val="24"/>
                <w:szCs w:val="24"/>
              </w:rPr>
              <w:t xml:space="preserve"> калав</w:t>
            </w:r>
          </w:p>
        </w:tc>
        <w:tc>
          <w:tcPr>
            <w:tcW w:w="1979" w:type="dxa"/>
          </w:tcPr>
          <w:p w:rsidR="00315D8F" w:rsidRDefault="00315D8F" w:rsidP="00315D8F">
            <w:pPr>
              <w:jc w:val="center"/>
              <w:rPr>
                <w:rFonts w:ascii="Times New Roman" w:hAnsi="Times New Roman"/>
                <w:sz w:val="28"/>
                <w:szCs w:val="28"/>
              </w:rPr>
            </w:pPr>
            <w:r>
              <w:rPr>
                <w:rFonts w:ascii="Times New Roman" w:hAnsi="Times New Roman"/>
                <w:sz w:val="28"/>
                <w:szCs w:val="28"/>
              </w:rPr>
              <w:t>1</w:t>
            </w:r>
          </w:p>
        </w:tc>
      </w:tr>
      <w:tr w:rsidR="00315D8F" w:rsidTr="00315D8F">
        <w:tc>
          <w:tcPr>
            <w:tcW w:w="988" w:type="dxa"/>
          </w:tcPr>
          <w:p w:rsidR="00315D8F" w:rsidRDefault="00315D8F" w:rsidP="00315D8F">
            <w:pPr>
              <w:jc w:val="center"/>
              <w:rPr>
                <w:rFonts w:ascii="Times New Roman" w:hAnsi="Times New Roman"/>
                <w:sz w:val="28"/>
                <w:szCs w:val="28"/>
              </w:rPr>
            </w:pPr>
            <w:r>
              <w:rPr>
                <w:rFonts w:ascii="Times New Roman" w:hAnsi="Times New Roman"/>
                <w:sz w:val="28"/>
                <w:szCs w:val="28"/>
              </w:rPr>
              <w:t>23</w:t>
            </w:r>
          </w:p>
        </w:tc>
        <w:tc>
          <w:tcPr>
            <w:tcW w:w="6378" w:type="dxa"/>
          </w:tcPr>
          <w:p w:rsidR="00315D8F" w:rsidRDefault="00315D8F" w:rsidP="00315D8F">
            <w:pPr>
              <w:rPr>
                <w:rFonts w:ascii="Times New Roman" w:hAnsi="Times New Roman"/>
                <w:sz w:val="28"/>
                <w:szCs w:val="28"/>
              </w:rPr>
            </w:pPr>
            <w:r w:rsidRPr="001428AD">
              <w:rPr>
                <w:rFonts w:ascii="Times New Roman" w:hAnsi="Times New Roman"/>
                <w:sz w:val="24"/>
                <w:szCs w:val="24"/>
              </w:rPr>
              <w:t xml:space="preserve">В. </w:t>
            </w:r>
            <w:r w:rsidR="00E76677">
              <w:rPr>
                <w:rFonts w:ascii="Times New Roman" w:hAnsi="Times New Roman"/>
                <w:sz w:val="24"/>
                <w:szCs w:val="24"/>
              </w:rPr>
              <w:t>Элпи «Илемлĕхе курма пÿрнĕ ача»</w:t>
            </w:r>
            <w:r w:rsidRPr="001428AD">
              <w:rPr>
                <w:rFonts w:ascii="Times New Roman" w:hAnsi="Times New Roman"/>
                <w:sz w:val="24"/>
                <w:szCs w:val="24"/>
              </w:rPr>
              <w:t xml:space="preserve"> калав</w:t>
            </w:r>
          </w:p>
        </w:tc>
        <w:tc>
          <w:tcPr>
            <w:tcW w:w="1979" w:type="dxa"/>
          </w:tcPr>
          <w:p w:rsidR="00315D8F" w:rsidRDefault="00315D8F" w:rsidP="00315D8F">
            <w:pPr>
              <w:jc w:val="center"/>
              <w:rPr>
                <w:rFonts w:ascii="Times New Roman" w:hAnsi="Times New Roman"/>
                <w:sz w:val="28"/>
                <w:szCs w:val="28"/>
              </w:rPr>
            </w:pPr>
            <w:r>
              <w:rPr>
                <w:rFonts w:ascii="Times New Roman" w:hAnsi="Times New Roman"/>
                <w:sz w:val="28"/>
                <w:szCs w:val="28"/>
              </w:rPr>
              <w:t>1</w:t>
            </w:r>
          </w:p>
        </w:tc>
      </w:tr>
      <w:tr w:rsidR="00315D8F" w:rsidTr="00315D8F">
        <w:tc>
          <w:tcPr>
            <w:tcW w:w="988" w:type="dxa"/>
          </w:tcPr>
          <w:p w:rsidR="00315D8F" w:rsidRDefault="00315D8F" w:rsidP="00315D8F">
            <w:pPr>
              <w:jc w:val="center"/>
              <w:rPr>
                <w:rFonts w:ascii="Times New Roman" w:hAnsi="Times New Roman"/>
                <w:sz w:val="28"/>
                <w:szCs w:val="28"/>
              </w:rPr>
            </w:pPr>
            <w:r>
              <w:rPr>
                <w:rFonts w:ascii="Times New Roman" w:hAnsi="Times New Roman"/>
                <w:sz w:val="28"/>
                <w:szCs w:val="28"/>
              </w:rPr>
              <w:t>24</w:t>
            </w:r>
          </w:p>
        </w:tc>
        <w:tc>
          <w:tcPr>
            <w:tcW w:w="6378" w:type="dxa"/>
          </w:tcPr>
          <w:p w:rsidR="00315D8F" w:rsidRPr="001428AD" w:rsidRDefault="00315D8F" w:rsidP="00315D8F">
            <w:pPr>
              <w:spacing w:line="240" w:lineRule="auto"/>
              <w:contextualSpacing/>
              <w:rPr>
                <w:rFonts w:ascii="Times New Roman" w:hAnsi="Times New Roman"/>
                <w:sz w:val="24"/>
                <w:szCs w:val="24"/>
              </w:rPr>
            </w:pPr>
            <w:r w:rsidRPr="001428AD">
              <w:rPr>
                <w:rFonts w:ascii="Times New Roman" w:hAnsi="Times New Roman"/>
                <w:sz w:val="24"/>
                <w:szCs w:val="24"/>
              </w:rPr>
              <w:t xml:space="preserve">Килти вулав урокĕ. Елен Нарпи «Тивĕç» калав </w:t>
            </w:r>
          </w:p>
        </w:tc>
        <w:tc>
          <w:tcPr>
            <w:tcW w:w="1979" w:type="dxa"/>
          </w:tcPr>
          <w:p w:rsidR="00315D8F" w:rsidRDefault="00315D8F" w:rsidP="00315D8F">
            <w:pPr>
              <w:jc w:val="center"/>
              <w:rPr>
                <w:rFonts w:ascii="Times New Roman" w:hAnsi="Times New Roman"/>
                <w:sz w:val="28"/>
                <w:szCs w:val="28"/>
              </w:rPr>
            </w:pPr>
            <w:r>
              <w:rPr>
                <w:rFonts w:ascii="Times New Roman" w:hAnsi="Times New Roman"/>
                <w:sz w:val="28"/>
                <w:szCs w:val="28"/>
              </w:rPr>
              <w:t>1</w:t>
            </w:r>
          </w:p>
        </w:tc>
      </w:tr>
      <w:tr w:rsidR="00315D8F" w:rsidTr="00315D8F">
        <w:tc>
          <w:tcPr>
            <w:tcW w:w="988" w:type="dxa"/>
          </w:tcPr>
          <w:p w:rsidR="00315D8F" w:rsidRDefault="00315D8F" w:rsidP="00315D8F">
            <w:pPr>
              <w:jc w:val="center"/>
              <w:rPr>
                <w:rFonts w:ascii="Times New Roman" w:hAnsi="Times New Roman"/>
                <w:sz w:val="28"/>
                <w:szCs w:val="28"/>
              </w:rPr>
            </w:pPr>
            <w:r>
              <w:rPr>
                <w:rFonts w:ascii="Times New Roman" w:hAnsi="Times New Roman"/>
                <w:sz w:val="28"/>
                <w:szCs w:val="28"/>
              </w:rPr>
              <w:t>25</w:t>
            </w:r>
          </w:p>
        </w:tc>
        <w:tc>
          <w:tcPr>
            <w:tcW w:w="6378" w:type="dxa"/>
          </w:tcPr>
          <w:p w:rsidR="00315D8F" w:rsidRPr="001428AD" w:rsidRDefault="00E76677" w:rsidP="00315D8F">
            <w:pPr>
              <w:spacing w:line="240" w:lineRule="auto"/>
              <w:contextualSpacing/>
              <w:rPr>
                <w:rFonts w:ascii="Times New Roman" w:hAnsi="Times New Roman"/>
                <w:sz w:val="24"/>
                <w:szCs w:val="24"/>
              </w:rPr>
            </w:pPr>
            <w:r>
              <w:rPr>
                <w:rFonts w:ascii="Times New Roman" w:hAnsi="Times New Roman"/>
                <w:sz w:val="24"/>
                <w:szCs w:val="24"/>
              </w:rPr>
              <w:t>«Манǎн юратнǎ кукамай»</w:t>
            </w:r>
            <w:r w:rsidR="00315D8F" w:rsidRPr="001428AD">
              <w:rPr>
                <w:rFonts w:ascii="Times New Roman" w:hAnsi="Times New Roman"/>
                <w:sz w:val="24"/>
                <w:szCs w:val="24"/>
              </w:rPr>
              <w:t xml:space="preserve"> сочинени</w:t>
            </w:r>
          </w:p>
        </w:tc>
        <w:tc>
          <w:tcPr>
            <w:tcW w:w="1979" w:type="dxa"/>
          </w:tcPr>
          <w:p w:rsidR="00315D8F" w:rsidRDefault="00315D8F" w:rsidP="00315D8F">
            <w:pPr>
              <w:jc w:val="center"/>
              <w:rPr>
                <w:rFonts w:ascii="Times New Roman" w:hAnsi="Times New Roman"/>
                <w:sz w:val="28"/>
                <w:szCs w:val="28"/>
              </w:rPr>
            </w:pPr>
            <w:r>
              <w:rPr>
                <w:rFonts w:ascii="Times New Roman" w:hAnsi="Times New Roman"/>
                <w:sz w:val="28"/>
                <w:szCs w:val="28"/>
              </w:rPr>
              <w:t>1</w:t>
            </w:r>
          </w:p>
        </w:tc>
      </w:tr>
      <w:tr w:rsidR="00315D8F" w:rsidTr="00315D8F">
        <w:tc>
          <w:tcPr>
            <w:tcW w:w="988" w:type="dxa"/>
          </w:tcPr>
          <w:p w:rsidR="00315D8F" w:rsidRDefault="00315D8F" w:rsidP="00315D8F">
            <w:pPr>
              <w:jc w:val="center"/>
              <w:rPr>
                <w:rFonts w:ascii="Times New Roman" w:hAnsi="Times New Roman"/>
                <w:sz w:val="28"/>
                <w:szCs w:val="28"/>
              </w:rPr>
            </w:pPr>
            <w:r>
              <w:rPr>
                <w:rFonts w:ascii="Times New Roman" w:hAnsi="Times New Roman"/>
                <w:sz w:val="28"/>
                <w:szCs w:val="28"/>
              </w:rPr>
              <w:t>26</w:t>
            </w:r>
          </w:p>
        </w:tc>
        <w:tc>
          <w:tcPr>
            <w:tcW w:w="6378" w:type="dxa"/>
          </w:tcPr>
          <w:p w:rsidR="00315D8F" w:rsidRPr="001428AD" w:rsidRDefault="00315D8F" w:rsidP="00315D8F">
            <w:pPr>
              <w:spacing w:line="240" w:lineRule="auto"/>
              <w:contextualSpacing/>
              <w:rPr>
                <w:rFonts w:ascii="Times New Roman" w:hAnsi="Times New Roman"/>
                <w:sz w:val="24"/>
                <w:szCs w:val="24"/>
              </w:rPr>
            </w:pPr>
            <w:r w:rsidRPr="001428AD">
              <w:rPr>
                <w:rFonts w:ascii="Times New Roman" w:hAnsi="Times New Roman"/>
                <w:sz w:val="24"/>
                <w:szCs w:val="24"/>
              </w:rPr>
              <w:t xml:space="preserve">В.Туркайǎн «Ниме» сǎвви </w:t>
            </w:r>
          </w:p>
        </w:tc>
        <w:tc>
          <w:tcPr>
            <w:tcW w:w="1979" w:type="dxa"/>
          </w:tcPr>
          <w:p w:rsidR="00315D8F" w:rsidRDefault="00315D8F" w:rsidP="00315D8F">
            <w:pPr>
              <w:jc w:val="center"/>
              <w:rPr>
                <w:rFonts w:ascii="Times New Roman" w:hAnsi="Times New Roman"/>
                <w:sz w:val="28"/>
                <w:szCs w:val="28"/>
              </w:rPr>
            </w:pPr>
            <w:r>
              <w:rPr>
                <w:rFonts w:ascii="Times New Roman" w:hAnsi="Times New Roman"/>
                <w:sz w:val="28"/>
                <w:szCs w:val="28"/>
              </w:rPr>
              <w:t>1</w:t>
            </w:r>
          </w:p>
        </w:tc>
      </w:tr>
      <w:tr w:rsidR="00315D8F" w:rsidTr="00315D8F">
        <w:tc>
          <w:tcPr>
            <w:tcW w:w="988" w:type="dxa"/>
          </w:tcPr>
          <w:p w:rsidR="00315D8F" w:rsidRDefault="00315D8F" w:rsidP="00315D8F">
            <w:pPr>
              <w:jc w:val="center"/>
              <w:rPr>
                <w:rFonts w:ascii="Times New Roman" w:hAnsi="Times New Roman"/>
                <w:sz w:val="28"/>
                <w:szCs w:val="28"/>
              </w:rPr>
            </w:pPr>
            <w:r>
              <w:rPr>
                <w:rFonts w:ascii="Times New Roman" w:hAnsi="Times New Roman"/>
                <w:sz w:val="28"/>
                <w:szCs w:val="28"/>
              </w:rPr>
              <w:t>27</w:t>
            </w:r>
          </w:p>
        </w:tc>
        <w:tc>
          <w:tcPr>
            <w:tcW w:w="6378" w:type="dxa"/>
          </w:tcPr>
          <w:p w:rsidR="00315D8F" w:rsidRPr="001428AD" w:rsidRDefault="00315D8F" w:rsidP="00315D8F">
            <w:pPr>
              <w:spacing w:line="240" w:lineRule="auto"/>
              <w:contextualSpacing/>
              <w:rPr>
                <w:rFonts w:ascii="Times New Roman" w:hAnsi="Times New Roman"/>
                <w:sz w:val="24"/>
                <w:szCs w:val="24"/>
              </w:rPr>
            </w:pPr>
            <w:r w:rsidRPr="001428AD">
              <w:rPr>
                <w:rFonts w:ascii="Times New Roman" w:hAnsi="Times New Roman"/>
                <w:sz w:val="24"/>
                <w:szCs w:val="24"/>
              </w:rPr>
              <w:t xml:space="preserve">В.Давыдов – Анатри «Кĕтмен инкек» </w:t>
            </w:r>
          </w:p>
        </w:tc>
        <w:tc>
          <w:tcPr>
            <w:tcW w:w="1979" w:type="dxa"/>
          </w:tcPr>
          <w:p w:rsidR="00315D8F" w:rsidRDefault="00315D8F" w:rsidP="00315D8F">
            <w:pPr>
              <w:jc w:val="center"/>
              <w:rPr>
                <w:rFonts w:ascii="Times New Roman" w:hAnsi="Times New Roman"/>
                <w:sz w:val="28"/>
                <w:szCs w:val="28"/>
              </w:rPr>
            </w:pPr>
            <w:r>
              <w:rPr>
                <w:rFonts w:ascii="Times New Roman" w:hAnsi="Times New Roman"/>
                <w:sz w:val="28"/>
                <w:szCs w:val="28"/>
              </w:rPr>
              <w:t>1</w:t>
            </w:r>
          </w:p>
        </w:tc>
      </w:tr>
      <w:tr w:rsidR="00315D8F" w:rsidTr="00315D8F">
        <w:tc>
          <w:tcPr>
            <w:tcW w:w="988" w:type="dxa"/>
          </w:tcPr>
          <w:p w:rsidR="00315D8F" w:rsidRDefault="00315D8F" w:rsidP="00315D8F">
            <w:pPr>
              <w:jc w:val="center"/>
              <w:rPr>
                <w:rFonts w:ascii="Times New Roman" w:hAnsi="Times New Roman"/>
                <w:sz w:val="28"/>
                <w:szCs w:val="28"/>
              </w:rPr>
            </w:pPr>
            <w:r>
              <w:rPr>
                <w:rFonts w:ascii="Times New Roman" w:hAnsi="Times New Roman"/>
                <w:sz w:val="28"/>
                <w:szCs w:val="28"/>
              </w:rPr>
              <w:t>28</w:t>
            </w:r>
          </w:p>
        </w:tc>
        <w:tc>
          <w:tcPr>
            <w:tcW w:w="6378" w:type="dxa"/>
          </w:tcPr>
          <w:p w:rsidR="00315D8F" w:rsidRDefault="00315D8F" w:rsidP="00315D8F">
            <w:pPr>
              <w:rPr>
                <w:rFonts w:ascii="Times New Roman" w:hAnsi="Times New Roman"/>
                <w:sz w:val="28"/>
                <w:szCs w:val="28"/>
              </w:rPr>
            </w:pPr>
            <w:r w:rsidRPr="001428AD">
              <w:rPr>
                <w:rFonts w:ascii="Times New Roman" w:hAnsi="Times New Roman"/>
                <w:sz w:val="24"/>
                <w:szCs w:val="24"/>
              </w:rPr>
              <w:t>В.Элпи «Аппапа пĕрле» калав</w:t>
            </w:r>
          </w:p>
        </w:tc>
        <w:tc>
          <w:tcPr>
            <w:tcW w:w="1979" w:type="dxa"/>
          </w:tcPr>
          <w:p w:rsidR="00315D8F" w:rsidRDefault="00315D8F" w:rsidP="00315D8F">
            <w:pPr>
              <w:jc w:val="center"/>
              <w:rPr>
                <w:rFonts w:ascii="Times New Roman" w:hAnsi="Times New Roman"/>
                <w:sz w:val="28"/>
                <w:szCs w:val="28"/>
              </w:rPr>
            </w:pPr>
            <w:r>
              <w:rPr>
                <w:rFonts w:ascii="Times New Roman" w:hAnsi="Times New Roman"/>
                <w:sz w:val="28"/>
                <w:szCs w:val="28"/>
              </w:rPr>
              <w:t>1</w:t>
            </w:r>
          </w:p>
        </w:tc>
      </w:tr>
      <w:tr w:rsidR="00315D8F" w:rsidTr="00315D8F">
        <w:tc>
          <w:tcPr>
            <w:tcW w:w="988" w:type="dxa"/>
          </w:tcPr>
          <w:p w:rsidR="00315D8F" w:rsidRDefault="00315D8F" w:rsidP="00315D8F">
            <w:pPr>
              <w:jc w:val="center"/>
              <w:rPr>
                <w:rFonts w:ascii="Times New Roman" w:hAnsi="Times New Roman"/>
                <w:sz w:val="28"/>
                <w:szCs w:val="28"/>
              </w:rPr>
            </w:pPr>
            <w:r>
              <w:rPr>
                <w:rFonts w:ascii="Times New Roman" w:hAnsi="Times New Roman"/>
                <w:sz w:val="28"/>
                <w:szCs w:val="28"/>
              </w:rPr>
              <w:t>29</w:t>
            </w:r>
          </w:p>
        </w:tc>
        <w:tc>
          <w:tcPr>
            <w:tcW w:w="6378" w:type="dxa"/>
          </w:tcPr>
          <w:p w:rsidR="00315D8F" w:rsidRDefault="00315D8F" w:rsidP="00315D8F">
            <w:pPr>
              <w:rPr>
                <w:rFonts w:ascii="Times New Roman" w:hAnsi="Times New Roman"/>
                <w:sz w:val="28"/>
                <w:szCs w:val="28"/>
              </w:rPr>
            </w:pPr>
            <w:r w:rsidRPr="001428AD">
              <w:rPr>
                <w:rFonts w:ascii="Times New Roman" w:hAnsi="Times New Roman"/>
                <w:sz w:val="24"/>
                <w:szCs w:val="24"/>
              </w:rPr>
              <w:t>В.Элпи «Аппапа пĕрле» калав</w:t>
            </w:r>
          </w:p>
        </w:tc>
        <w:tc>
          <w:tcPr>
            <w:tcW w:w="1979" w:type="dxa"/>
          </w:tcPr>
          <w:p w:rsidR="00315D8F" w:rsidRDefault="00315D8F" w:rsidP="00315D8F">
            <w:pPr>
              <w:jc w:val="center"/>
              <w:rPr>
                <w:rFonts w:ascii="Times New Roman" w:hAnsi="Times New Roman"/>
                <w:sz w:val="28"/>
                <w:szCs w:val="28"/>
              </w:rPr>
            </w:pPr>
            <w:r>
              <w:rPr>
                <w:rFonts w:ascii="Times New Roman" w:hAnsi="Times New Roman"/>
                <w:sz w:val="28"/>
                <w:szCs w:val="28"/>
              </w:rPr>
              <w:t>1</w:t>
            </w:r>
          </w:p>
        </w:tc>
      </w:tr>
      <w:tr w:rsidR="00315D8F" w:rsidTr="00315D8F">
        <w:tc>
          <w:tcPr>
            <w:tcW w:w="988" w:type="dxa"/>
          </w:tcPr>
          <w:p w:rsidR="00315D8F" w:rsidRDefault="00315D8F" w:rsidP="00315D8F">
            <w:pPr>
              <w:jc w:val="center"/>
              <w:rPr>
                <w:rFonts w:ascii="Times New Roman" w:hAnsi="Times New Roman"/>
                <w:sz w:val="28"/>
                <w:szCs w:val="28"/>
              </w:rPr>
            </w:pPr>
            <w:r>
              <w:rPr>
                <w:rFonts w:ascii="Times New Roman" w:hAnsi="Times New Roman"/>
                <w:sz w:val="28"/>
                <w:szCs w:val="28"/>
              </w:rPr>
              <w:t>30</w:t>
            </w:r>
          </w:p>
        </w:tc>
        <w:tc>
          <w:tcPr>
            <w:tcW w:w="6378" w:type="dxa"/>
          </w:tcPr>
          <w:p w:rsidR="00315D8F" w:rsidRPr="001428AD" w:rsidRDefault="00315D8F" w:rsidP="00315D8F">
            <w:pPr>
              <w:spacing w:line="240" w:lineRule="auto"/>
              <w:contextualSpacing/>
              <w:rPr>
                <w:rFonts w:ascii="Times New Roman" w:hAnsi="Times New Roman"/>
                <w:sz w:val="24"/>
                <w:szCs w:val="24"/>
              </w:rPr>
            </w:pPr>
            <w:r w:rsidRPr="001428AD">
              <w:rPr>
                <w:rFonts w:ascii="Times New Roman" w:hAnsi="Times New Roman"/>
                <w:sz w:val="24"/>
                <w:szCs w:val="24"/>
              </w:rPr>
              <w:t xml:space="preserve">Хайлав тытǎмĕ. Сочинени çырма хатĕрлени </w:t>
            </w:r>
          </w:p>
        </w:tc>
        <w:tc>
          <w:tcPr>
            <w:tcW w:w="1979" w:type="dxa"/>
          </w:tcPr>
          <w:p w:rsidR="00315D8F" w:rsidRDefault="00315D8F" w:rsidP="00315D8F">
            <w:pPr>
              <w:jc w:val="center"/>
              <w:rPr>
                <w:rFonts w:ascii="Times New Roman" w:hAnsi="Times New Roman"/>
                <w:sz w:val="28"/>
                <w:szCs w:val="28"/>
              </w:rPr>
            </w:pPr>
            <w:r>
              <w:rPr>
                <w:rFonts w:ascii="Times New Roman" w:hAnsi="Times New Roman"/>
                <w:sz w:val="28"/>
                <w:szCs w:val="28"/>
              </w:rPr>
              <w:t>1</w:t>
            </w:r>
          </w:p>
        </w:tc>
      </w:tr>
      <w:tr w:rsidR="00315D8F" w:rsidTr="00315D8F">
        <w:tc>
          <w:tcPr>
            <w:tcW w:w="988" w:type="dxa"/>
          </w:tcPr>
          <w:p w:rsidR="00315D8F" w:rsidRDefault="00315D8F" w:rsidP="00315D8F">
            <w:pPr>
              <w:jc w:val="center"/>
              <w:rPr>
                <w:rFonts w:ascii="Times New Roman" w:hAnsi="Times New Roman"/>
                <w:sz w:val="28"/>
                <w:szCs w:val="28"/>
              </w:rPr>
            </w:pPr>
            <w:r>
              <w:rPr>
                <w:rFonts w:ascii="Times New Roman" w:hAnsi="Times New Roman"/>
                <w:sz w:val="28"/>
                <w:szCs w:val="28"/>
              </w:rPr>
              <w:t>31</w:t>
            </w:r>
          </w:p>
        </w:tc>
        <w:tc>
          <w:tcPr>
            <w:tcW w:w="6378" w:type="dxa"/>
          </w:tcPr>
          <w:p w:rsidR="00315D8F" w:rsidRPr="001428AD" w:rsidRDefault="00315D8F" w:rsidP="00315D8F">
            <w:pPr>
              <w:spacing w:line="240" w:lineRule="auto"/>
              <w:contextualSpacing/>
              <w:rPr>
                <w:rFonts w:ascii="Times New Roman" w:hAnsi="Times New Roman"/>
                <w:sz w:val="24"/>
                <w:szCs w:val="24"/>
              </w:rPr>
            </w:pPr>
            <w:r w:rsidRPr="001428AD">
              <w:rPr>
                <w:rFonts w:ascii="Times New Roman" w:hAnsi="Times New Roman"/>
                <w:sz w:val="24"/>
                <w:szCs w:val="24"/>
              </w:rPr>
              <w:t xml:space="preserve">«Ĕç – пурнǎç тыткǎчи» сочинени </w:t>
            </w:r>
          </w:p>
        </w:tc>
        <w:tc>
          <w:tcPr>
            <w:tcW w:w="1979" w:type="dxa"/>
          </w:tcPr>
          <w:p w:rsidR="00315D8F" w:rsidRDefault="00315D8F" w:rsidP="00315D8F">
            <w:pPr>
              <w:jc w:val="center"/>
              <w:rPr>
                <w:rFonts w:ascii="Times New Roman" w:hAnsi="Times New Roman"/>
                <w:sz w:val="28"/>
                <w:szCs w:val="28"/>
              </w:rPr>
            </w:pPr>
            <w:r>
              <w:rPr>
                <w:rFonts w:ascii="Times New Roman" w:hAnsi="Times New Roman"/>
                <w:sz w:val="28"/>
                <w:szCs w:val="28"/>
              </w:rPr>
              <w:t>1</w:t>
            </w:r>
          </w:p>
        </w:tc>
      </w:tr>
      <w:tr w:rsidR="00315D8F" w:rsidTr="00315D8F">
        <w:tc>
          <w:tcPr>
            <w:tcW w:w="988" w:type="dxa"/>
          </w:tcPr>
          <w:p w:rsidR="00315D8F" w:rsidRDefault="00315D8F" w:rsidP="00315D8F">
            <w:pPr>
              <w:jc w:val="center"/>
              <w:rPr>
                <w:rFonts w:ascii="Times New Roman" w:hAnsi="Times New Roman"/>
                <w:sz w:val="28"/>
                <w:szCs w:val="28"/>
              </w:rPr>
            </w:pPr>
            <w:r>
              <w:rPr>
                <w:rFonts w:ascii="Times New Roman" w:hAnsi="Times New Roman"/>
                <w:sz w:val="28"/>
                <w:szCs w:val="28"/>
              </w:rPr>
              <w:t>32</w:t>
            </w:r>
          </w:p>
        </w:tc>
        <w:tc>
          <w:tcPr>
            <w:tcW w:w="6378" w:type="dxa"/>
          </w:tcPr>
          <w:p w:rsidR="00315D8F" w:rsidRPr="001428AD" w:rsidRDefault="00315D8F" w:rsidP="00315D8F">
            <w:pPr>
              <w:spacing w:line="240" w:lineRule="auto"/>
              <w:contextualSpacing/>
              <w:rPr>
                <w:rFonts w:ascii="Times New Roman" w:hAnsi="Times New Roman"/>
                <w:sz w:val="24"/>
                <w:szCs w:val="24"/>
              </w:rPr>
            </w:pPr>
            <w:r w:rsidRPr="001428AD">
              <w:rPr>
                <w:rFonts w:ascii="Times New Roman" w:hAnsi="Times New Roman"/>
                <w:sz w:val="24"/>
                <w:szCs w:val="24"/>
              </w:rPr>
              <w:t>Килти вулав урокĕ. З.Нестерова «Янттине хапсǎнсан»</w:t>
            </w:r>
          </w:p>
        </w:tc>
        <w:tc>
          <w:tcPr>
            <w:tcW w:w="1979" w:type="dxa"/>
          </w:tcPr>
          <w:p w:rsidR="00315D8F" w:rsidRDefault="00315D8F" w:rsidP="00315D8F">
            <w:pPr>
              <w:jc w:val="center"/>
              <w:rPr>
                <w:rFonts w:ascii="Times New Roman" w:hAnsi="Times New Roman"/>
                <w:sz w:val="28"/>
                <w:szCs w:val="28"/>
              </w:rPr>
            </w:pPr>
            <w:r>
              <w:rPr>
                <w:rFonts w:ascii="Times New Roman" w:hAnsi="Times New Roman"/>
                <w:sz w:val="28"/>
                <w:szCs w:val="28"/>
              </w:rPr>
              <w:t>1</w:t>
            </w:r>
          </w:p>
        </w:tc>
      </w:tr>
      <w:tr w:rsidR="00315D8F" w:rsidTr="00315D8F">
        <w:tc>
          <w:tcPr>
            <w:tcW w:w="988" w:type="dxa"/>
          </w:tcPr>
          <w:p w:rsidR="00315D8F" w:rsidRDefault="00315D8F" w:rsidP="00315D8F">
            <w:pPr>
              <w:jc w:val="center"/>
              <w:rPr>
                <w:rFonts w:ascii="Times New Roman" w:hAnsi="Times New Roman"/>
                <w:sz w:val="28"/>
                <w:szCs w:val="28"/>
              </w:rPr>
            </w:pPr>
            <w:r>
              <w:rPr>
                <w:rFonts w:ascii="Times New Roman" w:hAnsi="Times New Roman"/>
                <w:sz w:val="28"/>
                <w:szCs w:val="28"/>
              </w:rPr>
              <w:t>33</w:t>
            </w:r>
          </w:p>
        </w:tc>
        <w:tc>
          <w:tcPr>
            <w:tcW w:w="6378" w:type="dxa"/>
          </w:tcPr>
          <w:p w:rsidR="00315D8F" w:rsidRPr="001428AD" w:rsidRDefault="00315D8F" w:rsidP="00315D8F">
            <w:pPr>
              <w:spacing w:line="240" w:lineRule="auto"/>
              <w:contextualSpacing/>
              <w:rPr>
                <w:rFonts w:ascii="Times New Roman" w:hAnsi="Times New Roman"/>
                <w:sz w:val="24"/>
                <w:szCs w:val="24"/>
              </w:rPr>
            </w:pPr>
            <w:r w:rsidRPr="001428AD">
              <w:rPr>
                <w:rFonts w:ascii="Times New Roman" w:hAnsi="Times New Roman"/>
                <w:sz w:val="24"/>
                <w:szCs w:val="24"/>
              </w:rPr>
              <w:t xml:space="preserve">Иван Ахратǎн «Юрлакан кĕленчесем калавĕ </w:t>
            </w:r>
          </w:p>
        </w:tc>
        <w:tc>
          <w:tcPr>
            <w:tcW w:w="1979" w:type="dxa"/>
          </w:tcPr>
          <w:p w:rsidR="00315D8F" w:rsidRDefault="00315D8F" w:rsidP="00315D8F">
            <w:pPr>
              <w:jc w:val="center"/>
              <w:rPr>
                <w:rFonts w:ascii="Times New Roman" w:hAnsi="Times New Roman"/>
                <w:sz w:val="28"/>
                <w:szCs w:val="28"/>
              </w:rPr>
            </w:pPr>
            <w:r>
              <w:rPr>
                <w:rFonts w:ascii="Times New Roman" w:hAnsi="Times New Roman"/>
                <w:sz w:val="28"/>
                <w:szCs w:val="28"/>
              </w:rPr>
              <w:t>1</w:t>
            </w:r>
          </w:p>
        </w:tc>
      </w:tr>
      <w:tr w:rsidR="00315D8F" w:rsidTr="00315D8F">
        <w:tc>
          <w:tcPr>
            <w:tcW w:w="988" w:type="dxa"/>
          </w:tcPr>
          <w:p w:rsidR="00315D8F" w:rsidRDefault="00315D8F" w:rsidP="00315D8F">
            <w:pPr>
              <w:jc w:val="center"/>
              <w:rPr>
                <w:rFonts w:ascii="Times New Roman" w:hAnsi="Times New Roman"/>
                <w:sz w:val="28"/>
                <w:szCs w:val="28"/>
              </w:rPr>
            </w:pPr>
            <w:r>
              <w:rPr>
                <w:rFonts w:ascii="Times New Roman" w:hAnsi="Times New Roman"/>
                <w:sz w:val="28"/>
                <w:szCs w:val="28"/>
              </w:rPr>
              <w:t>34</w:t>
            </w:r>
          </w:p>
        </w:tc>
        <w:tc>
          <w:tcPr>
            <w:tcW w:w="6378" w:type="dxa"/>
          </w:tcPr>
          <w:p w:rsidR="00315D8F" w:rsidRPr="001428AD" w:rsidRDefault="00315D8F" w:rsidP="00315D8F">
            <w:pPr>
              <w:spacing w:line="240" w:lineRule="auto"/>
              <w:contextualSpacing/>
              <w:rPr>
                <w:rFonts w:ascii="Times New Roman" w:hAnsi="Times New Roman"/>
                <w:sz w:val="24"/>
                <w:szCs w:val="24"/>
              </w:rPr>
            </w:pPr>
            <w:r w:rsidRPr="001428AD">
              <w:rPr>
                <w:rFonts w:ascii="Times New Roman" w:hAnsi="Times New Roman"/>
                <w:sz w:val="24"/>
                <w:szCs w:val="24"/>
              </w:rPr>
              <w:t xml:space="preserve">Пуплев ǎсталǎхне аталантармалли пултару урокĕ. Кĕвĕ мана мĕн çинчен каларĕ? </w:t>
            </w:r>
          </w:p>
        </w:tc>
        <w:tc>
          <w:tcPr>
            <w:tcW w:w="1979" w:type="dxa"/>
          </w:tcPr>
          <w:p w:rsidR="00315D8F" w:rsidRDefault="00315D8F" w:rsidP="00315D8F">
            <w:pPr>
              <w:jc w:val="center"/>
              <w:rPr>
                <w:rFonts w:ascii="Times New Roman" w:hAnsi="Times New Roman"/>
                <w:sz w:val="28"/>
                <w:szCs w:val="28"/>
              </w:rPr>
            </w:pPr>
            <w:r>
              <w:rPr>
                <w:rFonts w:ascii="Times New Roman" w:hAnsi="Times New Roman"/>
                <w:sz w:val="28"/>
                <w:szCs w:val="28"/>
              </w:rPr>
              <w:t>1</w:t>
            </w:r>
          </w:p>
        </w:tc>
      </w:tr>
      <w:tr w:rsidR="00315D8F" w:rsidTr="00315D8F">
        <w:tc>
          <w:tcPr>
            <w:tcW w:w="988" w:type="dxa"/>
          </w:tcPr>
          <w:p w:rsidR="00315D8F" w:rsidRDefault="00315D8F" w:rsidP="00315D8F">
            <w:pPr>
              <w:jc w:val="center"/>
              <w:rPr>
                <w:rFonts w:ascii="Times New Roman" w:hAnsi="Times New Roman"/>
                <w:sz w:val="28"/>
                <w:szCs w:val="28"/>
              </w:rPr>
            </w:pPr>
            <w:r>
              <w:rPr>
                <w:rFonts w:ascii="Times New Roman" w:hAnsi="Times New Roman"/>
                <w:sz w:val="28"/>
                <w:szCs w:val="28"/>
              </w:rPr>
              <w:t>35</w:t>
            </w:r>
          </w:p>
        </w:tc>
        <w:tc>
          <w:tcPr>
            <w:tcW w:w="6378" w:type="dxa"/>
          </w:tcPr>
          <w:p w:rsidR="00315D8F" w:rsidRPr="001428AD" w:rsidRDefault="00315D8F" w:rsidP="00315D8F">
            <w:pPr>
              <w:spacing w:line="240" w:lineRule="auto"/>
              <w:contextualSpacing/>
              <w:rPr>
                <w:rFonts w:ascii="Times New Roman" w:hAnsi="Times New Roman"/>
                <w:sz w:val="24"/>
                <w:szCs w:val="24"/>
              </w:rPr>
            </w:pPr>
            <w:r w:rsidRPr="001428AD">
              <w:rPr>
                <w:rFonts w:ascii="Times New Roman" w:hAnsi="Times New Roman"/>
                <w:sz w:val="24"/>
                <w:szCs w:val="24"/>
              </w:rPr>
              <w:t xml:space="preserve">Ю.Сементер «Вилĕме улталани» сǎвǎллǎ юмах </w:t>
            </w:r>
          </w:p>
        </w:tc>
        <w:tc>
          <w:tcPr>
            <w:tcW w:w="1979" w:type="dxa"/>
          </w:tcPr>
          <w:p w:rsidR="00315D8F" w:rsidRDefault="00315D8F" w:rsidP="00315D8F">
            <w:pPr>
              <w:jc w:val="center"/>
              <w:rPr>
                <w:rFonts w:ascii="Times New Roman" w:hAnsi="Times New Roman"/>
                <w:sz w:val="28"/>
                <w:szCs w:val="28"/>
              </w:rPr>
            </w:pPr>
            <w:r>
              <w:rPr>
                <w:rFonts w:ascii="Times New Roman" w:hAnsi="Times New Roman"/>
                <w:sz w:val="28"/>
                <w:szCs w:val="28"/>
              </w:rPr>
              <w:t>1</w:t>
            </w:r>
          </w:p>
        </w:tc>
      </w:tr>
      <w:tr w:rsidR="00315D8F" w:rsidTr="00315D8F">
        <w:tc>
          <w:tcPr>
            <w:tcW w:w="988" w:type="dxa"/>
          </w:tcPr>
          <w:p w:rsidR="00315D8F" w:rsidRDefault="00315D8F" w:rsidP="00315D8F">
            <w:pPr>
              <w:jc w:val="center"/>
              <w:rPr>
                <w:rFonts w:ascii="Times New Roman" w:hAnsi="Times New Roman"/>
                <w:sz w:val="28"/>
                <w:szCs w:val="28"/>
              </w:rPr>
            </w:pPr>
            <w:r>
              <w:rPr>
                <w:rFonts w:ascii="Times New Roman" w:hAnsi="Times New Roman"/>
                <w:sz w:val="28"/>
                <w:szCs w:val="28"/>
              </w:rPr>
              <w:t>36</w:t>
            </w:r>
          </w:p>
        </w:tc>
        <w:tc>
          <w:tcPr>
            <w:tcW w:w="6378" w:type="dxa"/>
          </w:tcPr>
          <w:p w:rsidR="00315D8F" w:rsidRPr="001428AD" w:rsidRDefault="00315D8F" w:rsidP="00315D8F">
            <w:pPr>
              <w:spacing w:line="240" w:lineRule="auto"/>
              <w:contextualSpacing/>
              <w:rPr>
                <w:rFonts w:ascii="Times New Roman" w:hAnsi="Times New Roman"/>
                <w:sz w:val="24"/>
                <w:szCs w:val="24"/>
              </w:rPr>
            </w:pPr>
            <w:r w:rsidRPr="001428AD">
              <w:rPr>
                <w:rFonts w:ascii="Times New Roman" w:hAnsi="Times New Roman"/>
                <w:sz w:val="24"/>
                <w:szCs w:val="24"/>
              </w:rPr>
              <w:t xml:space="preserve">Л.Сачковǎн «Шǎпǎрлан» пьеса юмахĕнчи ĕçсен йĕрки </w:t>
            </w:r>
          </w:p>
        </w:tc>
        <w:tc>
          <w:tcPr>
            <w:tcW w:w="1979" w:type="dxa"/>
          </w:tcPr>
          <w:p w:rsidR="00315D8F" w:rsidRDefault="00315D8F" w:rsidP="00315D8F">
            <w:pPr>
              <w:jc w:val="center"/>
              <w:rPr>
                <w:rFonts w:ascii="Times New Roman" w:hAnsi="Times New Roman"/>
                <w:sz w:val="28"/>
                <w:szCs w:val="28"/>
              </w:rPr>
            </w:pPr>
            <w:r>
              <w:rPr>
                <w:rFonts w:ascii="Times New Roman" w:hAnsi="Times New Roman"/>
                <w:sz w:val="28"/>
                <w:szCs w:val="28"/>
              </w:rPr>
              <w:t>1</w:t>
            </w:r>
          </w:p>
        </w:tc>
      </w:tr>
      <w:tr w:rsidR="00315D8F" w:rsidTr="00315D8F">
        <w:tc>
          <w:tcPr>
            <w:tcW w:w="988" w:type="dxa"/>
          </w:tcPr>
          <w:p w:rsidR="00315D8F" w:rsidRDefault="00315D8F" w:rsidP="00315D8F">
            <w:pPr>
              <w:jc w:val="center"/>
              <w:rPr>
                <w:rFonts w:ascii="Times New Roman" w:hAnsi="Times New Roman"/>
                <w:sz w:val="28"/>
                <w:szCs w:val="28"/>
              </w:rPr>
            </w:pPr>
            <w:r>
              <w:rPr>
                <w:rFonts w:ascii="Times New Roman" w:hAnsi="Times New Roman"/>
                <w:sz w:val="28"/>
                <w:szCs w:val="28"/>
              </w:rPr>
              <w:lastRenderedPageBreak/>
              <w:t>37</w:t>
            </w:r>
          </w:p>
        </w:tc>
        <w:tc>
          <w:tcPr>
            <w:tcW w:w="6378" w:type="dxa"/>
          </w:tcPr>
          <w:p w:rsidR="00315D8F" w:rsidRPr="001428AD" w:rsidRDefault="00E76677" w:rsidP="00315D8F">
            <w:pPr>
              <w:spacing w:line="240" w:lineRule="auto"/>
              <w:contextualSpacing/>
              <w:rPr>
                <w:rFonts w:ascii="Times New Roman" w:hAnsi="Times New Roman"/>
                <w:sz w:val="24"/>
                <w:szCs w:val="24"/>
              </w:rPr>
            </w:pPr>
            <w:r>
              <w:rPr>
                <w:rFonts w:ascii="Times New Roman" w:hAnsi="Times New Roman"/>
                <w:sz w:val="24"/>
                <w:szCs w:val="24"/>
              </w:rPr>
              <w:t xml:space="preserve">Л.Сачковǎн </w:t>
            </w:r>
            <w:r w:rsidR="00315D8F" w:rsidRPr="001428AD">
              <w:rPr>
                <w:rFonts w:ascii="Times New Roman" w:hAnsi="Times New Roman"/>
                <w:sz w:val="24"/>
                <w:szCs w:val="24"/>
              </w:rPr>
              <w:t xml:space="preserve">«Шǎпǎрлан» юмахĕнчи тĕп сǎнар </w:t>
            </w:r>
          </w:p>
        </w:tc>
        <w:tc>
          <w:tcPr>
            <w:tcW w:w="1979" w:type="dxa"/>
          </w:tcPr>
          <w:p w:rsidR="00315D8F" w:rsidRDefault="00315D8F" w:rsidP="00315D8F">
            <w:pPr>
              <w:jc w:val="center"/>
              <w:rPr>
                <w:rFonts w:ascii="Times New Roman" w:hAnsi="Times New Roman"/>
                <w:sz w:val="28"/>
                <w:szCs w:val="28"/>
              </w:rPr>
            </w:pPr>
            <w:r>
              <w:rPr>
                <w:rFonts w:ascii="Times New Roman" w:hAnsi="Times New Roman"/>
                <w:sz w:val="28"/>
                <w:szCs w:val="28"/>
              </w:rPr>
              <w:t>1</w:t>
            </w:r>
          </w:p>
        </w:tc>
      </w:tr>
      <w:tr w:rsidR="00315D8F" w:rsidTr="00315D8F">
        <w:tc>
          <w:tcPr>
            <w:tcW w:w="988" w:type="dxa"/>
          </w:tcPr>
          <w:p w:rsidR="00315D8F" w:rsidRDefault="00315D8F" w:rsidP="00315D8F">
            <w:pPr>
              <w:jc w:val="center"/>
              <w:rPr>
                <w:rFonts w:ascii="Times New Roman" w:hAnsi="Times New Roman"/>
                <w:sz w:val="28"/>
                <w:szCs w:val="28"/>
              </w:rPr>
            </w:pPr>
            <w:r>
              <w:rPr>
                <w:rFonts w:ascii="Times New Roman" w:hAnsi="Times New Roman"/>
                <w:sz w:val="28"/>
                <w:szCs w:val="28"/>
              </w:rPr>
              <w:t>38</w:t>
            </w:r>
          </w:p>
        </w:tc>
        <w:tc>
          <w:tcPr>
            <w:tcW w:w="6378" w:type="dxa"/>
          </w:tcPr>
          <w:p w:rsidR="00315D8F" w:rsidRPr="001428AD" w:rsidRDefault="00315D8F" w:rsidP="00315D8F">
            <w:pPr>
              <w:spacing w:line="240" w:lineRule="auto"/>
              <w:contextualSpacing/>
              <w:rPr>
                <w:rFonts w:ascii="Times New Roman" w:hAnsi="Times New Roman"/>
                <w:sz w:val="24"/>
                <w:szCs w:val="24"/>
              </w:rPr>
            </w:pPr>
            <w:r w:rsidRPr="001428AD">
              <w:rPr>
                <w:rFonts w:ascii="Times New Roman" w:hAnsi="Times New Roman"/>
                <w:sz w:val="24"/>
                <w:szCs w:val="24"/>
              </w:rPr>
              <w:t xml:space="preserve">Литература геройне сǎнлани </w:t>
            </w:r>
          </w:p>
        </w:tc>
        <w:tc>
          <w:tcPr>
            <w:tcW w:w="1979" w:type="dxa"/>
          </w:tcPr>
          <w:p w:rsidR="00315D8F" w:rsidRDefault="00315D8F" w:rsidP="00315D8F">
            <w:pPr>
              <w:jc w:val="center"/>
              <w:rPr>
                <w:rFonts w:ascii="Times New Roman" w:hAnsi="Times New Roman"/>
                <w:sz w:val="28"/>
                <w:szCs w:val="28"/>
              </w:rPr>
            </w:pPr>
            <w:r>
              <w:rPr>
                <w:rFonts w:ascii="Times New Roman" w:hAnsi="Times New Roman"/>
                <w:sz w:val="28"/>
                <w:szCs w:val="28"/>
              </w:rPr>
              <w:t>1</w:t>
            </w:r>
          </w:p>
        </w:tc>
      </w:tr>
      <w:tr w:rsidR="00315D8F" w:rsidTr="00315D8F">
        <w:tc>
          <w:tcPr>
            <w:tcW w:w="988" w:type="dxa"/>
          </w:tcPr>
          <w:p w:rsidR="00315D8F" w:rsidRDefault="00315D8F" w:rsidP="00315D8F">
            <w:pPr>
              <w:jc w:val="center"/>
              <w:rPr>
                <w:rFonts w:ascii="Times New Roman" w:hAnsi="Times New Roman"/>
                <w:sz w:val="28"/>
                <w:szCs w:val="28"/>
              </w:rPr>
            </w:pPr>
            <w:r>
              <w:rPr>
                <w:rFonts w:ascii="Times New Roman" w:hAnsi="Times New Roman"/>
                <w:sz w:val="28"/>
                <w:szCs w:val="28"/>
              </w:rPr>
              <w:t>39</w:t>
            </w:r>
          </w:p>
        </w:tc>
        <w:tc>
          <w:tcPr>
            <w:tcW w:w="6378" w:type="dxa"/>
          </w:tcPr>
          <w:p w:rsidR="00315D8F" w:rsidRPr="001428AD" w:rsidRDefault="00315D8F" w:rsidP="00315D8F">
            <w:pPr>
              <w:spacing w:line="240" w:lineRule="auto"/>
              <w:contextualSpacing/>
              <w:rPr>
                <w:rFonts w:ascii="Times New Roman" w:hAnsi="Times New Roman"/>
                <w:sz w:val="24"/>
                <w:szCs w:val="24"/>
              </w:rPr>
            </w:pPr>
            <w:r w:rsidRPr="001428AD">
              <w:rPr>
                <w:rFonts w:ascii="Times New Roman" w:hAnsi="Times New Roman"/>
                <w:sz w:val="24"/>
                <w:szCs w:val="24"/>
              </w:rPr>
              <w:t>Г.Юмарт «Çылǎх мана»</w:t>
            </w:r>
          </w:p>
        </w:tc>
        <w:tc>
          <w:tcPr>
            <w:tcW w:w="1979" w:type="dxa"/>
          </w:tcPr>
          <w:p w:rsidR="00315D8F" w:rsidRDefault="00315D8F" w:rsidP="00315D8F">
            <w:pPr>
              <w:jc w:val="center"/>
              <w:rPr>
                <w:rFonts w:ascii="Times New Roman" w:hAnsi="Times New Roman"/>
                <w:sz w:val="28"/>
                <w:szCs w:val="28"/>
              </w:rPr>
            </w:pPr>
            <w:r>
              <w:rPr>
                <w:rFonts w:ascii="Times New Roman" w:hAnsi="Times New Roman"/>
                <w:sz w:val="28"/>
                <w:szCs w:val="28"/>
              </w:rPr>
              <w:t>1</w:t>
            </w:r>
          </w:p>
        </w:tc>
      </w:tr>
      <w:tr w:rsidR="00315D8F" w:rsidTr="00315D8F">
        <w:tc>
          <w:tcPr>
            <w:tcW w:w="988" w:type="dxa"/>
          </w:tcPr>
          <w:p w:rsidR="00315D8F" w:rsidRDefault="00315D8F" w:rsidP="00315D8F">
            <w:pPr>
              <w:jc w:val="center"/>
              <w:rPr>
                <w:rFonts w:ascii="Times New Roman" w:hAnsi="Times New Roman"/>
                <w:sz w:val="28"/>
                <w:szCs w:val="28"/>
              </w:rPr>
            </w:pPr>
            <w:r>
              <w:rPr>
                <w:rFonts w:ascii="Times New Roman" w:hAnsi="Times New Roman"/>
                <w:sz w:val="28"/>
                <w:szCs w:val="28"/>
              </w:rPr>
              <w:t>40</w:t>
            </w:r>
          </w:p>
        </w:tc>
        <w:tc>
          <w:tcPr>
            <w:tcW w:w="6378" w:type="dxa"/>
          </w:tcPr>
          <w:p w:rsidR="00315D8F" w:rsidRPr="001428AD" w:rsidRDefault="00315D8F" w:rsidP="00315D8F">
            <w:pPr>
              <w:spacing w:line="240" w:lineRule="auto"/>
              <w:contextualSpacing/>
              <w:rPr>
                <w:rFonts w:ascii="Times New Roman" w:hAnsi="Times New Roman"/>
                <w:sz w:val="24"/>
                <w:szCs w:val="24"/>
              </w:rPr>
            </w:pPr>
            <w:r w:rsidRPr="001428AD">
              <w:rPr>
                <w:rFonts w:ascii="Times New Roman" w:hAnsi="Times New Roman"/>
                <w:sz w:val="24"/>
                <w:szCs w:val="24"/>
              </w:rPr>
              <w:t xml:space="preserve">Ф.П.Решетниковǎн «Каллех «иккĕ!» картини тǎрǎх çырнǎ сочинени </w:t>
            </w:r>
          </w:p>
        </w:tc>
        <w:tc>
          <w:tcPr>
            <w:tcW w:w="1979" w:type="dxa"/>
          </w:tcPr>
          <w:p w:rsidR="00315D8F" w:rsidRDefault="00315D8F" w:rsidP="00315D8F">
            <w:pPr>
              <w:jc w:val="center"/>
              <w:rPr>
                <w:rFonts w:ascii="Times New Roman" w:hAnsi="Times New Roman"/>
                <w:sz w:val="28"/>
                <w:szCs w:val="28"/>
              </w:rPr>
            </w:pPr>
            <w:r>
              <w:rPr>
                <w:rFonts w:ascii="Times New Roman" w:hAnsi="Times New Roman"/>
                <w:sz w:val="28"/>
                <w:szCs w:val="28"/>
              </w:rPr>
              <w:t>1</w:t>
            </w:r>
          </w:p>
        </w:tc>
      </w:tr>
      <w:tr w:rsidR="00315D8F" w:rsidTr="00315D8F">
        <w:tc>
          <w:tcPr>
            <w:tcW w:w="988" w:type="dxa"/>
          </w:tcPr>
          <w:p w:rsidR="00315D8F" w:rsidRDefault="00315D8F" w:rsidP="00315D8F">
            <w:pPr>
              <w:jc w:val="center"/>
              <w:rPr>
                <w:rFonts w:ascii="Times New Roman" w:hAnsi="Times New Roman"/>
                <w:sz w:val="28"/>
                <w:szCs w:val="28"/>
              </w:rPr>
            </w:pPr>
            <w:r>
              <w:rPr>
                <w:rFonts w:ascii="Times New Roman" w:hAnsi="Times New Roman"/>
                <w:sz w:val="28"/>
                <w:szCs w:val="28"/>
              </w:rPr>
              <w:t>41</w:t>
            </w:r>
          </w:p>
        </w:tc>
        <w:tc>
          <w:tcPr>
            <w:tcW w:w="6378" w:type="dxa"/>
          </w:tcPr>
          <w:p w:rsidR="00315D8F" w:rsidRPr="001428AD" w:rsidRDefault="00315D8F" w:rsidP="00315D8F">
            <w:pPr>
              <w:spacing w:line="240" w:lineRule="auto"/>
              <w:contextualSpacing/>
              <w:rPr>
                <w:rFonts w:ascii="Times New Roman" w:hAnsi="Times New Roman"/>
                <w:sz w:val="24"/>
                <w:szCs w:val="24"/>
              </w:rPr>
            </w:pPr>
            <w:r w:rsidRPr="001428AD">
              <w:rPr>
                <w:rFonts w:ascii="Times New Roman" w:hAnsi="Times New Roman"/>
                <w:sz w:val="24"/>
                <w:szCs w:val="24"/>
              </w:rPr>
              <w:t xml:space="preserve">«Юрлакан кĕленчесем» хайлав тӑрӑх инсценировка çырни </w:t>
            </w:r>
          </w:p>
        </w:tc>
        <w:tc>
          <w:tcPr>
            <w:tcW w:w="1979" w:type="dxa"/>
          </w:tcPr>
          <w:p w:rsidR="00315D8F" w:rsidRDefault="00315D8F" w:rsidP="00315D8F">
            <w:pPr>
              <w:jc w:val="center"/>
              <w:rPr>
                <w:rFonts w:ascii="Times New Roman" w:hAnsi="Times New Roman"/>
                <w:sz w:val="28"/>
                <w:szCs w:val="28"/>
              </w:rPr>
            </w:pPr>
            <w:r>
              <w:rPr>
                <w:rFonts w:ascii="Times New Roman" w:hAnsi="Times New Roman"/>
                <w:sz w:val="28"/>
                <w:szCs w:val="28"/>
              </w:rPr>
              <w:t>1</w:t>
            </w:r>
          </w:p>
        </w:tc>
      </w:tr>
      <w:tr w:rsidR="00315D8F" w:rsidTr="00315D8F">
        <w:tc>
          <w:tcPr>
            <w:tcW w:w="988" w:type="dxa"/>
          </w:tcPr>
          <w:p w:rsidR="00315D8F" w:rsidRDefault="00315D8F" w:rsidP="00315D8F">
            <w:pPr>
              <w:jc w:val="center"/>
              <w:rPr>
                <w:rFonts w:ascii="Times New Roman" w:hAnsi="Times New Roman"/>
                <w:sz w:val="28"/>
                <w:szCs w:val="28"/>
              </w:rPr>
            </w:pPr>
            <w:r>
              <w:rPr>
                <w:rFonts w:ascii="Times New Roman" w:hAnsi="Times New Roman"/>
                <w:sz w:val="28"/>
                <w:szCs w:val="28"/>
              </w:rPr>
              <w:t>42</w:t>
            </w:r>
          </w:p>
        </w:tc>
        <w:tc>
          <w:tcPr>
            <w:tcW w:w="6378" w:type="dxa"/>
          </w:tcPr>
          <w:p w:rsidR="00315D8F" w:rsidRPr="001428AD" w:rsidRDefault="00315D8F" w:rsidP="00315D8F">
            <w:pPr>
              <w:spacing w:line="240" w:lineRule="auto"/>
              <w:contextualSpacing/>
              <w:rPr>
                <w:rFonts w:ascii="Times New Roman" w:hAnsi="Times New Roman"/>
                <w:sz w:val="24"/>
                <w:szCs w:val="24"/>
              </w:rPr>
            </w:pPr>
            <w:r w:rsidRPr="001428AD">
              <w:rPr>
                <w:rFonts w:ascii="Times New Roman" w:hAnsi="Times New Roman"/>
                <w:sz w:val="24"/>
                <w:szCs w:val="24"/>
              </w:rPr>
              <w:t xml:space="preserve">Геннадий Айхи «Çын тата сцена» сǎвǎ </w:t>
            </w:r>
          </w:p>
        </w:tc>
        <w:tc>
          <w:tcPr>
            <w:tcW w:w="1979" w:type="dxa"/>
          </w:tcPr>
          <w:p w:rsidR="00315D8F" w:rsidRDefault="00315D8F" w:rsidP="00315D8F">
            <w:pPr>
              <w:jc w:val="center"/>
              <w:rPr>
                <w:rFonts w:ascii="Times New Roman" w:hAnsi="Times New Roman"/>
                <w:sz w:val="28"/>
                <w:szCs w:val="28"/>
              </w:rPr>
            </w:pPr>
            <w:r>
              <w:rPr>
                <w:rFonts w:ascii="Times New Roman" w:hAnsi="Times New Roman"/>
                <w:sz w:val="28"/>
                <w:szCs w:val="28"/>
              </w:rPr>
              <w:t>1</w:t>
            </w:r>
          </w:p>
        </w:tc>
      </w:tr>
      <w:tr w:rsidR="00315D8F" w:rsidTr="00315D8F">
        <w:tc>
          <w:tcPr>
            <w:tcW w:w="988" w:type="dxa"/>
          </w:tcPr>
          <w:p w:rsidR="00315D8F" w:rsidRDefault="00315D8F" w:rsidP="00315D8F">
            <w:pPr>
              <w:jc w:val="center"/>
              <w:rPr>
                <w:rFonts w:ascii="Times New Roman" w:hAnsi="Times New Roman"/>
                <w:sz w:val="28"/>
                <w:szCs w:val="28"/>
              </w:rPr>
            </w:pPr>
            <w:r>
              <w:rPr>
                <w:rFonts w:ascii="Times New Roman" w:hAnsi="Times New Roman"/>
                <w:sz w:val="28"/>
                <w:szCs w:val="28"/>
              </w:rPr>
              <w:t>43</w:t>
            </w:r>
          </w:p>
        </w:tc>
        <w:tc>
          <w:tcPr>
            <w:tcW w:w="6378" w:type="dxa"/>
          </w:tcPr>
          <w:p w:rsidR="00315D8F" w:rsidRPr="001428AD" w:rsidRDefault="00315D8F" w:rsidP="00E76677">
            <w:pPr>
              <w:spacing w:line="240" w:lineRule="auto"/>
              <w:contextualSpacing/>
              <w:rPr>
                <w:rFonts w:ascii="Times New Roman" w:hAnsi="Times New Roman"/>
                <w:sz w:val="24"/>
                <w:szCs w:val="24"/>
              </w:rPr>
            </w:pPr>
            <w:r w:rsidRPr="001428AD">
              <w:rPr>
                <w:rFonts w:ascii="Times New Roman" w:hAnsi="Times New Roman"/>
                <w:sz w:val="24"/>
                <w:szCs w:val="24"/>
              </w:rPr>
              <w:t>В.Миттан «</w:t>
            </w:r>
            <w:r w:rsidR="00E76677">
              <w:rPr>
                <w:rFonts w:ascii="Times New Roman" w:hAnsi="Times New Roman"/>
                <w:sz w:val="24"/>
                <w:szCs w:val="24"/>
              </w:rPr>
              <w:t>И мĕн пуян…» сǎвви, О.Туркайǎн «</w:t>
            </w:r>
            <w:r w:rsidRPr="001428AD">
              <w:rPr>
                <w:rFonts w:ascii="Times New Roman" w:hAnsi="Times New Roman"/>
                <w:sz w:val="24"/>
                <w:szCs w:val="24"/>
              </w:rPr>
              <w:t xml:space="preserve">Юлташпа – вǎсǎрри те вǎйлǎ» калавĕ </w:t>
            </w:r>
          </w:p>
        </w:tc>
        <w:tc>
          <w:tcPr>
            <w:tcW w:w="1979" w:type="dxa"/>
          </w:tcPr>
          <w:p w:rsidR="00315D8F" w:rsidRDefault="00315D8F" w:rsidP="00315D8F">
            <w:pPr>
              <w:jc w:val="center"/>
              <w:rPr>
                <w:rFonts w:ascii="Times New Roman" w:hAnsi="Times New Roman"/>
                <w:sz w:val="28"/>
                <w:szCs w:val="28"/>
              </w:rPr>
            </w:pPr>
            <w:r>
              <w:rPr>
                <w:rFonts w:ascii="Times New Roman" w:hAnsi="Times New Roman"/>
                <w:sz w:val="28"/>
                <w:szCs w:val="28"/>
              </w:rPr>
              <w:t>1</w:t>
            </w:r>
          </w:p>
        </w:tc>
      </w:tr>
      <w:tr w:rsidR="00315D8F" w:rsidTr="00315D8F">
        <w:tc>
          <w:tcPr>
            <w:tcW w:w="988" w:type="dxa"/>
          </w:tcPr>
          <w:p w:rsidR="00315D8F" w:rsidRDefault="00315D8F" w:rsidP="00315D8F">
            <w:pPr>
              <w:jc w:val="center"/>
              <w:rPr>
                <w:rFonts w:ascii="Times New Roman" w:hAnsi="Times New Roman"/>
                <w:sz w:val="28"/>
                <w:szCs w:val="28"/>
              </w:rPr>
            </w:pPr>
            <w:r>
              <w:rPr>
                <w:rFonts w:ascii="Times New Roman" w:hAnsi="Times New Roman"/>
                <w:sz w:val="28"/>
                <w:szCs w:val="28"/>
              </w:rPr>
              <w:t>44</w:t>
            </w:r>
          </w:p>
        </w:tc>
        <w:tc>
          <w:tcPr>
            <w:tcW w:w="6378" w:type="dxa"/>
          </w:tcPr>
          <w:p w:rsidR="00315D8F" w:rsidRPr="001428AD" w:rsidRDefault="00315D8F" w:rsidP="00315D8F">
            <w:pPr>
              <w:spacing w:line="240" w:lineRule="auto"/>
              <w:contextualSpacing/>
              <w:rPr>
                <w:rFonts w:ascii="Times New Roman" w:hAnsi="Times New Roman"/>
                <w:sz w:val="24"/>
                <w:szCs w:val="24"/>
              </w:rPr>
            </w:pPr>
            <w:r w:rsidRPr="001428AD">
              <w:rPr>
                <w:rFonts w:ascii="Times New Roman" w:hAnsi="Times New Roman"/>
                <w:sz w:val="24"/>
                <w:szCs w:val="24"/>
              </w:rPr>
              <w:t xml:space="preserve">А.Кǎлкан «Алим» пьеса (1-2-мĕш пайĕсем) </w:t>
            </w:r>
          </w:p>
        </w:tc>
        <w:tc>
          <w:tcPr>
            <w:tcW w:w="1979" w:type="dxa"/>
          </w:tcPr>
          <w:p w:rsidR="00315D8F" w:rsidRDefault="00315D8F" w:rsidP="00315D8F">
            <w:pPr>
              <w:jc w:val="center"/>
              <w:rPr>
                <w:rFonts w:ascii="Times New Roman" w:hAnsi="Times New Roman"/>
                <w:sz w:val="28"/>
                <w:szCs w:val="28"/>
              </w:rPr>
            </w:pPr>
            <w:r>
              <w:rPr>
                <w:rFonts w:ascii="Times New Roman" w:hAnsi="Times New Roman"/>
                <w:sz w:val="28"/>
                <w:szCs w:val="28"/>
              </w:rPr>
              <w:t>1</w:t>
            </w:r>
          </w:p>
        </w:tc>
      </w:tr>
      <w:tr w:rsidR="00315D8F" w:rsidTr="00315D8F">
        <w:tc>
          <w:tcPr>
            <w:tcW w:w="988" w:type="dxa"/>
          </w:tcPr>
          <w:p w:rsidR="00315D8F" w:rsidRDefault="00315D8F" w:rsidP="00315D8F">
            <w:pPr>
              <w:jc w:val="center"/>
              <w:rPr>
                <w:rFonts w:ascii="Times New Roman" w:hAnsi="Times New Roman"/>
                <w:sz w:val="28"/>
                <w:szCs w:val="28"/>
              </w:rPr>
            </w:pPr>
            <w:r>
              <w:rPr>
                <w:rFonts w:ascii="Times New Roman" w:hAnsi="Times New Roman"/>
                <w:sz w:val="28"/>
                <w:szCs w:val="28"/>
              </w:rPr>
              <w:t>45</w:t>
            </w:r>
          </w:p>
        </w:tc>
        <w:tc>
          <w:tcPr>
            <w:tcW w:w="6378" w:type="dxa"/>
          </w:tcPr>
          <w:p w:rsidR="00315D8F" w:rsidRPr="001428AD" w:rsidRDefault="00315D8F" w:rsidP="00315D8F">
            <w:pPr>
              <w:spacing w:line="240" w:lineRule="auto"/>
              <w:contextualSpacing/>
              <w:rPr>
                <w:rFonts w:ascii="Times New Roman" w:hAnsi="Times New Roman"/>
                <w:sz w:val="24"/>
                <w:szCs w:val="24"/>
              </w:rPr>
            </w:pPr>
            <w:r w:rsidRPr="001428AD">
              <w:rPr>
                <w:rFonts w:ascii="Times New Roman" w:hAnsi="Times New Roman"/>
                <w:sz w:val="24"/>
                <w:szCs w:val="24"/>
              </w:rPr>
              <w:t xml:space="preserve">А.Кǎлканǎн «Алим» драминчи сǎнарсем </w:t>
            </w:r>
          </w:p>
        </w:tc>
        <w:tc>
          <w:tcPr>
            <w:tcW w:w="1979" w:type="dxa"/>
          </w:tcPr>
          <w:p w:rsidR="00315D8F" w:rsidRDefault="00315D8F" w:rsidP="00315D8F">
            <w:pPr>
              <w:jc w:val="center"/>
              <w:rPr>
                <w:rFonts w:ascii="Times New Roman" w:hAnsi="Times New Roman"/>
                <w:sz w:val="28"/>
                <w:szCs w:val="28"/>
              </w:rPr>
            </w:pPr>
            <w:r>
              <w:rPr>
                <w:rFonts w:ascii="Times New Roman" w:hAnsi="Times New Roman"/>
                <w:sz w:val="28"/>
                <w:szCs w:val="28"/>
              </w:rPr>
              <w:t>1</w:t>
            </w:r>
          </w:p>
        </w:tc>
      </w:tr>
      <w:tr w:rsidR="00315D8F" w:rsidTr="00315D8F">
        <w:tc>
          <w:tcPr>
            <w:tcW w:w="988" w:type="dxa"/>
          </w:tcPr>
          <w:p w:rsidR="00315D8F" w:rsidRDefault="00315D8F" w:rsidP="00315D8F">
            <w:pPr>
              <w:jc w:val="center"/>
              <w:rPr>
                <w:rFonts w:ascii="Times New Roman" w:hAnsi="Times New Roman"/>
                <w:sz w:val="28"/>
                <w:szCs w:val="28"/>
              </w:rPr>
            </w:pPr>
            <w:r>
              <w:rPr>
                <w:rFonts w:ascii="Times New Roman" w:hAnsi="Times New Roman"/>
                <w:sz w:val="28"/>
                <w:szCs w:val="28"/>
              </w:rPr>
              <w:t>46</w:t>
            </w:r>
          </w:p>
        </w:tc>
        <w:tc>
          <w:tcPr>
            <w:tcW w:w="6378" w:type="dxa"/>
          </w:tcPr>
          <w:p w:rsidR="00315D8F" w:rsidRPr="001428AD" w:rsidRDefault="00315D8F" w:rsidP="00315D8F">
            <w:pPr>
              <w:spacing w:line="240" w:lineRule="auto"/>
              <w:contextualSpacing/>
              <w:rPr>
                <w:rFonts w:ascii="Times New Roman" w:hAnsi="Times New Roman"/>
                <w:sz w:val="24"/>
                <w:szCs w:val="24"/>
              </w:rPr>
            </w:pPr>
            <w:r w:rsidRPr="001428AD">
              <w:rPr>
                <w:rFonts w:ascii="Times New Roman" w:hAnsi="Times New Roman"/>
                <w:sz w:val="24"/>
                <w:szCs w:val="24"/>
              </w:rPr>
              <w:t xml:space="preserve">А.Кǎлканǎн «Алим» пьеси. Драма. Драма тытǎмĕ </w:t>
            </w:r>
          </w:p>
        </w:tc>
        <w:tc>
          <w:tcPr>
            <w:tcW w:w="1979" w:type="dxa"/>
          </w:tcPr>
          <w:p w:rsidR="00315D8F" w:rsidRDefault="00315D8F" w:rsidP="00315D8F">
            <w:pPr>
              <w:jc w:val="center"/>
              <w:rPr>
                <w:rFonts w:ascii="Times New Roman" w:hAnsi="Times New Roman"/>
                <w:sz w:val="28"/>
                <w:szCs w:val="28"/>
              </w:rPr>
            </w:pPr>
            <w:r>
              <w:rPr>
                <w:rFonts w:ascii="Times New Roman" w:hAnsi="Times New Roman"/>
                <w:sz w:val="28"/>
                <w:szCs w:val="28"/>
              </w:rPr>
              <w:t>1</w:t>
            </w:r>
          </w:p>
        </w:tc>
      </w:tr>
      <w:tr w:rsidR="00315D8F" w:rsidTr="00315D8F">
        <w:tc>
          <w:tcPr>
            <w:tcW w:w="988" w:type="dxa"/>
          </w:tcPr>
          <w:p w:rsidR="00315D8F" w:rsidRDefault="00315D8F" w:rsidP="00315D8F">
            <w:pPr>
              <w:jc w:val="center"/>
              <w:rPr>
                <w:rFonts w:ascii="Times New Roman" w:hAnsi="Times New Roman"/>
                <w:sz w:val="28"/>
                <w:szCs w:val="28"/>
              </w:rPr>
            </w:pPr>
            <w:r>
              <w:rPr>
                <w:rFonts w:ascii="Times New Roman" w:hAnsi="Times New Roman"/>
                <w:sz w:val="28"/>
                <w:szCs w:val="28"/>
              </w:rPr>
              <w:t>47</w:t>
            </w:r>
          </w:p>
        </w:tc>
        <w:tc>
          <w:tcPr>
            <w:tcW w:w="6378" w:type="dxa"/>
          </w:tcPr>
          <w:p w:rsidR="00315D8F" w:rsidRPr="001428AD" w:rsidRDefault="00315D8F" w:rsidP="00315D8F">
            <w:pPr>
              <w:spacing w:line="240" w:lineRule="auto"/>
              <w:contextualSpacing/>
              <w:rPr>
                <w:rFonts w:ascii="Times New Roman" w:hAnsi="Times New Roman"/>
                <w:sz w:val="24"/>
                <w:szCs w:val="24"/>
              </w:rPr>
            </w:pPr>
            <w:r w:rsidRPr="001428AD">
              <w:rPr>
                <w:rFonts w:ascii="Times New Roman" w:hAnsi="Times New Roman"/>
                <w:sz w:val="24"/>
                <w:szCs w:val="24"/>
              </w:rPr>
              <w:t xml:space="preserve">«Алим» драмǎри юратнǎ сǎнарсем </w:t>
            </w:r>
          </w:p>
        </w:tc>
        <w:tc>
          <w:tcPr>
            <w:tcW w:w="1979" w:type="dxa"/>
          </w:tcPr>
          <w:p w:rsidR="00315D8F" w:rsidRDefault="00315D8F" w:rsidP="00315D8F">
            <w:pPr>
              <w:jc w:val="center"/>
              <w:rPr>
                <w:rFonts w:ascii="Times New Roman" w:hAnsi="Times New Roman"/>
                <w:sz w:val="28"/>
                <w:szCs w:val="28"/>
              </w:rPr>
            </w:pPr>
            <w:r>
              <w:rPr>
                <w:rFonts w:ascii="Times New Roman" w:hAnsi="Times New Roman"/>
                <w:sz w:val="28"/>
                <w:szCs w:val="28"/>
              </w:rPr>
              <w:t>1</w:t>
            </w:r>
          </w:p>
        </w:tc>
      </w:tr>
      <w:tr w:rsidR="00315D8F" w:rsidTr="00315D8F">
        <w:tc>
          <w:tcPr>
            <w:tcW w:w="988" w:type="dxa"/>
          </w:tcPr>
          <w:p w:rsidR="00315D8F" w:rsidRDefault="00315D8F" w:rsidP="00315D8F">
            <w:pPr>
              <w:jc w:val="center"/>
              <w:rPr>
                <w:rFonts w:ascii="Times New Roman" w:hAnsi="Times New Roman"/>
                <w:sz w:val="28"/>
                <w:szCs w:val="28"/>
              </w:rPr>
            </w:pPr>
            <w:r>
              <w:rPr>
                <w:rFonts w:ascii="Times New Roman" w:hAnsi="Times New Roman"/>
                <w:sz w:val="28"/>
                <w:szCs w:val="28"/>
              </w:rPr>
              <w:t>48</w:t>
            </w:r>
          </w:p>
        </w:tc>
        <w:tc>
          <w:tcPr>
            <w:tcW w:w="6378" w:type="dxa"/>
          </w:tcPr>
          <w:p w:rsidR="00315D8F" w:rsidRPr="001428AD" w:rsidRDefault="00315D8F" w:rsidP="00315D8F">
            <w:pPr>
              <w:spacing w:line="240" w:lineRule="auto"/>
              <w:contextualSpacing/>
              <w:rPr>
                <w:rFonts w:ascii="Times New Roman" w:hAnsi="Times New Roman"/>
                <w:sz w:val="24"/>
                <w:szCs w:val="24"/>
              </w:rPr>
            </w:pPr>
            <w:r w:rsidRPr="001428AD">
              <w:rPr>
                <w:rFonts w:ascii="Times New Roman" w:hAnsi="Times New Roman"/>
                <w:sz w:val="24"/>
                <w:szCs w:val="24"/>
              </w:rPr>
              <w:t xml:space="preserve">Л.Сачковǎн «Ăмсану» калавĕ </w:t>
            </w:r>
          </w:p>
        </w:tc>
        <w:tc>
          <w:tcPr>
            <w:tcW w:w="1979" w:type="dxa"/>
          </w:tcPr>
          <w:p w:rsidR="00315D8F" w:rsidRDefault="00315D8F" w:rsidP="00315D8F">
            <w:pPr>
              <w:jc w:val="center"/>
              <w:rPr>
                <w:rFonts w:ascii="Times New Roman" w:hAnsi="Times New Roman"/>
                <w:sz w:val="28"/>
                <w:szCs w:val="28"/>
              </w:rPr>
            </w:pPr>
            <w:r>
              <w:rPr>
                <w:rFonts w:ascii="Times New Roman" w:hAnsi="Times New Roman"/>
                <w:sz w:val="28"/>
                <w:szCs w:val="28"/>
              </w:rPr>
              <w:t>1</w:t>
            </w:r>
          </w:p>
        </w:tc>
      </w:tr>
      <w:tr w:rsidR="00315D8F" w:rsidTr="00315D8F">
        <w:tc>
          <w:tcPr>
            <w:tcW w:w="988" w:type="dxa"/>
          </w:tcPr>
          <w:p w:rsidR="00315D8F" w:rsidRDefault="00315D8F" w:rsidP="00315D8F">
            <w:pPr>
              <w:jc w:val="center"/>
              <w:rPr>
                <w:rFonts w:ascii="Times New Roman" w:hAnsi="Times New Roman"/>
                <w:sz w:val="28"/>
                <w:szCs w:val="28"/>
              </w:rPr>
            </w:pPr>
            <w:r>
              <w:rPr>
                <w:rFonts w:ascii="Times New Roman" w:hAnsi="Times New Roman"/>
                <w:sz w:val="28"/>
                <w:szCs w:val="28"/>
              </w:rPr>
              <w:t>49</w:t>
            </w:r>
          </w:p>
        </w:tc>
        <w:tc>
          <w:tcPr>
            <w:tcW w:w="6378" w:type="dxa"/>
          </w:tcPr>
          <w:p w:rsidR="00315D8F" w:rsidRPr="001428AD" w:rsidRDefault="00315D8F" w:rsidP="00315D8F">
            <w:pPr>
              <w:spacing w:line="240" w:lineRule="auto"/>
              <w:contextualSpacing/>
              <w:rPr>
                <w:rFonts w:ascii="Times New Roman" w:hAnsi="Times New Roman"/>
                <w:sz w:val="24"/>
                <w:szCs w:val="24"/>
              </w:rPr>
            </w:pPr>
            <w:r w:rsidRPr="001428AD">
              <w:rPr>
                <w:rFonts w:ascii="Times New Roman" w:hAnsi="Times New Roman"/>
                <w:sz w:val="24"/>
                <w:szCs w:val="24"/>
              </w:rPr>
              <w:t xml:space="preserve">Н.В.Овчинниковǎн «Çерçисем» картини тǎрǎх çырнǎ сочинени </w:t>
            </w:r>
          </w:p>
        </w:tc>
        <w:tc>
          <w:tcPr>
            <w:tcW w:w="1979" w:type="dxa"/>
          </w:tcPr>
          <w:p w:rsidR="00315D8F" w:rsidRDefault="00315D8F" w:rsidP="00315D8F">
            <w:pPr>
              <w:jc w:val="center"/>
              <w:rPr>
                <w:rFonts w:ascii="Times New Roman" w:hAnsi="Times New Roman"/>
                <w:sz w:val="28"/>
                <w:szCs w:val="28"/>
              </w:rPr>
            </w:pPr>
            <w:r>
              <w:rPr>
                <w:rFonts w:ascii="Times New Roman" w:hAnsi="Times New Roman"/>
                <w:sz w:val="28"/>
                <w:szCs w:val="28"/>
              </w:rPr>
              <w:t>1</w:t>
            </w:r>
          </w:p>
        </w:tc>
      </w:tr>
      <w:tr w:rsidR="00315D8F" w:rsidTr="00315D8F">
        <w:tc>
          <w:tcPr>
            <w:tcW w:w="988" w:type="dxa"/>
          </w:tcPr>
          <w:p w:rsidR="00315D8F" w:rsidRDefault="00315D8F" w:rsidP="00315D8F">
            <w:pPr>
              <w:jc w:val="center"/>
              <w:rPr>
                <w:rFonts w:ascii="Times New Roman" w:hAnsi="Times New Roman"/>
                <w:sz w:val="28"/>
                <w:szCs w:val="28"/>
              </w:rPr>
            </w:pPr>
            <w:r>
              <w:rPr>
                <w:rFonts w:ascii="Times New Roman" w:hAnsi="Times New Roman"/>
                <w:sz w:val="28"/>
                <w:szCs w:val="28"/>
              </w:rPr>
              <w:t>50</w:t>
            </w:r>
          </w:p>
        </w:tc>
        <w:tc>
          <w:tcPr>
            <w:tcW w:w="6378" w:type="dxa"/>
          </w:tcPr>
          <w:p w:rsidR="00315D8F" w:rsidRPr="001428AD" w:rsidRDefault="00315D8F" w:rsidP="00315D8F">
            <w:pPr>
              <w:spacing w:line="240" w:lineRule="auto"/>
              <w:contextualSpacing/>
              <w:rPr>
                <w:rFonts w:ascii="Times New Roman" w:hAnsi="Times New Roman"/>
                <w:sz w:val="24"/>
                <w:szCs w:val="24"/>
              </w:rPr>
            </w:pPr>
            <w:r w:rsidRPr="001428AD">
              <w:rPr>
                <w:rFonts w:ascii="Times New Roman" w:hAnsi="Times New Roman"/>
                <w:sz w:val="24"/>
                <w:szCs w:val="24"/>
              </w:rPr>
              <w:t xml:space="preserve">Иван Лисаевǎн «Чире парǎнма çуралман» повеçĕ </w:t>
            </w:r>
          </w:p>
        </w:tc>
        <w:tc>
          <w:tcPr>
            <w:tcW w:w="1979" w:type="dxa"/>
          </w:tcPr>
          <w:p w:rsidR="00315D8F" w:rsidRDefault="00315D8F" w:rsidP="00315D8F">
            <w:pPr>
              <w:jc w:val="center"/>
              <w:rPr>
                <w:rFonts w:ascii="Times New Roman" w:hAnsi="Times New Roman"/>
                <w:sz w:val="28"/>
                <w:szCs w:val="28"/>
              </w:rPr>
            </w:pPr>
            <w:r>
              <w:rPr>
                <w:rFonts w:ascii="Times New Roman" w:hAnsi="Times New Roman"/>
                <w:sz w:val="28"/>
                <w:szCs w:val="28"/>
              </w:rPr>
              <w:t>1</w:t>
            </w:r>
          </w:p>
        </w:tc>
      </w:tr>
      <w:tr w:rsidR="00315D8F" w:rsidTr="00315D8F">
        <w:tc>
          <w:tcPr>
            <w:tcW w:w="988" w:type="dxa"/>
          </w:tcPr>
          <w:p w:rsidR="00315D8F" w:rsidRDefault="00315D8F" w:rsidP="00315D8F">
            <w:pPr>
              <w:jc w:val="center"/>
              <w:rPr>
                <w:rFonts w:ascii="Times New Roman" w:hAnsi="Times New Roman"/>
                <w:sz w:val="28"/>
                <w:szCs w:val="28"/>
              </w:rPr>
            </w:pPr>
            <w:r>
              <w:rPr>
                <w:rFonts w:ascii="Times New Roman" w:hAnsi="Times New Roman"/>
                <w:sz w:val="28"/>
                <w:szCs w:val="28"/>
              </w:rPr>
              <w:t>51</w:t>
            </w:r>
          </w:p>
        </w:tc>
        <w:tc>
          <w:tcPr>
            <w:tcW w:w="6378" w:type="dxa"/>
          </w:tcPr>
          <w:p w:rsidR="00315D8F" w:rsidRPr="001428AD" w:rsidRDefault="00315D8F" w:rsidP="00315D8F">
            <w:pPr>
              <w:spacing w:line="240" w:lineRule="auto"/>
              <w:contextualSpacing/>
              <w:rPr>
                <w:rFonts w:ascii="Times New Roman" w:hAnsi="Times New Roman"/>
                <w:sz w:val="24"/>
                <w:szCs w:val="24"/>
              </w:rPr>
            </w:pPr>
            <w:r w:rsidRPr="001428AD">
              <w:rPr>
                <w:rFonts w:ascii="Times New Roman" w:hAnsi="Times New Roman"/>
                <w:sz w:val="24"/>
                <w:szCs w:val="24"/>
              </w:rPr>
              <w:t xml:space="preserve">Стихван </w:t>
            </w:r>
            <w:proofErr w:type="gramStart"/>
            <w:r w:rsidRPr="001428AD">
              <w:rPr>
                <w:rFonts w:ascii="Times New Roman" w:hAnsi="Times New Roman"/>
                <w:sz w:val="24"/>
                <w:szCs w:val="24"/>
              </w:rPr>
              <w:t>Шавлин  «</w:t>
            </w:r>
            <w:proofErr w:type="gramEnd"/>
            <w:r w:rsidRPr="001428AD">
              <w:rPr>
                <w:rFonts w:ascii="Times New Roman" w:hAnsi="Times New Roman"/>
                <w:sz w:val="24"/>
                <w:szCs w:val="24"/>
              </w:rPr>
              <w:t xml:space="preserve">Вĕçкĕн Ваççа» сǎвви </w:t>
            </w:r>
          </w:p>
        </w:tc>
        <w:tc>
          <w:tcPr>
            <w:tcW w:w="1979" w:type="dxa"/>
          </w:tcPr>
          <w:p w:rsidR="00315D8F" w:rsidRDefault="00315D8F" w:rsidP="00315D8F">
            <w:pPr>
              <w:jc w:val="center"/>
              <w:rPr>
                <w:rFonts w:ascii="Times New Roman" w:hAnsi="Times New Roman"/>
                <w:sz w:val="28"/>
                <w:szCs w:val="28"/>
              </w:rPr>
            </w:pPr>
            <w:r>
              <w:rPr>
                <w:rFonts w:ascii="Times New Roman" w:hAnsi="Times New Roman"/>
                <w:sz w:val="28"/>
                <w:szCs w:val="28"/>
              </w:rPr>
              <w:t>1</w:t>
            </w:r>
          </w:p>
        </w:tc>
      </w:tr>
      <w:tr w:rsidR="00315D8F" w:rsidTr="00315D8F">
        <w:tc>
          <w:tcPr>
            <w:tcW w:w="988" w:type="dxa"/>
          </w:tcPr>
          <w:p w:rsidR="00315D8F" w:rsidRDefault="00315D8F" w:rsidP="00315D8F">
            <w:pPr>
              <w:jc w:val="center"/>
              <w:rPr>
                <w:rFonts w:ascii="Times New Roman" w:hAnsi="Times New Roman"/>
                <w:sz w:val="28"/>
                <w:szCs w:val="28"/>
              </w:rPr>
            </w:pPr>
            <w:r>
              <w:rPr>
                <w:rFonts w:ascii="Times New Roman" w:hAnsi="Times New Roman"/>
                <w:sz w:val="28"/>
                <w:szCs w:val="28"/>
              </w:rPr>
              <w:t>52</w:t>
            </w:r>
          </w:p>
        </w:tc>
        <w:tc>
          <w:tcPr>
            <w:tcW w:w="6378" w:type="dxa"/>
          </w:tcPr>
          <w:p w:rsidR="00315D8F" w:rsidRPr="001428AD" w:rsidRDefault="00315D8F" w:rsidP="00315D8F">
            <w:pPr>
              <w:spacing w:line="240" w:lineRule="auto"/>
              <w:contextualSpacing/>
              <w:rPr>
                <w:rFonts w:ascii="Times New Roman" w:hAnsi="Times New Roman"/>
                <w:sz w:val="24"/>
                <w:szCs w:val="24"/>
              </w:rPr>
            </w:pPr>
            <w:r w:rsidRPr="001428AD">
              <w:rPr>
                <w:rFonts w:ascii="Times New Roman" w:hAnsi="Times New Roman"/>
                <w:sz w:val="24"/>
                <w:szCs w:val="24"/>
              </w:rPr>
              <w:t xml:space="preserve">Л.Сачковǎн «Оля – Улькка» калавĕ </w:t>
            </w:r>
          </w:p>
        </w:tc>
        <w:tc>
          <w:tcPr>
            <w:tcW w:w="1979" w:type="dxa"/>
          </w:tcPr>
          <w:p w:rsidR="00315D8F" w:rsidRDefault="00315D8F" w:rsidP="00315D8F">
            <w:pPr>
              <w:jc w:val="center"/>
              <w:rPr>
                <w:rFonts w:ascii="Times New Roman" w:hAnsi="Times New Roman"/>
                <w:sz w:val="28"/>
                <w:szCs w:val="28"/>
              </w:rPr>
            </w:pPr>
            <w:r>
              <w:rPr>
                <w:rFonts w:ascii="Times New Roman" w:hAnsi="Times New Roman"/>
                <w:sz w:val="28"/>
                <w:szCs w:val="28"/>
              </w:rPr>
              <w:t>1</w:t>
            </w:r>
          </w:p>
        </w:tc>
      </w:tr>
      <w:tr w:rsidR="00315D8F" w:rsidTr="00315D8F">
        <w:tc>
          <w:tcPr>
            <w:tcW w:w="988" w:type="dxa"/>
          </w:tcPr>
          <w:p w:rsidR="00315D8F" w:rsidRDefault="00315D8F" w:rsidP="00315D8F">
            <w:pPr>
              <w:jc w:val="center"/>
              <w:rPr>
                <w:rFonts w:ascii="Times New Roman" w:hAnsi="Times New Roman"/>
                <w:sz w:val="28"/>
                <w:szCs w:val="28"/>
              </w:rPr>
            </w:pPr>
            <w:r>
              <w:rPr>
                <w:rFonts w:ascii="Times New Roman" w:hAnsi="Times New Roman"/>
                <w:sz w:val="28"/>
                <w:szCs w:val="28"/>
              </w:rPr>
              <w:t>53</w:t>
            </w:r>
          </w:p>
        </w:tc>
        <w:tc>
          <w:tcPr>
            <w:tcW w:w="6378" w:type="dxa"/>
          </w:tcPr>
          <w:p w:rsidR="00315D8F" w:rsidRDefault="00315D8F" w:rsidP="00315D8F">
            <w:pPr>
              <w:rPr>
                <w:rFonts w:ascii="Times New Roman" w:hAnsi="Times New Roman"/>
                <w:sz w:val="28"/>
                <w:szCs w:val="28"/>
              </w:rPr>
            </w:pPr>
            <w:r w:rsidRPr="001428AD">
              <w:rPr>
                <w:rFonts w:ascii="Times New Roman" w:hAnsi="Times New Roman"/>
                <w:sz w:val="24"/>
                <w:szCs w:val="24"/>
              </w:rPr>
              <w:t>А.Лазарева «Урок пуçланчĕ» калав</w:t>
            </w:r>
          </w:p>
        </w:tc>
        <w:tc>
          <w:tcPr>
            <w:tcW w:w="1979" w:type="dxa"/>
          </w:tcPr>
          <w:p w:rsidR="00315D8F" w:rsidRDefault="00315D8F" w:rsidP="00315D8F">
            <w:pPr>
              <w:jc w:val="center"/>
              <w:rPr>
                <w:rFonts w:ascii="Times New Roman" w:hAnsi="Times New Roman"/>
                <w:sz w:val="28"/>
                <w:szCs w:val="28"/>
              </w:rPr>
            </w:pPr>
            <w:r>
              <w:rPr>
                <w:rFonts w:ascii="Times New Roman" w:hAnsi="Times New Roman"/>
                <w:sz w:val="28"/>
                <w:szCs w:val="28"/>
              </w:rPr>
              <w:t>1</w:t>
            </w:r>
          </w:p>
        </w:tc>
      </w:tr>
      <w:tr w:rsidR="00315D8F" w:rsidTr="00315D8F">
        <w:tc>
          <w:tcPr>
            <w:tcW w:w="988" w:type="dxa"/>
          </w:tcPr>
          <w:p w:rsidR="00315D8F" w:rsidRDefault="00315D8F" w:rsidP="00315D8F">
            <w:pPr>
              <w:jc w:val="center"/>
              <w:rPr>
                <w:rFonts w:ascii="Times New Roman" w:hAnsi="Times New Roman"/>
                <w:sz w:val="28"/>
                <w:szCs w:val="28"/>
              </w:rPr>
            </w:pPr>
            <w:r>
              <w:rPr>
                <w:rFonts w:ascii="Times New Roman" w:hAnsi="Times New Roman"/>
                <w:sz w:val="28"/>
                <w:szCs w:val="28"/>
              </w:rPr>
              <w:t>54</w:t>
            </w:r>
          </w:p>
        </w:tc>
        <w:tc>
          <w:tcPr>
            <w:tcW w:w="6378" w:type="dxa"/>
          </w:tcPr>
          <w:p w:rsidR="00315D8F" w:rsidRDefault="00315D8F" w:rsidP="00315D8F">
            <w:pPr>
              <w:rPr>
                <w:rFonts w:ascii="Times New Roman" w:hAnsi="Times New Roman"/>
                <w:sz w:val="28"/>
                <w:szCs w:val="28"/>
              </w:rPr>
            </w:pPr>
            <w:r w:rsidRPr="001428AD">
              <w:rPr>
                <w:rFonts w:ascii="Times New Roman" w:hAnsi="Times New Roman"/>
                <w:sz w:val="24"/>
                <w:szCs w:val="24"/>
              </w:rPr>
              <w:t>А.Лазарева «Урок пуçланчĕ» калав</w:t>
            </w:r>
          </w:p>
        </w:tc>
        <w:tc>
          <w:tcPr>
            <w:tcW w:w="1979" w:type="dxa"/>
          </w:tcPr>
          <w:p w:rsidR="00315D8F" w:rsidRDefault="00315D8F" w:rsidP="00315D8F">
            <w:pPr>
              <w:jc w:val="center"/>
              <w:rPr>
                <w:rFonts w:ascii="Times New Roman" w:hAnsi="Times New Roman"/>
                <w:sz w:val="28"/>
                <w:szCs w:val="28"/>
              </w:rPr>
            </w:pPr>
            <w:r>
              <w:rPr>
                <w:rFonts w:ascii="Times New Roman" w:hAnsi="Times New Roman"/>
                <w:sz w:val="28"/>
                <w:szCs w:val="28"/>
              </w:rPr>
              <w:t>1</w:t>
            </w:r>
          </w:p>
        </w:tc>
      </w:tr>
      <w:tr w:rsidR="00315D8F" w:rsidTr="00315D8F">
        <w:tc>
          <w:tcPr>
            <w:tcW w:w="988" w:type="dxa"/>
          </w:tcPr>
          <w:p w:rsidR="00315D8F" w:rsidRDefault="00315D8F" w:rsidP="00315D8F">
            <w:pPr>
              <w:jc w:val="center"/>
              <w:rPr>
                <w:rFonts w:ascii="Times New Roman" w:hAnsi="Times New Roman"/>
                <w:sz w:val="28"/>
                <w:szCs w:val="28"/>
              </w:rPr>
            </w:pPr>
            <w:r>
              <w:rPr>
                <w:rFonts w:ascii="Times New Roman" w:hAnsi="Times New Roman"/>
                <w:sz w:val="28"/>
                <w:szCs w:val="28"/>
              </w:rPr>
              <w:t>55</w:t>
            </w:r>
          </w:p>
        </w:tc>
        <w:tc>
          <w:tcPr>
            <w:tcW w:w="6378" w:type="dxa"/>
          </w:tcPr>
          <w:p w:rsidR="00315D8F" w:rsidRPr="001428AD" w:rsidRDefault="00315D8F" w:rsidP="00315D8F">
            <w:pPr>
              <w:spacing w:line="240" w:lineRule="auto"/>
              <w:contextualSpacing/>
              <w:rPr>
                <w:rFonts w:ascii="Times New Roman" w:hAnsi="Times New Roman"/>
                <w:sz w:val="24"/>
                <w:szCs w:val="24"/>
              </w:rPr>
            </w:pPr>
            <w:r w:rsidRPr="001428AD">
              <w:rPr>
                <w:rFonts w:ascii="Times New Roman" w:hAnsi="Times New Roman"/>
                <w:sz w:val="24"/>
                <w:szCs w:val="24"/>
              </w:rPr>
              <w:t xml:space="preserve">Хайлав хавхи (пафосĕ) </w:t>
            </w:r>
          </w:p>
        </w:tc>
        <w:tc>
          <w:tcPr>
            <w:tcW w:w="1979" w:type="dxa"/>
          </w:tcPr>
          <w:p w:rsidR="00315D8F" w:rsidRDefault="00315D8F" w:rsidP="00315D8F">
            <w:pPr>
              <w:jc w:val="center"/>
              <w:rPr>
                <w:rFonts w:ascii="Times New Roman" w:hAnsi="Times New Roman"/>
                <w:sz w:val="28"/>
                <w:szCs w:val="28"/>
              </w:rPr>
            </w:pPr>
            <w:r>
              <w:rPr>
                <w:rFonts w:ascii="Times New Roman" w:hAnsi="Times New Roman"/>
                <w:sz w:val="28"/>
                <w:szCs w:val="28"/>
              </w:rPr>
              <w:t>1</w:t>
            </w:r>
          </w:p>
        </w:tc>
      </w:tr>
      <w:tr w:rsidR="00315D8F" w:rsidTr="00315D8F">
        <w:tc>
          <w:tcPr>
            <w:tcW w:w="988" w:type="dxa"/>
          </w:tcPr>
          <w:p w:rsidR="00315D8F" w:rsidRDefault="00315D8F" w:rsidP="00315D8F">
            <w:pPr>
              <w:jc w:val="center"/>
              <w:rPr>
                <w:rFonts w:ascii="Times New Roman" w:hAnsi="Times New Roman"/>
                <w:sz w:val="28"/>
                <w:szCs w:val="28"/>
              </w:rPr>
            </w:pPr>
            <w:r>
              <w:rPr>
                <w:rFonts w:ascii="Times New Roman" w:hAnsi="Times New Roman"/>
                <w:sz w:val="28"/>
                <w:szCs w:val="28"/>
              </w:rPr>
              <w:t>56</w:t>
            </w:r>
          </w:p>
        </w:tc>
        <w:tc>
          <w:tcPr>
            <w:tcW w:w="6378" w:type="dxa"/>
          </w:tcPr>
          <w:p w:rsidR="00315D8F" w:rsidRPr="001428AD" w:rsidRDefault="00315D8F" w:rsidP="00315D8F">
            <w:pPr>
              <w:spacing w:line="240" w:lineRule="auto"/>
              <w:contextualSpacing/>
              <w:rPr>
                <w:rFonts w:ascii="Times New Roman" w:hAnsi="Times New Roman"/>
                <w:sz w:val="24"/>
                <w:szCs w:val="24"/>
              </w:rPr>
            </w:pPr>
            <w:r w:rsidRPr="001428AD">
              <w:rPr>
                <w:rFonts w:ascii="Times New Roman" w:hAnsi="Times New Roman"/>
                <w:sz w:val="24"/>
                <w:szCs w:val="24"/>
              </w:rPr>
              <w:t xml:space="preserve">П.Афанасьевǎн «Çынна ырǎ ту» сǎвви </w:t>
            </w:r>
          </w:p>
        </w:tc>
        <w:tc>
          <w:tcPr>
            <w:tcW w:w="1979" w:type="dxa"/>
          </w:tcPr>
          <w:p w:rsidR="00315D8F" w:rsidRDefault="00315D8F" w:rsidP="00315D8F">
            <w:pPr>
              <w:jc w:val="center"/>
              <w:rPr>
                <w:rFonts w:ascii="Times New Roman" w:hAnsi="Times New Roman"/>
                <w:sz w:val="28"/>
                <w:szCs w:val="28"/>
              </w:rPr>
            </w:pPr>
            <w:r>
              <w:rPr>
                <w:rFonts w:ascii="Times New Roman" w:hAnsi="Times New Roman"/>
                <w:sz w:val="28"/>
                <w:szCs w:val="28"/>
              </w:rPr>
              <w:t>1</w:t>
            </w:r>
          </w:p>
        </w:tc>
      </w:tr>
      <w:tr w:rsidR="00315D8F" w:rsidTr="00315D8F">
        <w:tc>
          <w:tcPr>
            <w:tcW w:w="988" w:type="dxa"/>
          </w:tcPr>
          <w:p w:rsidR="00315D8F" w:rsidRDefault="00315D8F" w:rsidP="00315D8F">
            <w:pPr>
              <w:jc w:val="center"/>
              <w:rPr>
                <w:rFonts w:ascii="Times New Roman" w:hAnsi="Times New Roman"/>
                <w:sz w:val="28"/>
                <w:szCs w:val="28"/>
              </w:rPr>
            </w:pPr>
            <w:r>
              <w:rPr>
                <w:rFonts w:ascii="Times New Roman" w:hAnsi="Times New Roman"/>
                <w:sz w:val="28"/>
                <w:szCs w:val="28"/>
              </w:rPr>
              <w:t>57</w:t>
            </w:r>
          </w:p>
        </w:tc>
        <w:tc>
          <w:tcPr>
            <w:tcW w:w="6378" w:type="dxa"/>
          </w:tcPr>
          <w:p w:rsidR="00315D8F" w:rsidRPr="001428AD" w:rsidRDefault="00315D8F" w:rsidP="00315D8F">
            <w:pPr>
              <w:spacing w:line="240" w:lineRule="auto"/>
              <w:contextualSpacing/>
              <w:rPr>
                <w:rFonts w:ascii="Times New Roman" w:hAnsi="Times New Roman"/>
                <w:sz w:val="24"/>
                <w:szCs w:val="24"/>
              </w:rPr>
            </w:pPr>
            <w:r w:rsidRPr="001428AD">
              <w:rPr>
                <w:rFonts w:ascii="Times New Roman" w:hAnsi="Times New Roman"/>
                <w:sz w:val="24"/>
                <w:szCs w:val="24"/>
              </w:rPr>
              <w:t xml:space="preserve">«Витя Кулешов – чǎн-чǎн çын» сочинени </w:t>
            </w:r>
          </w:p>
        </w:tc>
        <w:tc>
          <w:tcPr>
            <w:tcW w:w="1979" w:type="dxa"/>
          </w:tcPr>
          <w:p w:rsidR="00315D8F" w:rsidRDefault="00315D8F" w:rsidP="00315D8F">
            <w:pPr>
              <w:jc w:val="center"/>
              <w:rPr>
                <w:rFonts w:ascii="Times New Roman" w:hAnsi="Times New Roman"/>
                <w:sz w:val="28"/>
                <w:szCs w:val="28"/>
              </w:rPr>
            </w:pPr>
            <w:r>
              <w:rPr>
                <w:rFonts w:ascii="Times New Roman" w:hAnsi="Times New Roman"/>
                <w:sz w:val="28"/>
                <w:szCs w:val="28"/>
              </w:rPr>
              <w:t>1</w:t>
            </w:r>
          </w:p>
        </w:tc>
      </w:tr>
      <w:tr w:rsidR="00315D8F" w:rsidTr="00315D8F">
        <w:tc>
          <w:tcPr>
            <w:tcW w:w="988" w:type="dxa"/>
          </w:tcPr>
          <w:p w:rsidR="00315D8F" w:rsidRDefault="00315D8F" w:rsidP="00315D8F">
            <w:pPr>
              <w:jc w:val="center"/>
              <w:rPr>
                <w:rFonts w:ascii="Times New Roman" w:hAnsi="Times New Roman"/>
                <w:sz w:val="28"/>
                <w:szCs w:val="28"/>
              </w:rPr>
            </w:pPr>
            <w:r>
              <w:rPr>
                <w:rFonts w:ascii="Times New Roman" w:hAnsi="Times New Roman"/>
                <w:sz w:val="28"/>
                <w:szCs w:val="28"/>
              </w:rPr>
              <w:t>58</w:t>
            </w:r>
          </w:p>
        </w:tc>
        <w:tc>
          <w:tcPr>
            <w:tcW w:w="6378" w:type="dxa"/>
          </w:tcPr>
          <w:p w:rsidR="00315D8F" w:rsidRDefault="00315D8F" w:rsidP="00315D8F">
            <w:pPr>
              <w:rPr>
                <w:rFonts w:ascii="Times New Roman" w:hAnsi="Times New Roman"/>
                <w:sz w:val="28"/>
                <w:szCs w:val="28"/>
              </w:rPr>
            </w:pPr>
            <w:r w:rsidRPr="001428AD">
              <w:rPr>
                <w:rFonts w:ascii="Times New Roman" w:hAnsi="Times New Roman"/>
                <w:sz w:val="24"/>
                <w:szCs w:val="24"/>
              </w:rPr>
              <w:t>Е.Лисинǎн «Çǎкǎр чĕлли» калавĕ</w:t>
            </w:r>
          </w:p>
        </w:tc>
        <w:tc>
          <w:tcPr>
            <w:tcW w:w="1979" w:type="dxa"/>
          </w:tcPr>
          <w:p w:rsidR="00315D8F" w:rsidRDefault="00315D8F" w:rsidP="00315D8F">
            <w:pPr>
              <w:jc w:val="center"/>
              <w:rPr>
                <w:rFonts w:ascii="Times New Roman" w:hAnsi="Times New Roman"/>
                <w:sz w:val="28"/>
                <w:szCs w:val="28"/>
              </w:rPr>
            </w:pPr>
            <w:r>
              <w:rPr>
                <w:rFonts w:ascii="Times New Roman" w:hAnsi="Times New Roman"/>
                <w:sz w:val="28"/>
                <w:szCs w:val="28"/>
              </w:rPr>
              <w:t>1</w:t>
            </w:r>
          </w:p>
        </w:tc>
      </w:tr>
      <w:tr w:rsidR="00315D8F" w:rsidTr="00315D8F">
        <w:tc>
          <w:tcPr>
            <w:tcW w:w="988" w:type="dxa"/>
          </w:tcPr>
          <w:p w:rsidR="00315D8F" w:rsidRDefault="00315D8F" w:rsidP="00315D8F">
            <w:pPr>
              <w:jc w:val="center"/>
              <w:rPr>
                <w:rFonts w:ascii="Times New Roman" w:hAnsi="Times New Roman"/>
                <w:sz w:val="28"/>
                <w:szCs w:val="28"/>
              </w:rPr>
            </w:pPr>
            <w:r>
              <w:rPr>
                <w:rFonts w:ascii="Times New Roman" w:hAnsi="Times New Roman"/>
                <w:sz w:val="28"/>
                <w:szCs w:val="28"/>
              </w:rPr>
              <w:t>59</w:t>
            </w:r>
          </w:p>
        </w:tc>
        <w:tc>
          <w:tcPr>
            <w:tcW w:w="6378" w:type="dxa"/>
          </w:tcPr>
          <w:p w:rsidR="00315D8F" w:rsidRDefault="00315D8F" w:rsidP="00315D8F">
            <w:pPr>
              <w:rPr>
                <w:rFonts w:ascii="Times New Roman" w:hAnsi="Times New Roman"/>
                <w:sz w:val="28"/>
                <w:szCs w:val="28"/>
              </w:rPr>
            </w:pPr>
            <w:r w:rsidRPr="001428AD">
              <w:rPr>
                <w:rFonts w:ascii="Times New Roman" w:hAnsi="Times New Roman"/>
                <w:sz w:val="24"/>
                <w:szCs w:val="24"/>
              </w:rPr>
              <w:t>Е.Лисинǎн «Çǎкǎр чĕлли» калавĕ</w:t>
            </w:r>
          </w:p>
        </w:tc>
        <w:tc>
          <w:tcPr>
            <w:tcW w:w="1979" w:type="dxa"/>
          </w:tcPr>
          <w:p w:rsidR="00315D8F" w:rsidRDefault="00315D8F" w:rsidP="00315D8F">
            <w:pPr>
              <w:jc w:val="center"/>
              <w:rPr>
                <w:rFonts w:ascii="Times New Roman" w:hAnsi="Times New Roman"/>
                <w:sz w:val="28"/>
                <w:szCs w:val="28"/>
              </w:rPr>
            </w:pPr>
            <w:r>
              <w:rPr>
                <w:rFonts w:ascii="Times New Roman" w:hAnsi="Times New Roman"/>
                <w:sz w:val="28"/>
                <w:szCs w:val="28"/>
              </w:rPr>
              <w:t>1</w:t>
            </w:r>
          </w:p>
        </w:tc>
      </w:tr>
      <w:tr w:rsidR="00315D8F" w:rsidTr="00315D8F">
        <w:tc>
          <w:tcPr>
            <w:tcW w:w="988" w:type="dxa"/>
          </w:tcPr>
          <w:p w:rsidR="00315D8F" w:rsidRDefault="00315D8F" w:rsidP="00315D8F">
            <w:pPr>
              <w:jc w:val="center"/>
              <w:rPr>
                <w:rFonts w:ascii="Times New Roman" w:hAnsi="Times New Roman"/>
                <w:sz w:val="28"/>
                <w:szCs w:val="28"/>
              </w:rPr>
            </w:pPr>
            <w:r>
              <w:rPr>
                <w:rFonts w:ascii="Times New Roman" w:hAnsi="Times New Roman"/>
                <w:sz w:val="28"/>
                <w:szCs w:val="28"/>
              </w:rPr>
              <w:t>60</w:t>
            </w:r>
          </w:p>
        </w:tc>
        <w:tc>
          <w:tcPr>
            <w:tcW w:w="6378" w:type="dxa"/>
          </w:tcPr>
          <w:p w:rsidR="00315D8F" w:rsidRDefault="00315D8F" w:rsidP="00315D8F">
            <w:pPr>
              <w:jc w:val="center"/>
              <w:rPr>
                <w:rFonts w:ascii="Times New Roman" w:hAnsi="Times New Roman"/>
                <w:sz w:val="28"/>
                <w:szCs w:val="28"/>
              </w:rPr>
            </w:pPr>
            <w:r w:rsidRPr="001428AD">
              <w:rPr>
                <w:rFonts w:ascii="Times New Roman" w:hAnsi="Times New Roman"/>
                <w:sz w:val="24"/>
                <w:szCs w:val="24"/>
              </w:rPr>
              <w:t>Алексей Воробьёвǎн «Çурхи хирте», «Çǎкǎр» сǎввисем. Поэзи чĕлхи. Сǎвǎ виçисем</w:t>
            </w:r>
          </w:p>
        </w:tc>
        <w:tc>
          <w:tcPr>
            <w:tcW w:w="1979" w:type="dxa"/>
          </w:tcPr>
          <w:p w:rsidR="00315D8F" w:rsidRDefault="00315D8F" w:rsidP="00315D8F">
            <w:pPr>
              <w:jc w:val="center"/>
              <w:rPr>
                <w:rFonts w:ascii="Times New Roman" w:hAnsi="Times New Roman"/>
                <w:sz w:val="28"/>
                <w:szCs w:val="28"/>
              </w:rPr>
            </w:pPr>
            <w:r>
              <w:rPr>
                <w:rFonts w:ascii="Times New Roman" w:hAnsi="Times New Roman"/>
                <w:sz w:val="28"/>
                <w:szCs w:val="28"/>
              </w:rPr>
              <w:t>1</w:t>
            </w:r>
          </w:p>
        </w:tc>
      </w:tr>
      <w:tr w:rsidR="00315D8F" w:rsidTr="00315D8F">
        <w:tc>
          <w:tcPr>
            <w:tcW w:w="988" w:type="dxa"/>
          </w:tcPr>
          <w:p w:rsidR="00315D8F" w:rsidRDefault="00315D8F" w:rsidP="00315D8F">
            <w:pPr>
              <w:jc w:val="center"/>
              <w:rPr>
                <w:rFonts w:ascii="Times New Roman" w:hAnsi="Times New Roman"/>
                <w:sz w:val="28"/>
                <w:szCs w:val="28"/>
              </w:rPr>
            </w:pPr>
            <w:r>
              <w:rPr>
                <w:rFonts w:ascii="Times New Roman" w:hAnsi="Times New Roman"/>
                <w:sz w:val="28"/>
                <w:szCs w:val="28"/>
              </w:rPr>
              <w:lastRenderedPageBreak/>
              <w:t>61</w:t>
            </w:r>
          </w:p>
        </w:tc>
        <w:tc>
          <w:tcPr>
            <w:tcW w:w="6378" w:type="dxa"/>
          </w:tcPr>
          <w:p w:rsidR="00315D8F" w:rsidRDefault="00315D8F" w:rsidP="00315D8F">
            <w:pPr>
              <w:jc w:val="center"/>
              <w:rPr>
                <w:rFonts w:ascii="Times New Roman" w:hAnsi="Times New Roman"/>
                <w:sz w:val="28"/>
                <w:szCs w:val="28"/>
              </w:rPr>
            </w:pPr>
            <w:r w:rsidRPr="001428AD">
              <w:rPr>
                <w:rFonts w:ascii="Times New Roman" w:hAnsi="Times New Roman"/>
                <w:sz w:val="24"/>
                <w:szCs w:val="24"/>
              </w:rPr>
              <w:t>Алексей Воробьёвǎн «Çурхи хирте», «Çǎкǎр» сǎввисем. Поэзи чĕлхи. Сǎвǎ виçисем</w:t>
            </w:r>
          </w:p>
        </w:tc>
        <w:tc>
          <w:tcPr>
            <w:tcW w:w="1979" w:type="dxa"/>
          </w:tcPr>
          <w:p w:rsidR="00315D8F" w:rsidRDefault="00315D8F" w:rsidP="00315D8F">
            <w:pPr>
              <w:jc w:val="center"/>
              <w:rPr>
                <w:rFonts w:ascii="Times New Roman" w:hAnsi="Times New Roman"/>
                <w:sz w:val="28"/>
                <w:szCs w:val="28"/>
              </w:rPr>
            </w:pPr>
            <w:r>
              <w:rPr>
                <w:rFonts w:ascii="Times New Roman" w:hAnsi="Times New Roman"/>
                <w:sz w:val="28"/>
                <w:szCs w:val="28"/>
              </w:rPr>
              <w:t>1</w:t>
            </w:r>
          </w:p>
        </w:tc>
      </w:tr>
      <w:tr w:rsidR="00315D8F" w:rsidTr="00315D8F">
        <w:tc>
          <w:tcPr>
            <w:tcW w:w="988" w:type="dxa"/>
          </w:tcPr>
          <w:p w:rsidR="00315D8F" w:rsidRDefault="00315D8F" w:rsidP="00315D8F">
            <w:pPr>
              <w:jc w:val="center"/>
              <w:rPr>
                <w:rFonts w:ascii="Times New Roman" w:hAnsi="Times New Roman"/>
                <w:sz w:val="28"/>
                <w:szCs w:val="28"/>
              </w:rPr>
            </w:pPr>
            <w:r>
              <w:rPr>
                <w:rFonts w:ascii="Times New Roman" w:hAnsi="Times New Roman"/>
                <w:sz w:val="28"/>
                <w:szCs w:val="28"/>
              </w:rPr>
              <w:t>62</w:t>
            </w:r>
          </w:p>
        </w:tc>
        <w:tc>
          <w:tcPr>
            <w:tcW w:w="6378" w:type="dxa"/>
          </w:tcPr>
          <w:p w:rsidR="00315D8F" w:rsidRPr="001428AD" w:rsidRDefault="00315D8F" w:rsidP="00315D8F">
            <w:pPr>
              <w:spacing w:line="240" w:lineRule="auto"/>
              <w:contextualSpacing/>
              <w:rPr>
                <w:rFonts w:ascii="Times New Roman" w:hAnsi="Times New Roman"/>
                <w:sz w:val="24"/>
                <w:szCs w:val="24"/>
              </w:rPr>
            </w:pPr>
            <w:r w:rsidRPr="001428AD">
              <w:rPr>
                <w:rFonts w:ascii="Times New Roman" w:hAnsi="Times New Roman"/>
                <w:sz w:val="24"/>
                <w:szCs w:val="24"/>
              </w:rPr>
              <w:t xml:space="preserve">Килти вулав урокĕ. В.Енĕш «Çǎкǎр» калав </w:t>
            </w:r>
          </w:p>
        </w:tc>
        <w:tc>
          <w:tcPr>
            <w:tcW w:w="1979" w:type="dxa"/>
          </w:tcPr>
          <w:p w:rsidR="00315D8F" w:rsidRDefault="00315D8F" w:rsidP="00315D8F">
            <w:pPr>
              <w:jc w:val="center"/>
              <w:rPr>
                <w:rFonts w:ascii="Times New Roman" w:hAnsi="Times New Roman"/>
                <w:sz w:val="28"/>
                <w:szCs w:val="28"/>
              </w:rPr>
            </w:pPr>
            <w:r>
              <w:rPr>
                <w:rFonts w:ascii="Times New Roman" w:hAnsi="Times New Roman"/>
                <w:sz w:val="28"/>
                <w:szCs w:val="28"/>
              </w:rPr>
              <w:t>1</w:t>
            </w:r>
          </w:p>
        </w:tc>
      </w:tr>
      <w:tr w:rsidR="00315D8F" w:rsidTr="00315D8F">
        <w:tc>
          <w:tcPr>
            <w:tcW w:w="988" w:type="dxa"/>
          </w:tcPr>
          <w:p w:rsidR="00315D8F" w:rsidRDefault="00315D8F" w:rsidP="00315D8F">
            <w:pPr>
              <w:jc w:val="center"/>
              <w:rPr>
                <w:rFonts w:ascii="Times New Roman" w:hAnsi="Times New Roman"/>
                <w:sz w:val="28"/>
                <w:szCs w:val="28"/>
              </w:rPr>
            </w:pPr>
            <w:r>
              <w:rPr>
                <w:rFonts w:ascii="Times New Roman" w:hAnsi="Times New Roman"/>
                <w:sz w:val="28"/>
                <w:szCs w:val="28"/>
              </w:rPr>
              <w:t>63</w:t>
            </w:r>
          </w:p>
        </w:tc>
        <w:tc>
          <w:tcPr>
            <w:tcW w:w="6378" w:type="dxa"/>
          </w:tcPr>
          <w:p w:rsidR="00315D8F" w:rsidRPr="001428AD" w:rsidRDefault="00315D8F" w:rsidP="00315D8F">
            <w:pPr>
              <w:spacing w:line="240" w:lineRule="auto"/>
              <w:contextualSpacing/>
              <w:rPr>
                <w:rFonts w:ascii="Times New Roman" w:hAnsi="Times New Roman"/>
                <w:sz w:val="24"/>
                <w:szCs w:val="24"/>
              </w:rPr>
            </w:pPr>
            <w:r w:rsidRPr="001428AD">
              <w:rPr>
                <w:rFonts w:ascii="Times New Roman" w:hAnsi="Times New Roman"/>
                <w:sz w:val="24"/>
                <w:szCs w:val="24"/>
              </w:rPr>
              <w:t xml:space="preserve">«Çǎкǎртан асли çук» сочинени </w:t>
            </w:r>
          </w:p>
        </w:tc>
        <w:tc>
          <w:tcPr>
            <w:tcW w:w="1979" w:type="dxa"/>
          </w:tcPr>
          <w:p w:rsidR="00315D8F" w:rsidRDefault="00315D8F" w:rsidP="00315D8F">
            <w:pPr>
              <w:jc w:val="center"/>
              <w:rPr>
                <w:rFonts w:ascii="Times New Roman" w:hAnsi="Times New Roman"/>
                <w:sz w:val="28"/>
                <w:szCs w:val="28"/>
              </w:rPr>
            </w:pPr>
            <w:r>
              <w:rPr>
                <w:rFonts w:ascii="Times New Roman" w:hAnsi="Times New Roman"/>
                <w:sz w:val="28"/>
                <w:szCs w:val="28"/>
              </w:rPr>
              <w:t>1</w:t>
            </w:r>
          </w:p>
        </w:tc>
      </w:tr>
      <w:tr w:rsidR="00315D8F" w:rsidTr="00315D8F">
        <w:tc>
          <w:tcPr>
            <w:tcW w:w="988" w:type="dxa"/>
          </w:tcPr>
          <w:p w:rsidR="00315D8F" w:rsidRDefault="00315D8F" w:rsidP="00315D8F">
            <w:pPr>
              <w:jc w:val="center"/>
              <w:rPr>
                <w:rFonts w:ascii="Times New Roman" w:hAnsi="Times New Roman"/>
                <w:sz w:val="28"/>
                <w:szCs w:val="28"/>
              </w:rPr>
            </w:pPr>
            <w:r>
              <w:rPr>
                <w:rFonts w:ascii="Times New Roman" w:hAnsi="Times New Roman"/>
                <w:sz w:val="28"/>
                <w:szCs w:val="28"/>
              </w:rPr>
              <w:t>64</w:t>
            </w:r>
          </w:p>
        </w:tc>
        <w:tc>
          <w:tcPr>
            <w:tcW w:w="6378" w:type="dxa"/>
          </w:tcPr>
          <w:p w:rsidR="00315D8F" w:rsidRPr="001428AD" w:rsidRDefault="00315D8F" w:rsidP="00315D8F">
            <w:pPr>
              <w:spacing w:line="240" w:lineRule="auto"/>
              <w:contextualSpacing/>
              <w:rPr>
                <w:rFonts w:ascii="Times New Roman" w:hAnsi="Times New Roman"/>
                <w:sz w:val="24"/>
                <w:szCs w:val="24"/>
              </w:rPr>
            </w:pPr>
            <w:r w:rsidRPr="001428AD">
              <w:rPr>
                <w:rFonts w:ascii="Times New Roman" w:hAnsi="Times New Roman"/>
                <w:sz w:val="24"/>
                <w:szCs w:val="24"/>
              </w:rPr>
              <w:t xml:space="preserve">Геннадий Волков «Ылтǎн çĕр» халап </w:t>
            </w:r>
          </w:p>
        </w:tc>
        <w:tc>
          <w:tcPr>
            <w:tcW w:w="1979" w:type="dxa"/>
          </w:tcPr>
          <w:p w:rsidR="00315D8F" w:rsidRDefault="00315D8F" w:rsidP="00315D8F">
            <w:pPr>
              <w:jc w:val="center"/>
              <w:rPr>
                <w:rFonts w:ascii="Times New Roman" w:hAnsi="Times New Roman"/>
                <w:sz w:val="28"/>
                <w:szCs w:val="28"/>
              </w:rPr>
            </w:pPr>
            <w:r>
              <w:rPr>
                <w:rFonts w:ascii="Times New Roman" w:hAnsi="Times New Roman"/>
                <w:sz w:val="28"/>
                <w:szCs w:val="28"/>
              </w:rPr>
              <w:t>1</w:t>
            </w:r>
          </w:p>
        </w:tc>
      </w:tr>
      <w:tr w:rsidR="00315D8F" w:rsidTr="00315D8F">
        <w:tc>
          <w:tcPr>
            <w:tcW w:w="988" w:type="dxa"/>
          </w:tcPr>
          <w:p w:rsidR="00315D8F" w:rsidRDefault="00315D8F" w:rsidP="00315D8F">
            <w:pPr>
              <w:jc w:val="center"/>
              <w:rPr>
                <w:rFonts w:ascii="Times New Roman" w:hAnsi="Times New Roman"/>
                <w:sz w:val="28"/>
                <w:szCs w:val="28"/>
              </w:rPr>
            </w:pPr>
            <w:r>
              <w:rPr>
                <w:rFonts w:ascii="Times New Roman" w:hAnsi="Times New Roman"/>
                <w:sz w:val="28"/>
                <w:szCs w:val="28"/>
              </w:rPr>
              <w:t>65</w:t>
            </w:r>
          </w:p>
        </w:tc>
        <w:tc>
          <w:tcPr>
            <w:tcW w:w="6378" w:type="dxa"/>
          </w:tcPr>
          <w:p w:rsidR="00315D8F" w:rsidRPr="001428AD" w:rsidRDefault="00315D8F" w:rsidP="00315D8F">
            <w:pPr>
              <w:spacing w:line="240" w:lineRule="auto"/>
              <w:contextualSpacing/>
              <w:rPr>
                <w:rFonts w:ascii="Times New Roman" w:hAnsi="Times New Roman"/>
                <w:sz w:val="24"/>
                <w:szCs w:val="24"/>
              </w:rPr>
            </w:pPr>
            <w:r w:rsidRPr="001428AD">
              <w:rPr>
                <w:rFonts w:ascii="Times New Roman" w:hAnsi="Times New Roman"/>
                <w:sz w:val="24"/>
                <w:szCs w:val="24"/>
              </w:rPr>
              <w:t xml:space="preserve">Иван Ивник «Тул çутǎлать» сǎвǎ </w:t>
            </w:r>
          </w:p>
        </w:tc>
        <w:tc>
          <w:tcPr>
            <w:tcW w:w="1979" w:type="dxa"/>
          </w:tcPr>
          <w:p w:rsidR="00315D8F" w:rsidRDefault="00315D8F" w:rsidP="00315D8F">
            <w:pPr>
              <w:jc w:val="center"/>
              <w:rPr>
                <w:rFonts w:ascii="Times New Roman" w:hAnsi="Times New Roman"/>
                <w:sz w:val="28"/>
                <w:szCs w:val="28"/>
              </w:rPr>
            </w:pPr>
            <w:r>
              <w:rPr>
                <w:rFonts w:ascii="Times New Roman" w:hAnsi="Times New Roman"/>
                <w:sz w:val="28"/>
                <w:szCs w:val="28"/>
              </w:rPr>
              <w:t>1</w:t>
            </w:r>
          </w:p>
        </w:tc>
      </w:tr>
      <w:tr w:rsidR="00315D8F" w:rsidTr="00315D8F">
        <w:tc>
          <w:tcPr>
            <w:tcW w:w="988" w:type="dxa"/>
          </w:tcPr>
          <w:p w:rsidR="00315D8F" w:rsidRDefault="00315D8F" w:rsidP="00315D8F">
            <w:pPr>
              <w:jc w:val="center"/>
              <w:rPr>
                <w:rFonts w:ascii="Times New Roman" w:hAnsi="Times New Roman"/>
                <w:sz w:val="28"/>
                <w:szCs w:val="28"/>
              </w:rPr>
            </w:pPr>
            <w:r>
              <w:rPr>
                <w:rFonts w:ascii="Times New Roman" w:hAnsi="Times New Roman"/>
                <w:sz w:val="28"/>
                <w:szCs w:val="28"/>
              </w:rPr>
              <w:t>66</w:t>
            </w:r>
          </w:p>
        </w:tc>
        <w:tc>
          <w:tcPr>
            <w:tcW w:w="6378" w:type="dxa"/>
          </w:tcPr>
          <w:p w:rsidR="00315D8F" w:rsidRPr="001428AD" w:rsidRDefault="00315D8F" w:rsidP="00315D8F">
            <w:pPr>
              <w:spacing w:line="240" w:lineRule="auto"/>
              <w:contextualSpacing/>
              <w:rPr>
                <w:rFonts w:ascii="Times New Roman" w:hAnsi="Times New Roman"/>
                <w:sz w:val="24"/>
                <w:szCs w:val="24"/>
              </w:rPr>
            </w:pPr>
            <w:r w:rsidRPr="001428AD">
              <w:rPr>
                <w:rFonts w:ascii="Times New Roman" w:hAnsi="Times New Roman"/>
                <w:sz w:val="24"/>
                <w:szCs w:val="24"/>
              </w:rPr>
              <w:t xml:space="preserve">Ç. Элкерĕн «Ешĕл хунав» повесть сыпǎкĕ – «Пуян чǎваш вǎрманĕ». Очерк тĕсĕсем </w:t>
            </w:r>
          </w:p>
        </w:tc>
        <w:tc>
          <w:tcPr>
            <w:tcW w:w="1979" w:type="dxa"/>
          </w:tcPr>
          <w:p w:rsidR="00315D8F" w:rsidRDefault="00315D8F" w:rsidP="00315D8F">
            <w:pPr>
              <w:jc w:val="center"/>
              <w:rPr>
                <w:rFonts w:ascii="Times New Roman" w:hAnsi="Times New Roman"/>
                <w:sz w:val="28"/>
                <w:szCs w:val="28"/>
              </w:rPr>
            </w:pPr>
            <w:r>
              <w:rPr>
                <w:rFonts w:ascii="Times New Roman" w:hAnsi="Times New Roman"/>
                <w:sz w:val="28"/>
                <w:szCs w:val="28"/>
              </w:rPr>
              <w:t>1</w:t>
            </w:r>
          </w:p>
        </w:tc>
      </w:tr>
      <w:tr w:rsidR="00315D8F" w:rsidTr="00315D8F">
        <w:tc>
          <w:tcPr>
            <w:tcW w:w="988" w:type="dxa"/>
          </w:tcPr>
          <w:p w:rsidR="00315D8F" w:rsidRDefault="00315D8F" w:rsidP="00315D8F">
            <w:pPr>
              <w:jc w:val="center"/>
              <w:rPr>
                <w:rFonts w:ascii="Times New Roman" w:hAnsi="Times New Roman"/>
                <w:sz w:val="28"/>
                <w:szCs w:val="28"/>
              </w:rPr>
            </w:pPr>
            <w:r>
              <w:rPr>
                <w:rFonts w:ascii="Times New Roman" w:hAnsi="Times New Roman"/>
                <w:sz w:val="28"/>
                <w:szCs w:val="28"/>
              </w:rPr>
              <w:t>67</w:t>
            </w:r>
          </w:p>
        </w:tc>
        <w:tc>
          <w:tcPr>
            <w:tcW w:w="6378" w:type="dxa"/>
          </w:tcPr>
          <w:p w:rsidR="00315D8F" w:rsidRPr="001428AD" w:rsidRDefault="00315D8F" w:rsidP="00315D8F">
            <w:pPr>
              <w:spacing w:line="240" w:lineRule="auto"/>
              <w:contextualSpacing/>
              <w:rPr>
                <w:rFonts w:ascii="Times New Roman" w:hAnsi="Times New Roman"/>
                <w:sz w:val="24"/>
                <w:szCs w:val="24"/>
              </w:rPr>
            </w:pPr>
            <w:r w:rsidRPr="001428AD">
              <w:rPr>
                <w:rFonts w:ascii="Times New Roman" w:hAnsi="Times New Roman"/>
                <w:sz w:val="24"/>
                <w:szCs w:val="24"/>
              </w:rPr>
              <w:t xml:space="preserve">Килти вулав урокĕ. А.Емельянов «Çырма Куçми» хайлав </w:t>
            </w:r>
          </w:p>
        </w:tc>
        <w:tc>
          <w:tcPr>
            <w:tcW w:w="1979" w:type="dxa"/>
          </w:tcPr>
          <w:p w:rsidR="00315D8F" w:rsidRDefault="00315D8F" w:rsidP="00315D8F">
            <w:pPr>
              <w:jc w:val="center"/>
              <w:rPr>
                <w:rFonts w:ascii="Times New Roman" w:hAnsi="Times New Roman"/>
                <w:sz w:val="28"/>
                <w:szCs w:val="28"/>
              </w:rPr>
            </w:pPr>
            <w:r>
              <w:rPr>
                <w:rFonts w:ascii="Times New Roman" w:hAnsi="Times New Roman"/>
                <w:sz w:val="28"/>
                <w:szCs w:val="28"/>
              </w:rPr>
              <w:t>1</w:t>
            </w:r>
          </w:p>
        </w:tc>
      </w:tr>
      <w:tr w:rsidR="00315D8F" w:rsidTr="00315D8F">
        <w:tc>
          <w:tcPr>
            <w:tcW w:w="988" w:type="dxa"/>
          </w:tcPr>
          <w:p w:rsidR="00315D8F" w:rsidRDefault="00315D8F" w:rsidP="00315D8F">
            <w:pPr>
              <w:jc w:val="center"/>
              <w:rPr>
                <w:rFonts w:ascii="Times New Roman" w:hAnsi="Times New Roman"/>
                <w:sz w:val="28"/>
                <w:szCs w:val="28"/>
              </w:rPr>
            </w:pPr>
            <w:r>
              <w:rPr>
                <w:rFonts w:ascii="Times New Roman" w:hAnsi="Times New Roman"/>
                <w:sz w:val="28"/>
                <w:szCs w:val="28"/>
              </w:rPr>
              <w:t>68</w:t>
            </w:r>
          </w:p>
        </w:tc>
        <w:tc>
          <w:tcPr>
            <w:tcW w:w="6378" w:type="dxa"/>
          </w:tcPr>
          <w:p w:rsidR="00315D8F" w:rsidRPr="001428AD" w:rsidRDefault="00315D8F" w:rsidP="00315D8F">
            <w:pPr>
              <w:spacing w:line="240" w:lineRule="auto"/>
              <w:contextualSpacing/>
              <w:rPr>
                <w:rFonts w:ascii="Times New Roman" w:hAnsi="Times New Roman"/>
                <w:sz w:val="24"/>
                <w:szCs w:val="24"/>
              </w:rPr>
            </w:pPr>
            <w:r w:rsidRPr="001428AD">
              <w:rPr>
                <w:rFonts w:ascii="Times New Roman" w:hAnsi="Times New Roman"/>
                <w:sz w:val="24"/>
                <w:szCs w:val="24"/>
              </w:rPr>
              <w:t>Тǎван литерат</w:t>
            </w:r>
            <w:r>
              <w:rPr>
                <w:rFonts w:ascii="Times New Roman" w:hAnsi="Times New Roman"/>
                <w:sz w:val="24"/>
                <w:szCs w:val="24"/>
              </w:rPr>
              <w:t>урǎна аса илсе пĕтĕмлетни.</w:t>
            </w:r>
          </w:p>
        </w:tc>
        <w:tc>
          <w:tcPr>
            <w:tcW w:w="1979" w:type="dxa"/>
          </w:tcPr>
          <w:p w:rsidR="00315D8F" w:rsidRDefault="00315D8F" w:rsidP="00315D8F">
            <w:pPr>
              <w:jc w:val="center"/>
              <w:rPr>
                <w:rFonts w:ascii="Times New Roman" w:hAnsi="Times New Roman"/>
                <w:sz w:val="28"/>
                <w:szCs w:val="28"/>
              </w:rPr>
            </w:pPr>
            <w:r>
              <w:rPr>
                <w:rFonts w:ascii="Times New Roman" w:hAnsi="Times New Roman"/>
                <w:sz w:val="28"/>
                <w:szCs w:val="28"/>
              </w:rPr>
              <w:t>1</w:t>
            </w:r>
          </w:p>
        </w:tc>
      </w:tr>
      <w:tr w:rsidR="00315D8F" w:rsidTr="00315D8F">
        <w:tc>
          <w:tcPr>
            <w:tcW w:w="988" w:type="dxa"/>
          </w:tcPr>
          <w:p w:rsidR="00315D8F" w:rsidRDefault="00315D8F" w:rsidP="00315D8F">
            <w:pPr>
              <w:jc w:val="center"/>
              <w:rPr>
                <w:rFonts w:ascii="Times New Roman" w:hAnsi="Times New Roman"/>
                <w:sz w:val="28"/>
                <w:szCs w:val="28"/>
              </w:rPr>
            </w:pPr>
            <w:r>
              <w:rPr>
                <w:rFonts w:ascii="Times New Roman" w:hAnsi="Times New Roman"/>
                <w:sz w:val="28"/>
                <w:szCs w:val="28"/>
              </w:rPr>
              <w:t>69</w:t>
            </w:r>
          </w:p>
        </w:tc>
        <w:tc>
          <w:tcPr>
            <w:tcW w:w="6378" w:type="dxa"/>
          </w:tcPr>
          <w:p w:rsidR="00315D8F" w:rsidRPr="00315D8F" w:rsidRDefault="00315D8F" w:rsidP="00315D8F">
            <w:pPr>
              <w:rPr>
                <w:rFonts w:ascii="Times New Roman" w:hAnsi="Times New Roman"/>
                <w:sz w:val="24"/>
                <w:szCs w:val="24"/>
              </w:rPr>
            </w:pPr>
            <w:r w:rsidRPr="00315D8F">
              <w:rPr>
                <w:rFonts w:ascii="Times New Roman" w:hAnsi="Times New Roman"/>
                <w:sz w:val="24"/>
                <w:szCs w:val="24"/>
              </w:rPr>
              <w:t>«Учебникри чи лайăх хайлав» диспут</w:t>
            </w:r>
          </w:p>
        </w:tc>
        <w:tc>
          <w:tcPr>
            <w:tcW w:w="1979" w:type="dxa"/>
          </w:tcPr>
          <w:p w:rsidR="00315D8F" w:rsidRDefault="00315D8F" w:rsidP="00315D8F">
            <w:pPr>
              <w:jc w:val="center"/>
              <w:rPr>
                <w:rFonts w:ascii="Times New Roman" w:hAnsi="Times New Roman"/>
                <w:sz w:val="28"/>
                <w:szCs w:val="28"/>
              </w:rPr>
            </w:pPr>
            <w:r>
              <w:rPr>
                <w:rFonts w:ascii="Times New Roman" w:hAnsi="Times New Roman"/>
                <w:sz w:val="28"/>
                <w:szCs w:val="28"/>
              </w:rPr>
              <w:t>1</w:t>
            </w:r>
          </w:p>
        </w:tc>
      </w:tr>
      <w:tr w:rsidR="00315D8F" w:rsidTr="00315D8F">
        <w:tc>
          <w:tcPr>
            <w:tcW w:w="988" w:type="dxa"/>
          </w:tcPr>
          <w:p w:rsidR="00315D8F" w:rsidRDefault="00315D8F" w:rsidP="00315D8F">
            <w:pPr>
              <w:jc w:val="center"/>
              <w:rPr>
                <w:rFonts w:ascii="Times New Roman" w:hAnsi="Times New Roman"/>
                <w:sz w:val="28"/>
                <w:szCs w:val="28"/>
              </w:rPr>
            </w:pPr>
            <w:r>
              <w:rPr>
                <w:rFonts w:ascii="Times New Roman" w:hAnsi="Times New Roman"/>
                <w:sz w:val="28"/>
                <w:szCs w:val="28"/>
              </w:rPr>
              <w:t>70</w:t>
            </w:r>
          </w:p>
        </w:tc>
        <w:tc>
          <w:tcPr>
            <w:tcW w:w="6378" w:type="dxa"/>
          </w:tcPr>
          <w:p w:rsidR="00315D8F" w:rsidRPr="00315D8F" w:rsidRDefault="00315D8F" w:rsidP="00315D8F">
            <w:pPr>
              <w:rPr>
                <w:rFonts w:ascii="Times New Roman" w:hAnsi="Times New Roman"/>
                <w:sz w:val="24"/>
                <w:szCs w:val="24"/>
              </w:rPr>
            </w:pPr>
            <w:r w:rsidRPr="00315D8F">
              <w:rPr>
                <w:rFonts w:ascii="Times New Roman" w:hAnsi="Times New Roman"/>
                <w:sz w:val="24"/>
                <w:szCs w:val="24"/>
              </w:rPr>
              <w:t>Пĕтĕмлетÿ урокĕ</w:t>
            </w:r>
          </w:p>
        </w:tc>
        <w:tc>
          <w:tcPr>
            <w:tcW w:w="1979" w:type="dxa"/>
          </w:tcPr>
          <w:p w:rsidR="00315D8F" w:rsidRDefault="00315D8F" w:rsidP="00315D8F">
            <w:pPr>
              <w:jc w:val="center"/>
              <w:rPr>
                <w:rFonts w:ascii="Times New Roman" w:hAnsi="Times New Roman"/>
                <w:sz w:val="28"/>
                <w:szCs w:val="28"/>
              </w:rPr>
            </w:pPr>
            <w:r>
              <w:rPr>
                <w:rFonts w:ascii="Times New Roman" w:hAnsi="Times New Roman"/>
                <w:sz w:val="28"/>
                <w:szCs w:val="28"/>
              </w:rPr>
              <w:t>1</w:t>
            </w:r>
          </w:p>
        </w:tc>
      </w:tr>
    </w:tbl>
    <w:p w:rsidR="00315D8F" w:rsidRPr="00315D8F" w:rsidRDefault="00315D8F" w:rsidP="00315D8F">
      <w:pPr>
        <w:jc w:val="center"/>
        <w:rPr>
          <w:rFonts w:ascii="Times New Roman" w:hAnsi="Times New Roman"/>
          <w:sz w:val="28"/>
          <w:szCs w:val="28"/>
        </w:rPr>
      </w:pPr>
    </w:p>
    <w:sectPr w:rsidR="00315D8F" w:rsidRPr="00315D8F" w:rsidSect="00E1354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8674C80"/>
    <w:multiLevelType w:val="hybridMultilevel"/>
    <w:tmpl w:val="7AFEED6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08"/>
  <w:characterSpacingControl w:val="doNotCompress"/>
  <w:compat>
    <w:compatSetting w:name="compatibilityMode" w:uri="http://schemas.microsoft.com/office/word" w:val="12"/>
  </w:compat>
  <w:rsids>
    <w:rsidRoot w:val="00315D8F"/>
    <w:rsid w:val="0003557A"/>
    <w:rsid w:val="00203D70"/>
    <w:rsid w:val="002A0300"/>
    <w:rsid w:val="002B2A6F"/>
    <w:rsid w:val="00315D8F"/>
    <w:rsid w:val="00323319"/>
    <w:rsid w:val="003B33F8"/>
    <w:rsid w:val="00473470"/>
    <w:rsid w:val="00A94D1F"/>
    <w:rsid w:val="00C6416F"/>
    <w:rsid w:val="00CB42F5"/>
    <w:rsid w:val="00D83801"/>
    <w:rsid w:val="00E13545"/>
    <w:rsid w:val="00E7667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935FC13-248F-42A7-AC77-D507AECA8F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15D8F"/>
    <w:pPr>
      <w:spacing w:after="200" w:line="276" w:lineRule="auto"/>
    </w:pPr>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315D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315D8F"/>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00516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35</TotalTime>
  <Pages>1</Pages>
  <Words>2233</Words>
  <Characters>12731</Characters>
  <Application>Microsoft Office Word</Application>
  <DocSecurity>0</DocSecurity>
  <Lines>106</Lines>
  <Paragraphs>29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14935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Админ</dc:creator>
  <cp:keywords/>
  <dc:description/>
  <cp:lastModifiedBy>Админ</cp:lastModifiedBy>
  <cp:revision>11</cp:revision>
  <cp:lastPrinted>2017-10-04T11:21:00Z</cp:lastPrinted>
  <dcterms:created xsi:type="dcterms:W3CDTF">2017-09-25T19:30:00Z</dcterms:created>
  <dcterms:modified xsi:type="dcterms:W3CDTF">2017-11-02T11:59:00Z</dcterms:modified>
</cp:coreProperties>
</file>